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6398" w:val="left" w:leader="none"/>
        </w:tabs>
        <w:spacing w:line="240" w:lineRule="auto"/>
        <w:ind w:left="4521" w:right="0" w:firstLine="0"/>
        <w:rPr>
          <w:sz w:val="20"/>
        </w:rPr>
      </w:pPr>
      <w:r>
        <w:rPr>
          <w:position w:val="18"/>
          <w:sz w:val="20"/>
        </w:rPr>
        <w:drawing>
          <wp:inline distT="0" distB="0" distL="0" distR="0">
            <wp:extent cx="612648" cy="68580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648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8"/>
          <w:sz w:val="20"/>
        </w:rPr>
      </w:r>
      <w:r>
        <w:rPr>
          <w:position w:val="18"/>
          <w:sz w:val="20"/>
        </w:rPr>
        <w:tab/>
      </w:r>
      <w:r>
        <w:rPr>
          <w:sz w:val="20"/>
        </w:rPr>
        <w:drawing>
          <wp:inline distT="0" distB="0" distL="0" distR="0">
            <wp:extent cx="2442193" cy="1664207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2193" cy="1664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35" w:lineRule="auto" w:before="23"/>
        <w:ind w:left="2478" w:right="2908" w:firstLine="0"/>
        <w:jc w:val="center"/>
        <w:rPr>
          <w:sz w:val="23"/>
        </w:rPr>
      </w:pPr>
      <w:r>
        <w:rPr>
          <w:w w:val="105"/>
          <w:sz w:val="23"/>
        </w:rPr>
        <w:t>МИ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Н</w:t>
      </w:r>
      <w:r>
        <w:rPr>
          <w:spacing w:val="-20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Т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Е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Р</w:t>
      </w:r>
      <w:r>
        <w:rPr>
          <w:spacing w:val="-19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-17"/>
          <w:w w:val="105"/>
          <w:sz w:val="23"/>
        </w:rPr>
        <w:t> </w:t>
      </w:r>
      <w:r>
        <w:rPr>
          <w:w w:val="105"/>
          <w:sz w:val="23"/>
        </w:rPr>
        <w:t>Т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22"/>
          <w:w w:val="105"/>
          <w:sz w:val="23"/>
        </w:rPr>
        <w:t> </w:t>
      </w:r>
      <w:r>
        <w:rPr>
          <w:w w:val="105"/>
          <w:sz w:val="23"/>
        </w:rPr>
        <w:t>О</w:t>
      </w:r>
      <w:r>
        <w:rPr>
          <w:spacing w:val="80"/>
          <w:w w:val="105"/>
          <w:sz w:val="23"/>
        </w:rPr>
        <w:t> </w:t>
      </w:r>
      <w:r>
        <w:rPr>
          <w:w w:val="105"/>
          <w:sz w:val="23"/>
        </w:rPr>
        <w:t>П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Р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О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23"/>
          <w:w w:val="105"/>
          <w:sz w:val="23"/>
        </w:rPr>
        <w:t> </w:t>
      </w:r>
      <w:r>
        <w:rPr>
          <w:w w:val="105"/>
          <w:sz w:val="23"/>
        </w:rPr>
        <w:t>Е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Щ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Е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Н</w:t>
      </w:r>
      <w:r>
        <w:rPr>
          <w:spacing w:val="-20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18"/>
          <w:w w:val="105"/>
          <w:sz w:val="23"/>
        </w:rPr>
        <w:t> </w:t>
      </w:r>
      <w:r>
        <w:rPr>
          <w:w w:val="105"/>
          <w:sz w:val="23"/>
        </w:rPr>
        <w:t>Я Р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О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Й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К О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Й</w:t>
      </w:r>
      <w:r>
        <w:rPr>
          <w:spacing w:val="80"/>
          <w:w w:val="105"/>
          <w:sz w:val="23"/>
        </w:rPr>
        <w:t> </w:t>
      </w:r>
      <w:r>
        <w:rPr>
          <w:w w:val="105"/>
          <w:sz w:val="23"/>
        </w:rPr>
        <w:t>Ф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Е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Д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Е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Р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А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Ц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И</w:t>
      </w:r>
    </w:p>
    <w:p>
      <w:pPr>
        <w:spacing w:before="150"/>
        <w:ind w:left="2494" w:right="2908" w:firstLine="0"/>
        <w:jc w:val="center"/>
        <w:rPr>
          <w:sz w:val="23"/>
        </w:rPr>
      </w:pPr>
      <w:r>
        <w:rPr>
          <w:w w:val="110"/>
          <w:sz w:val="23"/>
        </w:rPr>
        <w:t>(МИНПР</w:t>
      </w:r>
      <w:r>
        <w:rPr>
          <w:spacing w:val="-22"/>
          <w:w w:val="110"/>
          <w:sz w:val="23"/>
        </w:rPr>
        <w:t> </w:t>
      </w:r>
      <w:r>
        <w:rPr>
          <w:spacing w:val="14"/>
          <w:w w:val="110"/>
          <w:sz w:val="23"/>
        </w:rPr>
        <w:t>ОС</w:t>
      </w:r>
      <w:r>
        <w:rPr>
          <w:spacing w:val="-29"/>
          <w:w w:val="110"/>
          <w:sz w:val="23"/>
        </w:rPr>
        <w:t> </w:t>
      </w:r>
      <w:r>
        <w:rPr>
          <w:spacing w:val="11"/>
          <w:w w:val="110"/>
          <w:sz w:val="23"/>
        </w:rPr>
        <w:t>ВЕ</w:t>
      </w:r>
      <w:r>
        <w:rPr>
          <w:spacing w:val="-29"/>
          <w:w w:val="110"/>
          <w:sz w:val="23"/>
        </w:rPr>
        <w:t> </w:t>
      </w:r>
      <w:r>
        <w:rPr>
          <w:spacing w:val="15"/>
          <w:w w:val="110"/>
          <w:sz w:val="23"/>
        </w:rPr>
        <w:t>ЩЕН</w:t>
      </w:r>
      <w:r>
        <w:rPr>
          <w:spacing w:val="-30"/>
          <w:w w:val="110"/>
          <w:sz w:val="23"/>
        </w:rPr>
        <w:t> </w:t>
      </w:r>
      <w:r>
        <w:rPr>
          <w:w w:val="110"/>
          <w:sz w:val="23"/>
        </w:rPr>
        <w:t>ИЯ</w:t>
      </w:r>
      <w:r>
        <w:rPr>
          <w:spacing w:val="57"/>
          <w:w w:val="150"/>
          <w:sz w:val="23"/>
        </w:rPr>
        <w:t> </w:t>
      </w:r>
      <w:r>
        <w:rPr>
          <w:spacing w:val="17"/>
          <w:w w:val="110"/>
          <w:sz w:val="23"/>
        </w:rPr>
        <w:t>РОС</w:t>
      </w:r>
      <w:r>
        <w:rPr>
          <w:spacing w:val="-34"/>
          <w:w w:val="110"/>
          <w:sz w:val="23"/>
        </w:rPr>
        <w:t> </w:t>
      </w:r>
      <w:r>
        <w:rPr>
          <w:spacing w:val="-4"/>
          <w:w w:val="110"/>
          <w:sz w:val="23"/>
        </w:rPr>
        <w:t>СИИ)</w:t>
      </w:r>
    </w:p>
    <w:p>
      <w:pPr>
        <w:pStyle w:val="BodyText"/>
        <w:spacing w:before="54"/>
        <w:jc w:val="left"/>
        <w:rPr>
          <w:sz w:val="23"/>
        </w:rPr>
      </w:pPr>
    </w:p>
    <w:p>
      <w:pPr>
        <w:pStyle w:val="Title"/>
      </w:pPr>
      <w:r>
        <w:rPr>
          <w:w w:val="105"/>
        </w:rPr>
        <w:t>П</w:t>
      </w:r>
      <w:r>
        <w:rPr>
          <w:spacing w:val="42"/>
          <w:w w:val="105"/>
        </w:rPr>
        <w:t> </w:t>
      </w:r>
      <w:r>
        <w:rPr>
          <w:w w:val="105"/>
        </w:rPr>
        <w:t>Р</w:t>
      </w:r>
      <w:r>
        <w:rPr>
          <w:spacing w:val="49"/>
          <w:w w:val="105"/>
        </w:rPr>
        <w:t> </w:t>
      </w:r>
      <w:r>
        <w:rPr>
          <w:w w:val="105"/>
        </w:rPr>
        <w:t>И</w:t>
      </w:r>
      <w:r>
        <w:rPr>
          <w:spacing w:val="42"/>
          <w:w w:val="105"/>
        </w:rPr>
        <w:t> </w:t>
      </w:r>
      <w:r>
        <w:rPr>
          <w:w w:val="105"/>
        </w:rPr>
        <w:t>К</w:t>
      </w:r>
      <w:r>
        <w:rPr>
          <w:spacing w:val="47"/>
          <w:w w:val="105"/>
        </w:rPr>
        <w:t> </w:t>
      </w:r>
      <w:r>
        <w:rPr>
          <w:w w:val="105"/>
        </w:rPr>
        <w:t>А</w:t>
      </w:r>
      <w:r>
        <w:rPr>
          <w:spacing w:val="34"/>
          <w:w w:val="105"/>
        </w:rPr>
        <w:t> </w:t>
      </w:r>
      <w:r>
        <w:rPr>
          <w:spacing w:val="-10"/>
          <w:w w:val="105"/>
        </w:rPr>
        <w:t>3</w:t>
      </w:r>
    </w:p>
    <w:p>
      <w:pPr>
        <w:tabs>
          <w:tab w:pos="927" w:val="left" w:leader="none"/>
          <w:tab w:pos="3157" w:val="left" w:leader="none"/>
        </w:tabs>
        <w:spacing w:before="308"/>
        <w:ind w:left="111" w:right="0" w:firstLine="0"/>
        <w:jc w:val="left"/>
        <w:rPr>
          <w:sz w:val="27"/>
        </w:rPr>
      </w:pPr>
      <w:r>
        <w:rPr>
          <w:sz w:val="27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5830823</wp:posOffset>
                </wp:positionH>
                <wp:positionV relativeFrom="paragraph">
                  <wp:posOffset>190945</wp:posOffset>
                </wp:positionV>
                <wp:extent cx="1195070" cy="18605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1195070" cy="186055"/>
                          <a:chExt cx="1195070" cy="18605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216408" y="178307"/>
                            <a:ext cx="978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8535" h="0">
                                <a:moveTo>
                                  <a:pt x="0" y="0"/>
                                </a:moveTo>
                                <a:lnTo>
                                  <a:pt x="97840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503" cy="1859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9.119995pt;margin-top:15.035108pt;width:94.1pt;height:14.65pt;mso-position-horizontal-relative:page;mso-position-vertical-relative:paragraph;z-index:15728640" id="docshapegroup2" coordorigin="9182,301" coordsize="1882,293">
                <v:line style="position:absolute" from="9523,582" to="11064,582" stroked="true" strokeweight=".72pt" strokecolor="#000000">
                  <v:stroke dashstyle="solid"/>
                </v:line>
                <v:shape style="position:absolute;left:9182;top:300;width:951;height:293" type="#_x0000_t75" id="docshape3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spacing w:val="14"/>
          <w:sz w:val="27"/>
        </w:rPr>
        <w:t>«</w:t>
      </w:r>
      <w:r>
        <w:rPr>
          <w:sz w:val="27"/>
          <w:u w:val="single"/>
        </w:rPr>
        <w:tab/>
      </w:r>
      <w:r>
        <w:rPr>
          <w:spacing w:val="-12"/>
          <w:sz w:val="27"/>
        </w:rPr>
        <w:t>»</w:t>
      </w:r>
      <w:r>
        <w:rPr>
          <w:sz w:val="27"/>
        </w:rPr>
        <w:tab/>
        <w:t>2025</w:t>
      </w:r>
      <w:r>
        <w:rPr>
          <w:spacing w:val="3"/>
          <w:sz w:val="27"/>
        </w:rPr>
        <w:t> </w:t>
      </w:r>
      <w:r>
        <w:rPr>
          <w:spacing w:val="-5"/>
          <w:sz w:val="27"/>
        </w:rPr>
        <w:t>г.</w:t>
      </w:r>
    </w:p>
    <w:p>
      <w:pPr>
        <w:spacing w:before="308"/>
        <w:ind w:left="0" w:right="394" w:firstLine="0"/>
        <w:jc w:val="center"/>
        <w:rPr>
          <w:sz w:val="27"/>
        </w:rPr>
      </w:pPr>
      <w:r>
        <w:rPr>
          <w:spacing w:val="-2"/>
          <w:sz w:val="27"/>
        </w:rPr>
        <w:t>Москва</w:t>
      </w:r>
    </w:p>
    <w:p>
      <w:pPr>
        <w:pStyle w:val="BodyText"/>
        <w:spacing w:before="114"/>
        <w:jc w:val="left"/>
        <w:rPr>
          <w:sz w:val="27"/>
        </w:rPr>
      </w:pPr>
    </w:p>
    <w:p>
      <w:pPr>
        <w:spacing w:line="309" w:lineRule="exact" w:before="0"/>
        <w:ind w:left="539" w:right="945" w:firstLine="0"/>
        <w:jc w:val="center"/>
        <w:rPr>
          <w:b/>
          <w:sz w:val="27"/>
        </w:rPr>
      </w:pPr>
      <w:r>
        <w:rPr>
          <w:b/>
          <w:sz w:val="27"/>
        </w:rPr>
        <w:t>О</w:t>
      </w:r>
      <w:r>
        <w:rPr>
          <w:b/>
          <w:spacing w:val="-14"/>
          <w:sz w:val="27"/>
        </w:rPr>
        <w:t> </w:t>
      </w:r>
      <w:r>
        <w:rPr>
          <w:b/>
          <w:sz w:val="27"/>
        </w:rPr>
        <w:t>внесении</w:t>
      </w:r>
      <w:r>
        <w:rPr>
          <w:b/>
          <w:spacing w:val="-5"/>
          <w:sz w:val="27"/>
        </w:rPr>
        <w:t> </w:t>
      </w:r>
      <w:r>
        <w:rPr>
          <w:b/>
          <w:sz w:val="27"/>
        </w:rPr>
        <w:t>изменений в</w:t>
      </w:r>
      <w:r>
        <w:rPr>
          <w:b/>
          <w:spacing w:val="-16"/>
          <w:sz w:val="27"/>
        </w:rPr>
        <w:t> </w:t>
      </w:r>
      <w:r>
        <w:rPr>
          <w:b/>
          <w:sz w:val="27"/>
        </w:rPr>
        <w:t>Порядок</w:t>
      </w:r>
      <w:r>
        <w:rPr>
          <w:b/>
          <w:spacing w:val="-3"/>
          <w:sz w:val="27"/>
        </w:rPr>
        <w:t> </w:t>
      </w:r>
      <w:r>
        <w:rPr>
          <w:b/>
          <w:sz w:val="27"/>
        </w:rPr>
        <w:t>приема</w:t>
      </w:r>
      <w:r>
        <w:rPr>
          <w:b/>
          <w:spacing w:val="-2"/>
          <w:sz w:val="27"/>
        </w:rPr>
        <w:t> </w:t>
      </w:r>
      <w:r>
        <w:rPr>
          <w:b/>
          <w:sz w:val="27"/>
        </w:rPr>
        <w:t>на</w:t>
      </w:r>
      <w:r>
        <w:rPr>
          <w:b/>
          <w:spacing w:val="-7"/>
          <w:sz w:val="27"/>
        </w:rPr>
        <w:t> </w:t>
      </w:r>
      <w:r>
        <w:rPr>
          <w:b/>
          <w:spacing w:val="-2"/>
          <w:sz w:val="27"/>
        </w:rPr>
        <w:t>обучение</w:t>
      </w:r>
    </w:p>
    <w:p>
      <w:pPr>
        <w:spacing w:line="237" w:lineRule="auto" w:before="1"/>
        <w:ind w:left="539" w:right="928" w:firstLine="0"/>
        <w:jc w:val="center"/>
        <w:rPr>
          <w:b/>
          <w:sz w:val="27"/>
        </w:rPr>
      </w:pPr>
      <w:r>
        <w:rPr>
          <w:b/>
          <w:sz w:val="27"/>
        </w:rPr>
        <w:t>по</w:t>
      </w:r>
      <w:r>
        <w:rPr>
          <w:b/>
          <w:spacing w:val="-17"/>
          <w:sz w:val="27"/>
        </w:rPr>
        <w:t> </w:t>
      </w:r>
      <w:r>
        <w:rPr>
          <w:b/>
          <w:sz w:val="27"/>
        </w:rPr>
        <w:t>образовательным</w:t>
      </w:r>
      <w:r>
        <w:rPr>
          <w:b/>
          <w:spacing w:val="-17"/>
          <w:sz w:val="27"/>
        </w:rPr>
        <w:t> </w:t>
      </w:r>
      <w:r>
        <w:rPr>
          <w:b/>
          <w:sz w:val="27"/>
        </w:rPr>
        <w:t>программам</w:t>
      </w:r>
      <w:r>
        <w:rPr>
          <w:b/>
          <w:spacing w:val="-7"/>
          <w:sz w:val="27"/>
        </w:rPr>
        <w:t> </w:t>
      </w:r>
      <w:r>
        <w:rPr>
          <w:b/>
          <w:sz w:val="27"/>
        </w:rPr>
        <w:t>начального</w:t>
      </w:r>
      <w:r>
        <w:rPr>
          <w:b/>
          <w:spacing w:val="-1"/>
          <w:sz w:val="27"/>
        </w:rPr>
        <w:t> </w:t>
      </w:r>
      <w:r>
        <w:rPr>
          <w:b/>
          <w:sz w:val="27"/>
        </w:rPr>
        <w:t>общего,</w:t>
      </w:r>
      <w:r>
        <w:rPr>
          <w:b/>
          <w:spacing w:val="-7"/>
          <w:sz w:val="27"/>
        </w:rPr>
        <w:t> </w:t>
      </w:r>
      <w:r>
        <w:rPr>
          <w:b/>
          <w:sz w:val="27"/>
        </w:rPr>
        <w:t>основного</w:t>
      </w:r>
      <w:r>
        <w:rPr>
          <w:b/>
          <w:spacing w:val="-8"/>
          <w:sz w:val="27"/>
        </w:rPr>
        <w:t> </w:t>
      </w:r>
      <w:r>
        <w:rPr>
          <w:sz w:val="27"/>
        </w:rPr>
        <w:t>общего </w:t>
      </w:r>
      <w:r>
        <w:rPr>
          <w:b/>
          <w:sz w:val="27"/>
        </w:rPr>
        <w:t>и</w:t>
      </w:r>
      <w:r>
        <w:rPr>
          <w:b/>
          <w:spacing w:val="-17"/>
          <w:sz w:val="27"/>
        </w:rPr>
        <w:t> </w:t>
      </w:r>
      <w:r>
        <w:rPr>
          <w:b/>
          <w:sz w:val="27"/>
        </w:rPr>
        <w:t>среднего</w:t>
      </w:r>
      <w:r>
        <w:rPr>
          <w:b/>
          <w:spacing w:val="-13"/>
          <w:sz w:val="27"/>
        </w:rPr>
        <w:t> </w:t>
      </w:r>
      <w:r>
        <w:rPr>
          <w:b/>
          <w:sz w:val="27"/>
        </w:rPr>
        <w:t>общего</w:t>
      </w:r>
      <w:r>
        <w:rPr>
          <w:b/>
          <w:spacing w:val="-17"/>
          <w:sz w:val="27"/>
        </w:rPr>
        <w:t> </w:t>
      </w:r>
      <w:r>
        <w:rPr>
          <w:b/>
          <w:sz w:val="27"/>
        </w:rPr>
        <w:t>образования,</w:t>
      </w:r>
      <w:r>
        <w:rPr>
          <w:b/>
          <w:spacing w:val="2"/>
          <w:sz w:val="27"/>
        </w:rPr>
        <w:t> </w:t>
      </w:r>
      <w:r>
        <w:rPr>
          <w:b/>
          <w:sz w:val="27"/>
        </w:rPr>
        <w:t>утвержденный</w:t>
      </w:r>
      <w:r>
        <w:rPr>
          <w:b/>
          <w:spacing w:val="-1"/>
          <w:sz w:val="27"/>
        </w:rPr>
        <w:t> </w:t>
      </w:r>
      <w:r>
        <w:rPr>
          <w:b/>
          <w:sz w:val="27"/>
        </w:rPr>
        <w:t>приказом</w:t>
      </w:r>
      <w:r>
        <w:rPr>
          <w:b/>
          <w:spacing w:val="-7"/>
          <w:sz w:val="27"/>
        </w:rPr>
        <w:t> </w:t>
      </w:r>
      <w:r>
        <w:rPr>
          <w:b/>
          <w:sz w:val="27"/>
        </w:rPr>
        <w:t>Министерства просвещения</w:t>
      </w:r>
      <w:r>
        <w:rPr>
          <w:b/>
          <w:spacing w:val="39"/>
          <w:sz w:val="27"/>
        </w:rPr>
        <w:t> </w:t>
      </w:r>
      <w:r>
        <w:rPr>
          <w:b/>
          <w:sz w:val="27"/>
        </w:rPr>
        <w:t>Российской Федерации от 2 сентября 2020 г. №458</w:t>
      </w:r>
    </w:p>
    <w:p>
      <w:pPr>
        <w:spacing w:line="357" w:lineRule="auto" w:before="304"/>
        <w:ind w:left="100" w:right="484" w:firstLine="682"/>
        <w:jc w:val="both"/>
        <w:rPr>
          <w:sz w:val="27"/>
        </w:rPr>
      </w:pPr>
      <w:r>
        <w:rPr>
          <w:sz w:val="27"/>
        </w:rPr>
        <w:t>В</w:t>
      </w:r>
      <w:r>
        <w:rPr>
          <w:spacing w:val="76"/>
          <w:w w:val="150"/>
          <w:sz w:val="27"/>
        </w:rPr>
        <w:t>  </w:t>
      </w:r>
      <w:r>
        <w:rPr>
          <w:sz w:val="27"/>
        </w:rPr>
        <w:t>соответствии</w:t>
      </w:r>
      <w:r>
        <w:rPr>
          <w:spacing w:val="80"/>
          <w:w w:val="150"/>
          <w:sz w:val="27"/>
        </w:rPr>
        <w:t>  </w:t>
      </w:r>
      <w:r>
        <w:rPr>
          <w:sz w:val="27"/>
        </w:rPr>
        <w:t>с</w:t>
      </w:r>
      <w:r>
        <w:rPr>
          <w:spacing w:val="74"/>
          <w:w w:val="150"/>
          <w:sz w:val="27"/>
        </w:rPr>
        <w:t>  </w:t>
      </w:r>
      <w:r>
        <w:rPr>
          <w:sz w:val="27"/>
        </w:rPr>
        <w:t>частью</w:t>
      </w:r>
      <w:r>
        <w:rPr>
          <w:spacing w:val="79"/>
          <w:w w:val="150"/>
          <w:sz w:val="27"/>
        </w:rPr>
        <w:t>  </w:t>
      </w:r>
      <w:r>
        <w:rPr>
          <w:sz w:val="27"/>
        </w:rPr>
        <w:t>8</w:t>
      </w:r>
      <w:r>
        <w:rPr>
          <w:spacing w:val="75"/>
          <w:w w:val="150"/>
          <w:sz w:val="27"/>
        </w:rPr>
        <w:t>  </w:t>
      </w:r>
      <w:r>
        <w:rPr>
          <w:sz w:val="27"/>
        </w:rPr>
        <w:t>статьи</w:t>
      </w:r>
      <w:r>
        <w:rPr>
          <w:spacing w:val="80"/>
          <w:w w:val="150"/>
          <w:sz w:val="27"/>
        </w:rPr>
        <w:t>  </w:t>
      </w:r>
      <w:r>
        <w:rPr>
          <w:sz w:val="27"/>
        </w:rPr>
        <w:t>55</w:t>
      </w:r>
      <w:r>
        <w:rPr>
          <w:spacing w:val="78"/>
          <w:w w:val="150"/>
          <w:sz w:val="27"/>
        </w:rPr>
        <w:t>  </w:t>
      </w:r>
      <w:r>
        <w:rPr>
          <w:sz w:val="27"/>
        </w:rPr>
        <w:t>Федерального</w:t>
      </w:r>
      <w:r>
        <w:rPr>
          <w:spacing w:val="80"/>
          <w:w w:val="150"/>
          <w:sz w:val="27"/>
        </w:rPr>
        <w:t>  </w:t>
      </w:r>
      <w:r>
        <w:rPr>
          <w:sz w:val="27"/>
        </w:rPr>
        <w:t>закона от 29 декабря 2012 г. № 273-ФЗ «Об образовании в Российской Федерации», абзацами</w:t>
      </w:r>
      <w:r>
        <w:rPr>
          <w:spacing w:val="60"/>
          <w:sz w:val="27"/>
        </w:rPr>
        <w:t>  </w:t>
      </w:r>
      <w:r>
        <w:rPr>
          <w:sz w:val="27"/>
        </w:rPr>
        <w:t>вторым</w:t>
      </w:r>
      <w:r>
        <w:rPr>
          <w:spacing w:val="40"/>
          <w:sz w:val="27"/>
        </w:rPr>
        <w:t>  </w:t>
      </w:r>
      <w:r>
        <w:rPr>
          <w:sz w:val="27"/>
        </w:rPr>
        <w:t>и</w:t>
      </w:r>
      <w:r>
        <w:rPr>
          <w:spacing w:val="40"/>
          <w:sz w:val="27"/>
        </w:rPr>
        <w:t>  </w:t>
      </w:r>
      <w:r>
        <w:rPr>
          <w:sz w:val="27"/>
        </w:rPr>
        <w:t>четвертым</w:t>
      </w:r>
      <w:r>
        <w:rPr>
          <w:spacing w:val="63"/>
          <w:sz w:val="27"/>
        </w:rPr>
        <w:t>  </w:t>
      </w:r>
      <w:r>
        <w:rPr>
          <w:sz w:val="27"/>
        </w:rPr>
        <w:t>пункта</w:t>
      </w:r>
      <w:r>
        <w:rPr>
          <w:spacing w:val="60"/>
          <w:sz w:val="27"/>
        </w:rPr>
        <w:t>  </w:t>
      </w:r>
      <w:r>
        <w:rPr>
          <w:sz w:val="27"/>
        </w:rPr>
        <w:t>2</w:t>
      </w:r>
      <w:r>
        <w:rPr>
          <w:spacing w:val="40"/>
          <w:sz w:val="27"/>
        </w:rPr>
        <w:t>  </w:t>
      </w:r>
      <w:r>
        <w:rPr>
          <w:sz w:val="27"/>
        </w:rPr>
        <w:t>статьи</w:t>
      </w:r>
      <w:r>
        <w:rPr>
          <w:spacing w:val="40"/>
          <w:sz w:val="27"/>
        </w:rPr>
        <w:t>  </w:t>
      </w:r>
      <w:r>
        <w:rPr>
          <w:sz w:val="27"/>
        </w:rPr>
        <w:t>1</w:t>
      </w:r>
      <w:r>
        <w:rPr>
          <w:spacing w:val="40"/>
          <w:sz w:val="27"/>
        </w:rPr>
        <w:t>  </w:t>
      </w:r>
      <w:r>
        <w:rPr>
          <w:sz w:val="27"/>
        </w:rPr>
        <w:t>Федерального</w:t>
      </w:r>
      <w:r>
        <w:rPr>
          <w:spacing w:val="65"/>
          <w:sz w:val="27"/>
        </w:rPr>
        <w:t>  </w:t>
      </w:r>
      <w:r>
        <w:rPr>
          <w:sz w:val="27"/>
        </w:rPr>
        <w:t>закона от</w:t>
      </w:r>
      <w:r>
        <w:rPr>
          <w:spacing w:val="-1"/>
          <w:sz w:val="27"/>
        </w:rPr>
        <w:t> </w:t>
      </w:r>
      <w:r>
        <w:rPr>
          <w:sz w:val="27"/>
        </w:rPr>
        <w:t>28 декабря 2024 г. №</w:t>
      </w:r>
      <w:r>
        <w:rPr>
          <w:spacing w:val="40"/>
          <w:sz w:val="27"/>
        </w:rPr>
        <w:t> </w:t>
      </w:r>
      <w:r>
        <w:rPr>
          <w:sz w:val="27"/>
        </w:rPr>
        <w:t>544-ФЗ «О внесении изменений в статьи 67 и 78 Федерального</w:t>
      </w:r>
      <w:r>
        <w:rPr>
          <w:spacing w:val="80"/>
          <w:w w:val="150"/>
          <w:sz w:val="27"/>
        </w:rPr>
        <w:t> </w:t>
      </w:r>
      <w:r>
        <w:rPr>
          <w:sz w:val="27"/>
        </w:rPr>
        <w:t>закона</w:t>
      </w:r>
      <w:r>
        <w:rPr>
          <w:spacing w:val="80"/>
          <w:sz w:val="27"/>
        </w:rPr>
        <w:t> </w:t>
      </w:r>
      <w:r>
        <w:rPr>
          <w:sz w:val="27"/>
        </w:rPr>
        <w:t>«Об</w:t>
      </w:r>
      <w:r>
        <w:rPr>
          <w:spacing w:val="-2"/>
          <w:sz w:val="27"/>
        </w:rPr>
        <w:t> </w:t>
      </w:r>
      <w:r>
        <w:rPr>
          <w:sz w:val="27"/>
        </w:rPr>
        <w:t>образовании</w:t>
      </w:r>
      <w:r>
        <w:rPr>
          <w:spacing w:val="80"/>
          <w:sz w:val="27"/>
        </w:rPr>
        <w:t> </w:t>
      </w:r>
      <w:r>
        <w:rPr>
          <w:sz w:val="27"/>
        </w:rPr>
        <w:t>в</w:t>
      </w:r>
      <w:r>
        <w:rPr>
          <w:spacing w:val="80"/>
          <w:sz w:val="27"/>
        </w:rPr>
        <w:t> </w:t>
      </w:r>
      <w:r>
        <w:rPr>
          <w:sz w:val="27"/>
        </w:rPr>
        <w:t>Российской</w:t>
      </w:r>
      <w:r>
        <w:rPr>
          <w:spacing w:val="80"/>
          <w:sz w:val="27"/>
        </w:rPr>
        <w:t> </w:t>
      </w:r>
      <w:r>
        <w:rPr>
          <w:sz w:val="27"/>
        </w:rPr>
        <w:t>Федерации»,</w:t>
      </w:r>
      <w:r>
        <w:rPr>
          <w:spacing w:val="80"/>
          <w:sz w:val="27"/>
        </w:rPr>
        <w:t> </w:t>
      </w:r>
      <w:r>
        <w:rPr>
          <w:sz w:val="27"/>
        </w:rPr>
        <w:t>подпунктом</w:t>
      </w:r>
    </w:p>
    <w:p>
      <w:pPr>
        <w:spacing w:line="357" w:lineRule="auto" w:before="5"/>
        <w:ind w:left="96" w:right="495" w:firstLine="4"/>
        <w:jc w:val="both"/>
        <w:rPr>
          <w:sz w:val="27"/>
        </w:rPr>
      </w:pPr>
      <w:r>
        <w:rPr>
          <w:sz w:val="27"/>
        </w:rPr>
        <w:t>4.2.21 пункта 4 Положения о Министерстве просвещения Российской Федерации, утвержденного</w:t>
      </w:r>
      <w:r>
        <w:rPr>
          <w:spacing w:val="80"/>
          <w:w w:val="150"/>
          <w:sz w:val="27"/>
        </w:rPr>
        <w:t>  </w:t>
      </w:r>
      <w:r>
        <w:rPr>
          <w:sz w:val="27"/>
        </w:rPr>
        <w:t>постановлением</w:t>
      </w:r>
      <w:r>
        <w:rPr>
          <w:spacing w:val="80"/>
          <w:w w:val="150"/>
          <w:sz w:val="27"/>
        </w:rPr>
        <w:t>  </w:t>
      </w:r>
      <w:r>
        <w:rPr>
          <w:sz w:val="27"/>
        </w:rPr>
        <w:t>Правительства</w:t>
      </w:r>
      <w:r>
        <w:rPr>
          <w:spacing w:val="80"/>
          <w:sz w:val="27"/>
        </w:rPr>
        <w:t>   </w:t>
      </w:r>
      <w:r>
        <w:rPr>
          <w:sz w:val="27"/>
        </w:rPr>
        <w:t>Российской</w:t>
      </w:r>
      <w:r>
        <w:rPr>
          <w:spacing w:val="80"/>
          <w:sz w:val="27"/>
        </w:rPr>
        <w:t>   </w:t>
      </w:r>
      <w:r>
        <w:rPr>
          <w:sz w:val="27"/>
        </w:rPr>
        <w:t>Федерации от 28 июля 2018 г. №</w:t>
      </w:r>
      <w:r>
        <w:rPr>
          <w:spacing w:val="40"/>
          <w:sz w:val="27"/>
        </w:rPr>
        <w:t> </w:t>
      </w:r>
      <w:r>
        <w:rPr>
          <w:sz w:val="27"/>
        </w:rPr>
        <w:t>884,</w:t>
      </w:r>
      <w:r>
        <w:rPr>
          <w:spacing w:val="40"/>
          <w:sz w:val="27"/>
        </w:rPr>
        <w:t> </w:t>
      </w:r>
      <w:r>
        <w:rPr>
          <w:sz w:val="27"/>
        </w:rPr>
        <w:t>п р и к а</w:t>
      </w:r>
      <w:r>
        <w:rPr>
          <w:spacing w:val="-3"/>
          <w:sz w:val="27"/>
        </w:rPr>
        <w:t> </w:t>
      </w:r>
      <w:r>
        <w:rPr>
          <w:sz w:val="27"/>
        </w:rPr>
        <w:t>з ы в а</w:t>
      </w:r>
      <w:r>
        <w:rPr>
          <w:spacing w:val="-1"/>
          <w:sz w:val="27"/>
        </w:rPr>
        <w:t> </w:t>
      </w:r>
      <w:r>
        <w:rPr>
          <w:sz w:val="27"/>
        </w:rPr>
        <w:t>ю:</w:t>
      </w:r>
    </w:p>
    <w:p>
      <w:pPr>
        <w:pStyle w:val="ListParagraph"/>
        <w:numPr>
          <w:ilvl w:val="0"/>
          <w:numId w:val="1"/>
        </w:numPr>
        <w:tabs>
          <w:tab w:pos="1112" w:val="left" w:leader="none"/>
        </w:tabs>
        <w:spacing w:line="360" w:lineRule="auto" w:before="9" w:after="0"/>
        <w:ind w:left="86" w:right="478" w:firstLine="692"/>
        <w:jc w:val="both"/>
        <w:rPr>
          <w:sz w:val="27"/>
        </w:rPr>
      </w:pPr>
      <w:r>
        <w:rPr>
          <w:sz w:val="27"/>
        </w:rPr>
        <w:t>Утвердить прилагаемые</w:t>
      </w:r>
      <w:r>
        <w:rPr>
          <w:spacing w:val="40"/>
          <w:sz w:val="27"/>
        </w:rPr>
        <w:t> </w:t>
      </w:r>
      <w:r>
        <w:rPr>
          <w:sz w:val="27"/>
        </w:rPr>
        <w:t>изменения,</w:t>
      </w:r>
      <w:r>
        <w:rPr>
          <w:spacing w:val="40"/>
          <w:sz w:val="27"/>
        </w:rPr>
        <w:t> </w:t>
      </w:r>
      <w:r>
        <w:rPr>
          <w:sz w:val="27"/>
        </w:rPr>
        <w:t>которые</w:t>
      </w:r>
      <w:r>
        <w:rPr>
          <w:spacing w:val="40"/>
          <w:sz w:val="27"/>
        </w:rPr>
        <w:t> </w:t>
      </w:r>
      <w:r>
        <w:rPr>
          <w:sz w:val="27"/>
        </w:rPr>
        <w:t>вносятся</w:t>
      </w:r>
      <w:r>
        <w:rPr>
          <w:spacing w:val="40"/>
          <w:sz w:val="27"/>
        </w:rPr>
        <w:t> </w:t>
      </w:r>
      <w:r>
        <w:rPr>
          <w:sz w:val="27"/>
        </w:rPr>
        <w:t>в Порядок приема на</w:t>
      </w:r>
      <w:r>
        <w:rPr>
          <w:spacing w:val="-17"/>
          <w:sz w:val="27"/>
        </w:rPr>
        <w:t> </w:t>
      </w:r>
      <w:r>
        <w:rPr>
          <w:sz w:val="27"/>
        </w:rPr>
        <w:t>обучение</w:t>
      </w:r>
      <w:r>
        <w:rPr>
          <w:spacing w:val="-6"/>
          <w:sz w:val="27"/>
        </w:rPr>
        <w:t> </w:t>
      </w:r>
      <w:r>
        <w:rPr>
          <w:sz w:val="27"/>
        </w:rPr>
        <w:t>по</w:t>
      </w:r>
      <w:r>
        <w:rPr>
          <w:spacing w:val="-16"/>
          <w:sz w:val="27"/>
        </w:rPr>
        <w:t> </w:t>
      </w:r>
      <w:r>
        <w:rPr>
          <w:sz w:val="27"/>
        </w:rPr>
        <w:t>образовательным</w:t>
      </w:r>
      <w:r>
        <w:rPr>
          <w:spacing w:val="-17"/>
          <w:sz w:val="27"/>
        </w:rPr>
        <w:t> </w:t>
      </w:r>
      <w:r>
        <w:rPr>
          <w:sz w:val="27"/>
        </w:rPr>
        <w:t>программам начального общего,</w:t>
      </w:r>
      <w:r>
        <w:rPr>
          <w:spacing w:val="-6"/>
          <w:sz w:val="27"/>
        </w:rPr>
        <w:t> </w:t>
      </w:r>
      <w:r>
        <w:rPr>
          <w:sz w:val="27"/>
        </w:rPr>
        <w:t>основного</w:t>
      </w:r>
      <w:r>
        <w:rPr>
          <w:spacing w:val="-1"/>
          <w:sz w:val="27"/>
        </w:rPr>
        <w:t> </w:t>
      </w:r>
      <w:r>
        <w:rPr>
          <w:sz w:val="27"/>
        </w:rPr>
        <w:t>общего и среднего общего образования, утвержденный приказом Министерства просвещения Российской Федерации от 2 сентября 2020 г. №</w:t>
      </w:r>
      <w:r>
        <w:rPr>
          <w:spacing w:val="40"/>
          <w:sz w:val="27"/>
        </w:rPr>
        <w:t> </w:t>
      </w:r>
      <w:r>
        <w:rPr>
          <w:sz w:val="27"/>
        </w:rPr>
        <w:t>458 (зарегистрирован Министерством юстиции Российской Федерации 11 сентября 2020 г., регистрационный №</w:t>
      </w:r>
      <w:r>
        <w:rPr>
          <w:spacing w:val="40"/>
          <w:sz w:val="27"/>
        </w:rPr>
        <w:t> </w:t>
      </w:r>
      <w:r>
        <w:rPr>
          <w:sz w:val="27"/>
        </w:rPr>
        <w:t>59783), с изменениями, внесенными приказами Министерства просвещения Российской Федерации от 8 октября 2021 г. №</w:t>
      </w:r>
      <w:r>
        <w:rPr>
          <w:spacing w:val="40"/>
          <w:sz w:val="27"/>
        </w:rPr>
        <w:t> </w:t>
      </w:r>
      <w:r>
        <w:rPr>
          <w:sz w:val="27"/>
        </w:rPr>
        <w:t>707 (зарегистрирован Министерством</w:t>
      </w:r>
      <w:r>
        <w:rPr>
          <w:spacing w:val="78"/>
          <w:w w:val="150"/>
          <w:sz w:val="27"/>
        </w:rPr>
        <w:t>  </w:t>
      </w:r>
      <w:r>
        <w:rPr>
          <w:sz w:val="27"/>
        </w:rPr>
        <w:t>юстиции</w:t>
      </w:r>
      <w:r>
        <w:rPr>
          <w:spacing w:val="70"/>
          <w:w w:val="150"/>
          <w:sz w:val="27"/>
        </w:rPr>
        <w:t>  </w:t>
      </w:r>
      <w:r>
        <w:rPr>
          <w:sz w:val="27"/>
        </w:rPr>
        <w:t>Российской</w:t>
      </w:r>
      <w:r>
        <w:rPr>
          <w:spacing w:val="76"/>
          <w:w w:val="150"/>
          <w:sz w:val="27"/>
        </w:rPr>
        <w:t>  </w:t>
      </w:r>
      <w:r>
        <w:rPr>
          <w:sz w:val="27"/>
        </w:rPr>
        <w:t>Федерации</w:t>
      </w:r>
      <w:r>
        <w:rPr>
          <w:spacing w:val="74"/>
          <w:w w:val="150"/>
          <w:sz w:val="27"/>
        </w:rPr>
        <w:t>  </w:t>
      </w:r>
      <w:r>
        <w:rPr>
          <w:sz w:val="27"/>
        </w:rPr>
        <w:t>10</w:t>
      </w:r>
      <w:r>
        <w:rPr>
          <w:spacing w:val="68"/>
          <w:w w:val="150"/>
          <w:sz w:val="27"/>
        </w:rPr>
        <w:t>  </w:t>
      </w:r>
      <w:r>
        <w:rPr>
          <w:sz w:val="27"/>
        </w:rPr>
        <w:t>ноября</w:t>
      </w:r>
      <w:r>
        <w:rPr>
          <w:spacing w:val="74"/>
          <w:w w:val="150"/>
          <w:sz w:val="27"/>
        </w:rPr>
        <w:t>  </w:t>
      </w:r>
      <w:r>
        <w:rPr>
          <w:sz w:val="27"/>
        </w:rPr>
        <w:t>2021</w:t>
      </w:r>
      <w:r>
        <w:rPr>
          <w:spacing w:val="69"/>
          <w:w w:val="150"/>
          <w:sz w:val="27"/>
        </w:rPr>
        <w:t>  </w:t>
      </w:r>
      <w:r>
        <w:rPr>
          <w:sz w:val="27"/>
        </w:rPr>
        <w:t>г.,</w:t>
      </w:r>
    </w:p>
    <w:p>
      <w:pPr>
        <w:pStyle w:val="ListParagraph"/>
        <w:spacing w:after="0" w:line="360" w:lineRule="auto"/>
        <w:jc w:val="both"/>
        <w:rPr>
          <w:sz w:val="27"/>
        </w:rPr>
        <w:sectPr>
          <w:footerReference w:type="default" r:id="rId5"/>
          <w:type w:val="continuous"/>
          <w:pgSz w:w="11940" w:h="16840"/>
          <w:pgMar w:header="0" w:footer="773" w:top="640" w:bottom="960" w:left="1133" w:right="425"/>
          <w:pgNumType w:start="1"/>
        </w:sectPr>
      </w:pPr>
    </w:p>
    <w:p>
      <w:pPr>
        <w:spacing w:before="67"/>
        <w:ind w:left="0" w:right="58" w:firstLine="0"/>
        <w:jc w:val="center"/>
        <w:rPr>
          <w:sz w:val="23"/>
        </w:rPr>
      </w:pPr>
      <w:r>
        <w:rPr>
          <w:spacing w:val="-10"/>
          <w:sz w:val="23"/>
        </w:rPr>
        <w:t>2</w:t>
      </w:r>
    </w:p>
    <w:p>
      <w:pPr>
        <w:pStyle w:val="BodyText"/>
        <w:spacing w:before="19"/>
        <w:jc w:val="left"/>
        <w:rPr>
          <w:sz w:val="23"/>
        </w:rPr>
      </w:pPr>
    </w:p>
    <w:p>
      <w:pPr>
        <w:spacing w:line="357" w:lineRule="auto" w:before="0"/>
        <w:ind w:left="19" w:right="58" w:firstLine="10"/>
        <w:jc w:val="both"/>
        <w:rPr>
          <w:sz w:val="27"/>
        </w:rPr>
      </w:pPr>
      <w:r>
        <w:rPr>
          <w:sz w:val="27"/>
        </w:rPr>
        <w:t>регистрационный № 65743), от 30 августа 2022 г. № 784 (зарегистрирован Министерством юстиции Российской Федерации 21 октября 2022 г., регистрационный № 70647), от 23 января 2023 г. № 47 (зарегистрирован Министерством юстиции Российской Федерации 13 февраля 2023 г., регистрационный №</w:t>
      </w:r>
      <w:r>
        <w:rPr>
          <w:spacing w:val="40"/>
          <w:sz w:val="27"/>
        </w:rPr>
        <w:t> </w:t>
      </w:r>
      <w:r>
        <w:rPr>
          <w:sz w:val="27"/>
        </w:rPr>
        <w:t>72329) и</w:t>
      </w:r>
      <w:r>
        <w:rPr>
          <w:spacing w:val="-4"/>
          <w:sz w:val="27"/>
        </w:rPr>
        <w:t> </w:t>
      </w:r>
      <w:r>
        <w:rPr>
          <w:sz w:val="27"/>
        </w:rPr>
        <w:t>от</w:t>
      </w:r>
      <w:r>
        <w:rPr>
          <w:spacing w:val="-3"/>
          <w:sz w:val="27"/>
        </w:rPr>
        <w:t> </w:t>
      </w:r>
      <w:r>
        <w:rPr>
          <w:sz w:val="27"/>
        </w:rPr>
        <w:t>30 августа 2023 г. №</w:t>
      </w:r>
      <w:r>
        <w:rPr>
          <w:spacing w:val="40"/>
          <w:sz w:val="27"/>
        </w:rPr>
        <w:t> </w:t>
      </w:r>
      <w:r>
        <w:rPr>
          <w:sz w:val="27"/>
        </w:rPr>
        <w:t>642 (зарегистрирован Министерством юстиции Российской Федерации 25 сентября 2023 г., регистрационный №</w:t>
      </w:r>
      <w:r>
        <w:rPr>
          <w:spacing w:val="40"/>
          <w:sz w:val="27"/>
        </w:rPr>
        <w:t> </w:t>
      </w:r>
      <w:r>
        <w:rPr>
          <w:sz w:val="27"/>
        </w:rPr>
        <w:t>75329).</w:t>
      </w:r>
    </w:p>
    <w:p>
      <w:pPr>
        <w:pStyle w:val="ListParagraph"/>
        <w:numPr>
          <w:ilvl w:val="0"/>
          <w:numId w:val="1"/>
        </w:numPr>
        <w:tabs>
          <w:tab w:pos="1089" w:val="left" w:leader="none"/>
        </w:tabs>
        <w:spacing w:line="355" w:lineRule="auto" w:before="0" w:after="0"/>
        <w:ind w:left="25" w:right="106" w:firstLine="679"/>
        <w:jc w:val="both"/>
        <w:rPr>
          <w:sz w:val="27"/>
        </w:rPr>
      </w:pPr>
      <w:r>
        <w:rPr>
          <w:sz w:val="27"/>
        </w:rPr>
        <w:t>Настоящий</w:t>
      </w:r>
      <w:r>
        <w:rPr>
          <w:spacing w:val="80"/>
          <w:sz w:val="27"/>
        </w:rPr>
        <w:t> </w:t>
      </w:r>
      <w:r>
        <w:rPr>
          <w:sz w:val="27"/>
        </w:rPr>
        <w:t>приказ</w:t>
      </w:r>
      <w:r>
        <w:rPr>
          <w:spacing w:val="80"/>
          <w:sz w:val="27"/>
        </w:rPr>
        <w:t> </w:t>
      </w:r>
      <w:r>
        <w:rPr>
          <w:sz w:val="27"/>
        </w:rPr>
        <w:t>вступает</w:t>
      </w:r>
      <w:r>
        <w:rPr>
          <w:spacing w:val="80"/>
          <w:sz w:val="27"/>
        </w:rPr>
        <w:t> </w:t>
      </w:r>
      <w:r>
        <w:rPr>
          <w:sz w:val="27"/>
        </w:rPr>
        <w:t>в</w:t>
      </w:r>
      <w:r>
        <w:rPr>
          <w:spacing w:val="80"/>
          <w:sz w:val="27"/>
        </w:rPr>
        <w:t> </w:t>
      </w:r>
      <w:r>
        <w:rPr>
          <w:sz w:val="27"/>
        </w:rPr>
        <w:t>силу</w:t>
      </w:r>
      <w:r>
        <w:rPr>
          <w:spacing w:val="80"/>
          <w:sz w:val="27"/>
        </w:rPr>
        <w:t> </w:t>
      </w:r>
      <w:r>
        <w:rPr>
          <w:sz w:val="27"/>
        </w:rPr>
        <w:t>с</w:t>
      </w:r>
      <w:r>
        <w:rPr>
          <w:spacing w:val="80"/>
          <w:sz w:val="27"/>
        </w:rPr>
        <w:t> </w:t>
      </w:r>
      <w:r>
        <w:rPr>
          <w:sz w:val="27"/>
        </w:rPr>
        <w:t>1</w:t>
      </w:r>
      <w:r>
        <w:rPr>
          <w:spacing w:val="80"/>
          <w:sz w:val="27"/>
        </w:rPr>
        <w:t> </w:t>
      </w:r>
      <w:r>
        <w:rPr>
          <w:sz w:val="27"/>
        </w:rPr>
        <w:t>апреля</w:t>
      </w:r>
      <w:r>
        <w:rPr>
          <w:spacing w:val="80"/>
          <w:sz w:val="27"/>
        </w:rPr>
        <w:t> </w:t>
      </w:r>
      <w:r>
        <w:rPr>
          <w:sz w:val="27"/>
        </w:rPr>
        <w:t>2025</w:t>
      </w:r>
      <w:r>
        <w:rPr>
          <w:spacing w:val="80"/>
          <w:sz w:val="27"/>
        </w:rPr>
        <w:t> </w:t>
      </w:r>
      <w:r>
        <w:rPr>
          <w:sz w:val="27"/>
        </w:rPr>
        <w:t>г.</w:t>
      </w:r>
      <w:r>
        <w:rPr>
          <w:spacing w:val="80"/>
          <w:sz w:val="27"/>
        </w:rPr>
        <w:t> </w:t>
      </w:r>
      <w:r>
        <w:rPr>
          <w:sz w:val="27"/>
        </w:rPr>
        <w:t>и</w:t>
      </w:r>
      <w:r>
        <w:rPr>
          <w:spacing w:val="80"/>
          <w:sz w:val="27"/>
        </w:rPr>
        <w:t> </w:t>
      </w:r>
      <w:r>
        <w:rPr>
          <w:sz w:val="27"/>
        </w:rPr>
        <w:t>действует до 1 марта 2026 года.</w:t>
      </w:r>
    </w:p>
    <w:p>
      <w:pPr>
        <w:pStyle w:val="BodyText"/>
        <w:spacing w:before="293"/>
        <w:jc w:val="left"/>
        <w:rPr>
          <w:sz w:val="27"/>
        </w:rPr>
      </w:pPr>
    </w:p>
    <w:p>
      <w:pPr>
        <w:tabs>
          <w:tab w:pos="8265" w:val="left" w:leader="none"/>
        </w:tabs>
        <w:spacing w:before="0"/>
        <w:ind w:left="19" w:right="0" w:firstLine="0"/>
        <w:jc w:val="left"/>
        <w:rPr>
          <w:sz w:val="27"/>
        </w:rPr>
      </w:pPr>
      <w:r>
        <w:rPr>
          <w:sz w:val="27"/>
        </w:rPr>
        <w:drawing>
          <wp:anchor distT="0" distB="0" distL="0" distR="0" allowOverlap="1" layoutInCell="1" locked="0" behindDoc="1" simplePos="0" relativeHeight="487486976">
            <wp:simplePos x="0" y="0"/>
            <wp:positionH relativeFrom="page">
              <wp:posOffset>2438400</wp:posOffset>
            </wp:positionH>
            <wp:positionV relativeFrom="paragraph">
              <wp:posOffset>-363518</wp:posOffset>
            </wp:positionV>
            <wp:extent cx="1831848" cy="1197864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1848" cy="1197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drawing>
          <wp:anchor distT="0" distB="0" distL="0" distR="0" allowOverlap="1" layoutInCell="1" locked="0" behindDoc="1" simplePos="0" relativeHeight="487487488">
            <wp:simplePos x="0" y="0"/>
            <wp:positionH relativeFrom="page">
              <wp:posOffset>4410455</wp:posOffset>
            </wp:positionH>
            <wp:positionV relativeFrom="paragraph">
              <wp:posOffset>51009</wp:posOffset>
            </wp:positionV>
            <wp:extent cx="856488" cy="225551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488" cy="225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position w:val="1"/>
          <w:sz w:val="27"/>
        </w:rPr>
        <w:t>Министр</w:t>
      </w:r>
      <w:r>
        <w:rPr>
          <w:position w:val="1"/>
          <w:sz w:val="27"/>
        </w:rPr>
        <w:tab/>
      </w:r>
      <w:r>
        <w:rPr>
          <w:sz w:val="27"/>
        </w:rPr>
        <w:t>С.С.</w:t>
      </w:r>
      <w:r>
        <w:rPr>
          <w:spacing w:val="3"/>
          <w:sz w:val="27"/>
        </w:rPr>
        <w:t> </w:t>
      </w:r>
      <w:r>
        <w:rPr>
          <w:spacing w:val="-2"/>
          <w:sz w:val="27"/>
        </w:rPr>
        <w:t>Кравцов</w:t>
      </w:r>
    </w:p>
    <w:p>
      <w:pPr>
        <w:spacing w:after="0"/>
        <w:jc w:val="left"/>
        <w:rPr>
          <w:sz w:val="27"/>
        </w:rPr>
        <w:sectPr>
          <w:footerReference w:type="default" r:id="rId9"/>
          <w:pgSz w:w="11880" w:h="16770"/>
          <w:pgMar w:header="0" w:footer="773" w:top="840" w:bottom="960" w:left="1133" w:right="850"/>
        </w:sectPr>
      </w:pPr>
    </w:p>
    <w:p>
      <w:pPr>
        <w:pStyle w:val="BodyText"/>
        <w:spacing w:line="330" w:lineRule="exact" w:before="75"/>
        <w:ind w:left="4620"/>
        <w:jc w:val="center"/>
      </w:pPr>
      <w:r>
        <w:rPr>
          <w:spacing w:val="-2"/>
        </w:rPr>
        <w:t>УТВЕРЖДЕНЫ</w:t>
      </w:r>
    </w:p>
    <w:p>
      <w:pPr>
        <w:pStyle w:val="BodyText"/>
        <w:spacing w:line="235" w:lineRule="auto" w:before="2"/>
        <w:ind w:left="5241" w:right="599"/>
        <w:jc w:val="center"/>
      </w:pPr>
      <w:r>
        <w:rPr>
          <w:spacing w:val="-6"/>
        </w:rPr>
        <w:t>приказом</w:t>
      </w:r>
      <w:r>
        <w:rPr>
          <w:spacing w:val="-12"/>
        </w:rPr>
        <w:t> </w:t>
      </w:r>
      <w:r>
        <w:rPr>
          <w:spacing w:val="-6"/>
        </w:rPr>
        <w:t>Министерства</w:t>
      </w:r>
      <w:r>
        <w:rPr>
          <w:spacing w:val="-7"/>
        </w:rPr>
        <w:t> </w:t>
      </w:r>
      <w:r>
        <w:rPr>
          <w:spacing w:val="-6"/>
        </w:rPr>
        <w:t>просвещения </w:t>
      </w:r>
      <w:r>
        <w:rPr/>
        <w:t>Российской Федерации</w:t>
      </w:r>
    </w:p>
    <w:p>
      <w:pPr>
        <w:pStyle w:val="BodyText"/>
        <w:tabs>
          <w:tab w:pos="5391" w:val="left" w:leader="none"/>
          <w:tab w:pos="6566" w:val="left" w:leader="none"/>
          <w:tab w:pos="8228" w:val="left" w:leader="none"/>
        </w:tabs>
        <w:spacing w:line="322" w:lineRule="exact"/>
        <w:ind w:left="4685"/>
        <w:jc w:val="center"/>
      </w:pPr>
      <w:r>
        <w:rPr>
          <w:w w:val="95"/>
        </w:rPr>
        <w:t>от </w:t>
      </w:r>
      <w:r>
        <w:rPr>
          <w:u w:val="single"/>
        </w:rPr>
        <w:tab/>
      </w:r>
      <w:r>
        <w:rPr/>
        <w:tab/>
      </w:r>
      <w:r>
        <w:rPr>
          <w:w w:val="95"/>
        </w:rPr>
        <w:t>2025</w:t>
      </w:r>
      <w:r>
        <w:rPr>
          <w:spacing w:val="-4"/>
          <w:w w:val="95"/>
        </w:rPr>
        <w:t> </w:t>
      </w:r>
      <w:r>
        <w:rPr>
          <w:w w:val="95"/>
        </w:rPr>
        <w:t>г.</w:t>
      </w:r>
      <w:r>
        <w:rPr>
          <w:spacing w:val="-14"/>
          <w:w w:val="95"/>
        </w:rPr>
        <w:t> </w:t>
      </w:r>
      <w:r>
        <w:rPr>
          <w:w w:val="95"/>
        </w:rPr>
        <w:t>№</w:t>
      </w:r>
      <w:r>
        <w:rPr>
          <w:spacing w:val="51"/>
        </w:rPr>
        <w:t> </w:t>
      </w:r>
      <w:r>
        <w:rPr>
          <w:spacing w:val="-18"/>
          <w:u w:val="single"/>
        </w:rPr>
        <w:t> </w:t>
      </w:r>
      <w:r>
        <w:rPr>
          <w:spacing w:val="-5"/>
          <w:w w:val="95"/>
          <w:u w:val="single"/>
        </w:rPr>
        <w:t>/Ј</w:t>
      </w:r>
      <w:r>
        <w:rPr>
          <w:u w:val="single"/>
        </w:rPr>
        <w:tab/>
      </w:r>
    </w:p>
    <w:p>
      <w:pPr>
        <w:pStyle w:val="BodyText"/>
        <w:spacing w:before="303"/>
        <w:jc w:val="left"/>
      </w:pPr>
    </w:p>
    <w:p>
      <w:pPr>
        <w:pStyle w:val="BodyText"/>
        <w:spacing w:line="330" w:lineRule="exact"/>
        <w:ind w:left="126"/>
        <w:jc w:val="center"/>
      </w:pPr>
      <w:r>
        <w:rPr>
          <w:w w:val="105"/>
        </w:rPr>
        <w:t>И</w:t>
      </w:r>
      <w:r>
        <w:rPr>
          <w:spacing w:val="-17"/>
          <w:w w:val="105"/>
        </w:rPr>
        <w:t> </w:t>
      </w:r>
      <w:r>
        <w:rPr>
          <w:w w:val="105"/>
        </w:rPr>
        <w:t>3</w:t>
      </w:r>
      <w:r>
        <w:rPr>
          <w:spacing w:val="-5"/>
          <w:w w:val="105"/>
        </w:rPr>
        <w:t> </w:t>
      </w:r>
      <w:r>
        <w:rPr>
          <w:w w:val="105"/>
        </w:rPr>
        <w:t>М</w:t>
      </w:r>
      <w:r>
        <w:rPr>
          <w:spacing w:val="-7"/>
          <w:w w:val="105"/>
        </w:rPr>
        <w:t> </w:t>
      </w:r>
      <w:r>
        <w:rPr>
          <w:w w:val="105"/>
        </w:rPr>
        <w:t>Е</w:t>
      </w:r>
      <w:r>
        <w:rPr>
          <w:spacing w:val="-4"/>
          <w:w w:val="105"/>
        </w:rPr>
        <w:t> </w:t>
      </w:r>
      <w:r>
        <w:rPr>
          <w:w w:val="105"/>
        </w:rPr>
        <w:t>Н</w:t>
      </w:r>
      <w:r>
        <w:rPr>
          <w:spacing w:val="-7"/>
          <w:w w:val="105"/>
        </w:rPr>
        <w:t> </w:t>
      </w:r>
      <w:r>
        <w:rPr>
          <w:w w:val="105"/>
        </w:rPr>
        <w:t>Е</w:t>
      </w:r>
      <w:r>
        <w:rPr>
          <w:spacing w:val="-4"/>
          <w:w w:val="105"/>
        </w:rPr>
        <w:t> </w:t>
      </w:r>
      <w:r>
        <w:rPr>
          <w:w w:val="105"/>
        </w:rPr>
        <w:t>Н</w:t>
      </w:r>
      <w:r>
        <w:rPr>
          <w:spacing w:val="-11"/>
          <w:w w:val="105"/>
        </w:rPr>
        <w:t> </w:t>
      </w:r>
      <w:r>
        <w:rPr>
          <w:w w:val="105"/>
        </w:rPr>
        <w:t>И</w:t>
      </w:r>
      <w:r>
        <w:rPr>
          <w:spacing w:val="-13"/>
          <w:w w:val="105"/>
        </w:rPr>
        <w:t> </w:t>
      </w:r>
      <w:r>
        <w:rPr>
          <w:spacing w:val="-7"/>
          <w:w w:val="105"/>
        </w:rPr>
        <w:t>Я,</w:t>
      </w:r>
    </w:p>
    <w:p>
      <w:pPr>
        <w:spacing w:line="235" w:lineRule="auto" w:before="2"/>
        <w:ind w:left="539" w:right="411" w:firstLine="0"/>
        <w:jc w:val="center"/>
        <w:rPr>
          <w:sz w:val="29"/>
        </w:rPr>
      </w:pPr>
      <w:r>
        <w:rPr>
          <w:b/>
          <w:spacing w:val="-4"/>
          <w:sz w:val="29"/>
        </w:rPr>
        <w:t>которые</w:t>
      </w:r>
      <w:r>
        <w:rPr>
          <w:b/>
          <w:spacing w:val="-13"/>
          <w:sz w:val="29"/>
        </w:rPr>
        <w:t> </w:t>
      </w:r>
      <w:r>
        <w:rPr>
          <w:b/>
          <w:spacing w:val="-4"/>
          <w:sz w:val="29"/>
        </w:rPr>
        <w:t>вносятся</w:t>
      </w:r>
      <w:r>
        <w:rPr>
          <w:b/>
          <w:spacing w:val="-9"/>
          <w:sz w:val="29"/>
        </w:rPr>
        <w:t> </w:t>
      </w:r>
      <w:r>
        <w:rPr>
          <w:b/>
          <w:spacing w:val="-4"/>
          <w:sz w:val="29"/>
        </w:rPr>
        <w:t>в</w:t>
      </w:r>
      <w:r>
        <w:rPr>
          <w:b/>
          <w:spacing w:val="-14"/>
          <w:sz w:val="29"/>
        </w:rPr>
        <w:t> </w:t>
      </w:r>
      <w:r>
        <w:rPr>
          <w:b/>
          <w:spacing w:val="-4"/>
          <w:sz w:val="29"/>
        </w:rPr>
        <w:t>Порядок</w:t>
      </w:r>
      <w:r>
        <w:rPr>
          <w:b/>
          <w:spacing w:val="-11"/>
          <w:sz w:val="29"/>
        </w:rPr>
        <w:t> </w:t>
      </w:r>
      <w:r>
        <w:rPr>
          <w:b/>
          <w:spacing w:val="-4"/>
          <w:sz w:val="29"/>
        </w:rPr>
        <w:t>приема</w:t>
      </w:r>
      <w:r>
        <w:rPr>
          <w:b/>
          <w:spacing w:val="-11"/>
          <w:sz w:val="29"/>
        </w:rPr>
        <w:t> </w:t>
      </w:r>
      <w:r>
        <w:rPr>
          <w:b/>
          <w:spacing w:val="-4"/>
          <w:sz w:val="29"/>
        </w:rPr>
        <w:t>на</w:t>
      </w:r>
      <w:r>
        <w:rPr>
          <w:b/>
          <w:spacing w:val="-14"/>
          <w:sz w:val="29"/>
        </w:rPr>
        <w:t> </w:t>
      </w:r>
      <w:r>
        <w:rPr>
          <w:b/>
          <w:spacing w:val="-4"/>
          <w:sz w:val="29"/>
        </w:rPr>
        <w:t>обучение</w:t>
      </w:r>
      <w:r>
        <w:rPr>
          <w:b/>
          <w:spacing w:val="-14"/>
          <w:sz w:val="29"/>
        </w:rPr>
        <w:t> </w:t>
      </w:r>
      <w:r>
        <w:rPr>
          <w:b/>
          <w:spacing w:val="-4"/>
          <w:sz w:val="29"/>
        </w:rPr>
        <w:t>по</w:t>
      </w:r>
      <w:r>
        <w:rPr>
          <w:b/>
          <w:spacing w:val="-14"/>
          <w:sz w:val="29"/>
        </w:rPr>
        <w:t> </w:t>
      </w:r>
      <w:r>
        <w:rPr>
          <w:b/>
          <w:spacing w:val="-4"/>
          <w:sz w:val="29"/>
        </w:rPr>
        <w:t>образовательным </w:t>
      </w:r>
      <w:r>
        <w:rPr>
          <w:b/>
          <w:sz w:val="27"/>
        </w:rPr>
        <w:t>программам</w:t>
      </w:r>
      <w:r>
        <w:rPr>
          <w:b/>
          <w:spacing w:val="40"/>
          <w:sz w:val="27"/>
        </w:rPr>
        <w:t> </w:t>
      </w:r>
      <w:r>
        <w:rPr>
          <w:b/>
          <w:sz w:val="27"/>
        </w:rPr>
        <w:t>начального общего, основного общего и среднего общего</w:t>
      </w:r>
      <w:r>
        <w:rPr>
          <w:b/>
          <w:spacing w:val="40"/>
          <w:sz w:val="27"/>
        </w:rPr>
        <w:t> </w:t>
      </w:r>
      <w:r>
        <w:rPr>
          <w:b/>
          <w:spacing w:val="-4"/>
          <w:sz w:val="29"/>
        </w:rPr>
        <w:t>образования, утвержденный</w:t>
      </w:r>
      <w:r>
        <w:rPr>
          <w:b/>
          <w:sz w:val="29"/>
        </w:rPr>
        <w:t> </w:t>
      </w:r>
      <w:r>
        <w:rPr>
          <w:b/>
          <w:spacing w:val="-4"/>
          <w:sz w:val="29"/>
        </w:rPr>
        <w:t>приказом Министерства</w:t>
      </w:r>
      <w:r>
        <w:rPr>
          <w:b/>
          <w:spacing w:val="19"/>
          <w:sz w:val="29"/>
        </w:rPr>
        <w:t> </w:t>
      </w:r>
      <w:r>
        <w:rPr>
          <w:b/>
          <w:spacing w:val="-4"/>
          <w:sz w:val="29"/>
        </w:rPr>
        <w:t>просвещения </w:t>
      </w:r>
      <w:r>
        <w:rPr>
          <w:sz w:val="29"/>
        </w:rPr>
        <w:t>Российской</w:t>
      </w:r>
      <w:r>
        <w:rPr>
          <w:spacing w:val="33"/>
          <w:sz w:val="29"/>
        </w:rPr>
        <w:t> </w:t>
      </w:r>
      <w:r>
        <w:rPr>
          <w:sz w:val="29"/>
        </w:rPr>
        <w:t>Федерации от 2 сентября 2020 г.</w:t>
      </w:r>
      <w:r>
        <w:rPr>
          <w:spacing w:val="-10"/>
          <w:sz w:val="29"/>
        </w:rPr>
        <w:t> </w:t>
      </w:r>
      <w:r>
        <w:rPr>
          <w:sz w:val="29"/>
        </w:rPr>
        <w:t>N•.</w:t>
      </w:r>
      <w:r>
        <w:rPr>
          <w:spacing w:val="-1"/>
          <w:sz w:val="29"/>
        </w:rPr>
        <w:t> </w:t>
      </w:r>
      <w:r>
        <w:rPr>
          <w:sz w:val="29"/>
        </w:rPr>
        <w:t>458</w:t>
      </w:r>
    </w:p>
    <w:p>
      <w:pPr>
        <w:pStyle w:val="ListParagraph"/>
        <w:numPr>
          <w:ilvl w:val="0"/>
          <w:numId w:val="2"/>
        </w:numPr>
        <w:tabs>
          <w:tab w:pos="1128" w:val="left" w:leader="none"/>
        </w:tabs>
        <w:spacing w:line="240" w:lineRule="auto" w:before="308" w:after="0"/>
        <w:ind w:left="1128" w:right="0" w:hanging="278"/>
        <w:jc w:val="both"/>
        <w:rPr>
          <w:sz w:val="29"/>
        </w:rPr>
      </w:pPr>
      <w:r>
        <w:rPr>
          <w:spacing w:val="-6"/>
          <w:sz w:val="29"/>
        </w:rPr>
        <w:t>Предложение</w:t>
      </w:r>
      <w:r>
        <w:rPr>
          <w:spacing w:val="4"/>
          <w:sz w:val="29"/>
        </w:rPr>
        <w:t> </w:t>
      </w:r>
      <w:r>
        <w:rPr>
          <w:spacing w:val="-6"/>
          <w:sz w:val="29"/>
        </w:rPr>
        <w:t>первое</w:t>
      </w:r>
      <w:r>
        <w:rPr>
          <w:sz w:val="29"/>
        </w:rPr>
        <w:t> </w:t>
      </w:r>
      <w:r>
        <w:rPr>
          <w:spacing w:val="-6"/>
          <w:sz w:val="29"/>
        </w:rPr>
        <w:t>пункта</w:t>
      </w:r>
      <w:r>
        <w:rPr>
          <w:spacing w:val="-1"/>
          <w:sz w:val="29"/>
        </w:rPr>
        <w:t> </w:t>
      </w:r>
      <w:r>
        <w:rPr>
          <w:spacing w:val="-6"/>
          <w:sz w:val="29"/>
        </w:rPr>
        <w:t>15</w:t>
      </w:r>
      <w:r>
        <w:rPr>
          <w:spacing w:val="-3"/>
          <w:sz w:val="29"/>
        </w:rPr>
        <w:t> </w:t>
      </w:r>
      <w:r>
        <w:rPr>
          <w:spacing w:val="-6"/>
          <w:sz w:val="29"/>
        </w:rPr>
        <w:t>изложить</w:t>
      </w:r>
      <w:r>
        <w:rPr>
          <w:spacing w:val="1"/>
          <w:sz w:val="29"/>
        </w:rPr>
        <w:t> </w:t>
      </w:r>
      <w:r>
        <w:rPr>
          <w:spacing w:val="-6"/>
          <w:sz w:val="29"/>
        </w:rPr>
        <w:t>в</w:t>
      </w:r>
      <w:r>
        <w:rPr>
          <w:spacing w:val="-12"/>
          <w:sz w:val="29"/>
        </w:rPr>
        <w:t> </w:t>
      </w:r>
      <w:r>
        <w:rPr>
          <w:spacing w:val="-6"/>
          <w:sz w:val="29"/>
        </w:rPr>
        <w:t>следующей</w:t>
      </w:r>
      <w:r>
        <w:rPr>
          <w:spacing w:val="6"/>
          <w:sz w:val="29"/>
        </w:rPr>
        <w:t> </w:t>
      </w:r>
      <w:r>
        <w:rPr>
          <w:spacing w:val="-6"/>
          <w:sz w:val="29"/>
        </w:rPr>
        <w:t>редакции:</w:t>
      </w:r>
    </w:p>
    <w:p>
      <w:pPr>
        <w:pStyle w:val="BodyText"/>
        <w:spacing w:line="348" w:lineRule="auto" w:before="156"/>
        <w:ind w:left="139" w:right="19" w:firstLine="712"/>
      </w:pPr>
      <w:r>
        <w:rPr/>
        <w:t>«15. В приеме в государственную или муниципальную образовательную организацию</w:t>
      </w:r>
      <w:r>
        <w:rPr>
          <w:spacing w:val="-2"/>
        </w:rPr>
        <w:t> </w:t>
      </w:r>
      <w:r>
        <w:rPr/>
        <w:t>может</w:t>
      </w:r>
      <w:r>
        <w:rPr>
          <w:spacing w:val="-12"/>
        </w:rPr>
        <w:t> </w:t>
      </w:r>
      <w:r>
        <w:rPr/>
        <w:t>быть</w:t>
      </w:r>
      <w:r>
        <w:rPr>
          <w:spacing w:val="-13"/>
        </w:rPr>
        <w:t> </w:t>
      </w:r>
      <w:r>
        <w:rPr/>
        <w:t>отказано</w:t>
      </w:r>
      <w:r>
        <w:rPr>
          <w:spacing w:val="-3"/>
        </w:rPr>
        <w:t> </w:t>
      </w:r>
      <w:r>
        <w:rPr/>
        <w:t>только</w:t>
      </w:r>
      <w:r>
        <w:rPr>
          <w:spacing w:val="-9"/>
        </w:rPr>
        <w:t> </w:t>
      </w:r>
      <w:r>
        <w:rPr/>
        <w:t>по</w:t>
      </w:r>
      <w:r>
        <w:rPr>
          <w:spacing w:val="-16"/>
        </w:rPr>
        <w:t> </w:t>
      </w:r>
      <w:r>
        <w:rPr/>
        <w:t>причине отсутствия в</w:t>
      </w:r>
      <w:r>
        <w:rPr>
          <w:spacing w:val="-19"/>
        </w:rPr>
        <w:t> </w:t>
      </w:r>
      <w:r>
        <w:rPr/>
        <w:t>ней</w:t>
      </w:r>
      <w:r>
        <w:rPr>
          <w:spacing w:val="-11"/>
        </w:rPr>
        <w:t> </w:t>
      </w:r>
      <w:r>
        <w:rPr/>
        <w:t>свободных мест, а также при невыполнении условий, установленных частью 2' статьи 78 Федерального закона, за исключением случаев, предусмотренных частями 5 и 6 статьи</w:t>
      </w:r>
      <w:r>
        <w:rPr>
          <w:spacing w:val="-7"/>
        </w:rPr>
        <w:t> </w:t>
      </w:r>
      <w:r>
        <w:rPr/>
        <w:t>67</w:t>
      </w:r>
      <w:r>
        <w:rPr>
          <w:spacing w:val="-18"/>
        </w:rPr>
        <w:t> </w:t>
      </w:r>
      <w:r>
        <w:rPr/>
        <w:t>и</w:t>
      </w:r>
      <w:r>
        <w:rPr>
          <w:spacing w:val="-19"/>
        </w:rPr>
        <w:t> </w:t>
      </w:r>
      <w:r>
        <w:rPr/>
        <w:t>статьей</w:t>
      </w:r>
      <w:r>
        <w:rPr>
          <w:spacing w:val="-10"/>
        </w:rPr>
        <w:t> </w:t>
      </w:r>
      <w:r>
        <w:rPr/>
        <w:t>88</w:t>
      </w:r>
      <w:r>
        <w:rPr>
          <w:spacing w:val="-17"/>
        </w:rPr>
        <w:t> </w:t>
      </w:r>
      <w:r>
        <w:rPr/>
        <w:t>Федерального закона.».</w:t>
      </w:r>
    </w:p>
    <w:p>
      <w:pPr>
        <w:pStyle w:val="ListParagraph"/>
        <w:numPr>
          <w:ilvl w:val="0"/>
          <w:numId w:val="2"/>
        </w:numPr>
        <w:tabs>
          <w:tab w:pos="1125" w:val="left" w:leader="none"/>
        </w:tabs>
        <w:spacing w:line="325" w:lineRule="exact" w:before="0" w:after="0"/>
        <w:ind w:left="1125" w:right="0" w:hanging="276"/>
        <w:jc w:val="both"/>
        <w:rPr>
          <w:sz w:val="29"/>
        </w:rPr>
      </w:pPr>
      <w:r>
        <w:rPr>
          <w:spacing w:val="-4"/>
          <w:sz w:val="29"/>
        </w:rPr>
        <w:t>Абзац</w:t>
      </w:r>
      <w:r>
        <w:rPr>
          <w:spacing w:val="-15"/>
          <w:sz w:val="29"/>
        </w:rPr>
        <w:t> </w:t>
      </w:r>
      <w:r>
        <w:rPr>
          <w:spacing w:val="-4"/>
          <w:sz w:val="29"/>
        </w:rPr>
        <w:t>первый</w:t>
      </w:r>
      <w:r>
        <w:rPr>
          <w:spacing w:val="-14"/>
          <w:sz w:val="29"/>
        </w:rPr>
        <w:t> </w:t>
      </w:r>
      <w:r>
        <w:rPr>
          <w:spacing w:val="-4"/>
          <w:sz w:val="29"/>
        </w:rPr>
        <w:t>пункта</w:t>
      </w:r>
      <w:r>
        <w:rPr>
          <w:spacing w:val="-14"/>
          <w:sz w:val="29"/>
        </w:rPr>
        <w:t> </w:t>
      </w:r>
      <w:r>
        <w:rPr>
          <w:spacing w:val="-4"/>
          <w:sz w:val="29"/>
        </w:rPr>
        <w:t>23</w:t>
      </w:r>
      <w:r>
        <w:rPr>
          <w:spacing w:val="-14"/>
          <w:sz w:val="29"/>
        </w:rPr>
        <w:t> </w:t>
      </w:r>
      <w:r>
        <w:rPr>
          <w:spacing w:val="-4"/>
          <w:sz w:val="29"/>
        </w:rPr>
        <w:t>изложить</w:t>
      </w:r>
      <w:r>
        <w:rPr>
          <w:spacing w:val="-10"/>
          <w:sz w:val="29"/>
        </w:rPr>
        <w:t> </w:t>
      </w:r>
      <w:r>
        <w:rPr>
          <w:spacing w:val="-4"/>
          <w:sz w:val="29"/>
        </w:rPr>
        <w:t>в</w:t>
      </w:r>
      <w:r>
        <w:rPr>
          <w:spacing w:val="-14"/>
          <w:sz w:val="29"/>
        </w:rPr>
        <w:t> </w:t>
      </w:r>
      <w:r>
        <w:rPr>
          <w:spacing w:val="-4"/>
          <w:sz w:val="29"/>
        </w:rPr>
        <w:t>следующей</w:t>
      </w:r>
      <w:r>
        <w:rPr>
          <w:spacing w:val="-2"/>
          <w:sz w:val="29"/>
        </w:rPr>
        <w:t> </w:t>
      </w:r>
      <w:r>
        <w:rPr>
          <w:spacing w:val="-4"/>
          <w:sz w:val="29"/>
        </w:rPr>
        <w:t>редакции:</w:t>
      </w:r>
    </w:p>
    <w:p>
      <w:pPr>
        <w:pStyle w:val="BodyText"/>
        <w:spacing w:line="348" w:lineRule="auto" w:before="152"/>
        <w:ind w:left="130" w:right="37" w:firstLine="716"/>
      </w:pPr>
      <w:r>
        <w:rPr/>
        <w:t>«23. Родитель (родители) (законный (законные) представитель (представители) ребенка,</w:t>
      </w:r>
      <w:r>
        <w:rPr>
          <w:spacing w:val="40"/>
        </w:rPr>
        <w:t> </w:t>
      </w:r>
      <w:r>
        <w:rPr/>
        <w:t>являющегося</w:t>
      </w:r>
      <w:r>
        <w:rPr>
          <w:spacing w:val="40"/>
        </w:rPr>
        <w:t> </w:t>
      </w:r>
      <w:r>
        <w:rPr/>
        <w:t>гражданином</w:t>
      </w:r>
      <w:r>
        <w:rPr>
          <w:spacing w:val="40"/>
        </w:rPr>
        <w:t> </w:t>
      </w:r>
      <w:r>
        <w:rPr/>
        <w:t>Российской</w:t>
      </w:r>
      <w:r>
        <w:rPr>
          <w:spacing w:val="40"/>
        </w:rPr>
        <w:t> </w:t>
      </w:r>
      <w:r>
        <w:rPr/>
        <w:t>Федерации, или</w:t>
      </w:r>
      <w:r>
        <w:rPr>
          <w:spacing w:val="-19"/>
        </w:rPr>
        <w:t> </w:t>
      </w:r>
      <w:r>
        <w:rPr/>
        <w:t>поступающий, являющийся гражданином Российской Федерации, заявление</w:t>
      </w:r>
      <w:r>
        <w:rPr>
          <w:spacing w:val="40"/>
        </w:rPr>
        <w:t> </w:t>
      </w:r>
      <w:r>
        <w:rPr/>
        <w:t>о</w:t>
      </w:r>
      <w:r>
        <w:rPr>
          <w:spacing w:val="-19"/>
        </w:rPr>
        <w:t> </w:t>
      </w:r>
      <w:r>
        <w:rPr/>
        <w:t>приеме</w:t>
      </w:r>
      <w:r>
        <w:rPr>
          <w:spacing w:val="-18"/>
        </w:rPr>
        <w:t> </w:t>
      </w:r>
      <w:r>
        <w:rPr/>
        <w:t>на</w:t>
      </w:r>
      <w:r>
        <w:rPr>
          <w:spacing w:val="-18"/>
        </w:rPr>
        <w:t> </w:t>
      </w:r>
      <w:r>
        <w:rPr/>
        <w:t>обучение</w:t>
      </w:r>
      <w:r>
        <w:rPr>
          <w:spacing w:val="-14"/>
        </w:rPr>
        <w:t> </w:t>
      </w:r>
      <w:r>
        <w:rPr/>
        <w:t>и</w:t>
      </w:r>
      <w:r>
        <w:rPr>
          <w:spacing w:val="-19"/>
        </w:rPr>
        <w:t> </w:t>
      </w:r>
      <w:r>
        <w:rPr/>
        <w:t>документы</w:t>
      </w:r>
      <w:r>
        <w:rPr>
          <w:spacing w:val="-3"/>
        </w:rPr>
        <w:t> </w:t>
      </w:r>
      <w:r>
        <w:rPr/>
        <w:t>для</w:t>
      </w:r>
      <w:r>
        <w:rPr>
          <w:spacing w:val="-17"/>
        </w:rPr>
        <w:t> </w:t>
      </w:r>
      <w:r>
        <w:rPr/>
        <w:t>приема</w:t>
      </w:r>
      <w:r>
        <w:rPr>
          <w:spacing w:val="-9"/>
        </w:rPr>
        <w:t> </w:t>
      </w:r>
      <w:r>
        <w:rPr/>
        <w:t>на</w:t>
      </w:r>
      <w:r>
        <w:rPr>
          <w:spacing w:val="-17"/>
        </w:rPr>
        <w:t> </w:t>
      </w:r>
      <w:r>
        <w:rPr/>
        <w:t>обучение,</w:t>
      </w:r>
      <w:r>
        <w:rPr>
          <w:spacing w:val="-8"/>
        </w:rPr>
        <w:t> </w:t>
      </w:r>
      <w:r>
        <w:rPr/>
        <w:t>указанные</w:t>
      </w:r>
      <w:r>
        <w:rPr>
          <w:spacing w:val="-5"/>
        </w:rPr>
        <w:t> </w:t>
      </w:r>
      <w:r>
        <w:rPr/>
        <w:t>в</w:t>
      </w:r>
      <w:r>
        <w:rPr>
          <w:spacing w:val="-19"/>
        </w:rPr>
        <w:t> </w:t>
      </w:r>
      <w:r>
        <w:rPr/>
        <w:t>пункте</w:t>
      </w:r>
      <w:r>
        <w:rPr>
          <w:spacing w:val="-5"/>
        </w:rPr>
        <w:t> </w:t>
      </w:r>
      <w:r>
        <w:rPr/>
        <w:t>26 </w:t>
      </w:r>
      <w:r>
        <w:rPr>
          <w:spacing w:val="-2"/>
        </w:rPr>
        <w:t>Порядка, подает</w:t>
      </w:r>
      <w:r>
        <w:rPr>
          <w:spacing w:val="-7"/>
        </w:rPr>
        <w:t> </w:t>
      </w:r>
      <w:r>
        <w:rPr>
          <w:spacing w:val="-2"/>
        </w:rPr>
        <w:t>(подают)</w:t>
      </w:r>
      <w:r>
        <w:rPr>
          <w:spacing w:val="-6"/>
        </w:rPr>
        <w:t> </w:t>
      </w:r>
      <w:r>
        <w:rPr>
          <w:spacing w:val="-2"/>
        </w:rPr>
        <w:t>одним</w:t>
      </w:r>
      <w:r>
        <w:rPr>
          <w:spacing w:val="-6"/>
        </w:rPr>
        <w:t> </w:t>
      </w:r>
      <w:r>
        <w:rPr>
          <w:spacing w:val="-2"/>
        </w:rPr>
        <w:t>из</w:t>
      </w:r>
      <w:r>
        <w:rPr>
          <w:spacing w:val="-16"/>
        </w:rPr>
        <w:t> </w:t>
      </w:r>
      <w:r>
        <w:rPr>
          <w:spacing w:val="-2"/>
        </w:rPr>
        <w:t>следующих способов:».</w:t>
      </w:r>
    </w:p>
    <w:p>
      <w:pPr>
        <w:pStyle w:val="ListParagraph"/>
        <w:numPr>
          <w:ilvl w:val="0"/>
          <w:numId w:val="2"/>
        </w:numPr>
        <w:tabs>
          <w:tab w:pos="1125" w:val="left" w:leader="none"/>
        </w:tabs>
        <w:spacing w:line="330" w:lineRule="exact" w:before="0" w:after="0"/>
        <w:ind w:left="1125" w:right="0" w:hanging="281"/>
        <w:jc w:val="both"/>
        <w:rPr>
          <w:sz w:val="29"/>
        </w:rPr>
      </w:pPr>
      <w:r>
        <w:rPr>
          <w:spacing w:val="-6"/>
          <w:sz w:val="29"/>
        </w:rPr>
        <w:t>Дополнить</w:t>
      </w:r>
      <w:r>
        <w:rPr>
          <w:spacing w:val="2"/>
          <w:sz w:val="29"/>
        </w:rPr>
        <w:t> </w:t>
      </w:r>
      <w:r>
        <w:rPr>
          <w:spacing w:val="-6"/>
          <w:sz w:val="29"/>
        </w:rPr>
        <w:t>пунктом</w:t>
      </w:r>
      <w:r>
        <w:rPr>
          <w:sz w:val="29"/>
        </w:rPr>
        <w:t> </w:t>
      </w:r>
      <w:r>
        <w:rPr>
          <w:spacing w:val="-6"/>
          <w:sz w:val="29"/>
        </w:rPr>
        <w:t>23(1)</w:t>
      </w:r>
      <w:r>
        <w:rPr>
          <w:spacing w:val="-5"/>
          <w:sz w:val="29"/>
        </w:rPr>
        <w:t> </w:t>
      </w:r>
      <w:r>
        <w:rPr>
          <w:spacing w:val="-6"/>
          <w:sz w:val="29"/>
        </w:rPr>
        <w:t>следующего</w:t>
      </w:r>
      <w:r>
        <w:rPr>
          <w:spacing w:val="7"/>
          <w:sz w:val="29"/>
        </w:rPr>
        <w:t> </w:t>
      </w:r>
      <w:r>
        <w:rPr>
          <w:spacing w:val="-6"/>
          <w:sz w:val="29"/>
        </w:rPr>
        <w:t>содержания:</w:t>
      </w:r>
    </w:p>
    <w:p>
      <w:pPr>
        <w:pStyle w:val="BodyText"/>
        <w:spacing w:line="348" w:lineRule="auto" w:before="146"/>
        <w:ind w:left="129" w:right="48" w:firstLine="712"/>
      </w:pPr>
      <w:r>
        <w:rPr/>
        <w:t>«23(1). Родитель (родители) (законный (законные) представитель (представители) ребенка, являющегося иностранным гражданином</w:t>
      </w:r>
      <w:r>
        <w:rPr>
          <w:spacing w:val="40"/>
        </w:rPr>
        <w:t> </w:t>
      </w:r>
      <w:r>
        <w:rPr/>
        <w:t>или лицом</w:t>
      </w:r>
      <w:r>
        <w:rPr>
          <w:spacing w:val="40"/>
        </w:rPr>
        <w:t> </w:t>
      </w:r>
      <w:r>
        <w:rPr/>
        <w:t>без</w:t>
      </w:r>
      <w:r>
        <w:rPr>
          <w:spacing w:val="-19"/>
        </w:rPr>
        <w:t> </w:t>
      </w:r>
      <w:r>
        <w:rPr/>
        <w:t>гражданства,</w:t>
      </w:r>
      <w:r>
        <w:rPr>
          <w:spacing w:val="40"/>
        </w:rPr>
        <w:t> </w:t>
      </w:r>
      <w:r>
        <w:rPr/>
        <w:t>или</w:t>
      </w:r>
      <w:r>
        <w:rPr>
          <w:spacing w:val="40"/>
        </w:rPr>
        <w:t> </w:t>
      </w:r>
      <w:r>
        <w:rPr/>
        <w:t>поступающий,</w:t>
      </w:r>
      <w:r>
        <w:rPr>
          <w:spacing w:val="40"/>
        </w:rPr>
        <w:t> </w:t>
      </w:r>
      <w:r>
        <w:rPr/>
        <w:t>являющийся</w:t>
      </w:r>
      <w:r>
        <w:rPr>
          <w:spacing w:val="40"/>
        </w:rPr>
        <w:t> </w:t>
      </w:r>
      <w:r>
        <w:rPr/>
        <w:t>иностранным</w:t>
      </w:r>
      <w:r>
        <w:rPr>
          <w:spacing w:val="40"/>
        </w:rPr>
        <w:t> </w:t>
      </w:r>
      <w:r>
        <w:rPr/>
        <w:t>гражданином или</w:t>
      </w:r>
      <w:r>
        <w:rPr>
          <w:spacing w:val="80"/>
          <w:w w:val="150"/>
        </w:rPr>
        <w:t>  </w:t>
      </w:r>
      <w:r>
        <w:rPr/>
        <w:t>лицом</w:t>
      </w:r>
      <w:r>
        <w:rPr>
          <w:spacing w:val="80"/>
          <w:w w:val="150"/>
        </w:rPr>
        <w:t>  </w:t>
      </w:r>
      <w:r>
        <w:rPr/>
        <w:t>без</w:t>
      </w:r>
      <w:r>
        <w:rPr>
          <w:spacing w:val="80"/>
          <w:w w:val="150"/>
        </w:rPr>
        <w:t>  </w:t>
      </w:r>
      <w:r>
        <w:rPr/>
        <w:t>гражданства,</w:t>
      </w:r>
      <w:r>
        <w:rPr>
          <w:spacing w:val="65"/>
        </w:rPr>
        <w:t>   </w:t>
      </w:r>
      <w:r>
        <w:rPr/>
        <w:t>заявление</w:t>
      </w:r>
      <w:r>
        <w:rPr>
          <w:spacing w:val="65"/>
        </w:rPr>
        <w:t>   </w:t>
      </w:r>
      <w:r>
        <w:rPr/>
        <w:t>о</w:t>
      </w:r>
      <w:r>
        <w:rPr>
          <w:spacing w:val="80"/>
          <w:w w:val="150"/>
        </w:rPr>
        <w:t>  </w:t>
      </w:r>
      <w:r>
        <w:rPr/>
        <w:t>приеме</w:t>
      </w:r>
      <w:r>
        <w:rPr>
          <w:spacing w:val="80"/>
          <w:w w:val="150"/>
        </w:rPr>
        <w:t>  </w:t>
      </w:r>
      <w:r>
        <w:rPr/>
        <w:t>на</w:t>
      </w:r>
      <w:r>
        <w:rPr>
          <w:spacing w:val="80"/>
          <w:w w:val="150"/>
        </w:rPr>
        <w:t>  </w:t>
      </w:r>
      <w:r>
        <w:rPr/>
        <w:t>обучение и</w:t>
      </w:r>
      <w:r>
        <w:rPr>
          <w:spacing w:val="-8"/>
        </w:rPr>
        <w:t> </w:t>
      </w:r>
      <w:r>
        <w:rPr/>
        <w:t>документы для</w:t>
      </w:r>
      <w:r>
        <w:rPr>
          <w:spacing w:val="-3"/>
        </w:rPr>
        <w:t> </w:t>
      </w:r>
      <w:r>
        <w:rPr/>
        <w:t>приема на</w:t>
      </w:r>
      <w:r>
        <w:rPr>
          <w:spacing w:val="-9"/>
        </w:rPr>
        <w:t> </w:t>
      </w:r>
      <w:r>
        <w:rPr/>
        <w:t>обучение, указанные в</w:t>
      </w:r>
      <w:r>
        <w:rPr>
          <w:spacing w:val="-9"/>
        </w:rPr>
        <w:t> </w:t>
      </w:r>
      <w:r>
        <w:rPr/>
        <w:t>пунктах 26(1)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/>
        <w:t>26(2)</w:t>
      </w:r>
      <w:r>
        <w:rPr>
          <w:spacing w:val="-8"/>
        </w:rPr>
        <w:t> </w:t>
      </w:r>
      <w:r>
        <w:rPr/>
        <w:t>Порядка, подает</w:t>
      </w:r>
      <w:r>
        <w:rPr>
          <w:spacing w:val="-19"/>
        </w:rPr>
        <w:t> </w:t>
      </w:r>
      <w:r>
        <w:rPr/>
        <w:t>(подают)</w:t>
      </w:r>
      <w:r>
        <w:rPr>
          <w:spacing w:val="-16"/>
        </w:rPr>
        <w:t> </w:t>
      </w:r>
      <w:r>
        <w:rPr/>
        <w:t>одним</w:t>
      </w:r>
      <w:r>
        <w:rPr>
          <w:spacing w:val="-18"/>
        </w:rPr>
        <w:t> </w:t>
      </w:r>
      <w:r>
        <w:rPr/>
        <w:t>из</w:t>
      </w:r>
      <w:r>
        <w:rPr>
          <w:spacing w:val="-18"/>
        </w:rPr>
        <w:t> </w:t>
      </w:r>
      <w:r>
        <w:rPr/>
        <w:t>следующих</w:t>
      </w:r>
      <w:r>
        <w:rPr>
          <w:spacing w:val="-10"/>
        </w:rPr>
        <w:t> </w:t>
      </w:r>
      <w:r>
        <w:rPr/>
        <w:t>способов:</w:t>
      </w:r>
    </w:p>
    <w:p>
      <w:pPr>
        <w:pStyle w:val="BodyText"/>
        <w:spacing w:line="317" w:lineRule="exact"/>
        <w:ind w:left="834"/>
      </w:pPr>
      <w:r>
        <w:rPr>
          <w:spacing w:val="-6"/>
        </w:rPr>
        <w:t>в</w:t>
      </w:r>
      <w:r>
        <w:rPr>
          <w:spacing w:val="-13"/>
        </w:rPr>
        <w:t> </w:t>
      </w:r>
      <w:r>
        <w:rPr>
          <w:spacing w:val="-6"/>
        </w:rPr>
        <w:t>электронной</w:t>
      </w:r>
      <w:r>
        <w:rPr>
          <w:spacing w:val="3"/>
        </w:rPr>
        <w:t> </w:t>
      </w:r>
      <w:r>
        <w:rPr>
          <w:spacing w:val="-6"/>
        </w:rPr>
        <w:t>форме</w:t>
      </w:r>
      <w:r>
        <w:rPr/>
        <w:t> </w:t>
      </w:r>
      <w:r>
        <w:rPr>
          <w:spacing w:val="-6"/>
        </w:rPr>
        <w:t>посредством</w:t>
      </w:r>
      <w:r>
        <w:rPr>
          <w:spacing w:val="6"/>
        </w:rPr>
        <w:t> </w:t>
      </w:r>
      <w:r>
        <w:rPr>
          <w:spacing w:val="-6"/>
        </w:rPr>
        <w:t>ЕПГУ;</w:t>
      </w:r>
    </w:p>
    <w:p>
      <w:pPr>
        <w:pStyle w:val="BodyText"/>
        <w:spacing w:line="348" w:lineRule="auto" w:before="147"/>
        <w:ind w:left="124" w:right="29" w:firstLine="711"/>
      </w:pPr>
      <w:r>
        <w:rPr>
          <w:spacing w:val="-4"/>
        </w:rPr>
        <w:t>с</w:t>
      </w:r>
      <w:r>
        <w:rPr>
          <w:spacing w:val="-8"/>
        </w:rPr>
        <w:t> </w:t>
      </w:r>
      <w:r>
        <w:rPr>
          <w:spacing w:val="-4"/>
        </w:rPr>
        <w:t>использованием региональных</w:t>
      </w:r>
      <w:r>
        <w:rPr/>
        <w:t> </w:t>
      </w:r>
      <w:r>
        <w:rPr>
          <w:spacing w:val="-4"/>
        </w:rPr>
        <w:t>порталов</w:t>
      </w:r>
      <w:r>
        <w:rPr>
          <w:spacing w:val="-4"/>
        </w:rPr>
        <w:t> государственных</w:t>
      </w:r>
      <w:r>
        <w:rPr>
          <w:spacing w:val="-8"/>
        </w:rPr>
        <w:t> </w:t>
      </w:r>
      <w:r>
        <w:rPr>
          <w:spacing w:val="-4"/>
        </w:rPr>
        <w:t>и</w:t>
      </w:r>
      <w:r>
        <w:rPr>
          <w:spacing w:val="-13"/>
        </w:rPr>
        <w:t> </w:t>
      </w:r>
      <w:r>
        <w:rPr>
          <w:spacing w:val="-4"/>
        </w:rPr>
        <w:t>муниципальных </w:t>
      </w:r>
      <w:r>
        <w:rPr/>
        <w:t>услуг</w:t>
      </w:r>
      <w:r>
        <w:rPr>
          <w:spacing w:val="54"/>
          <w:w w:val="150"/>
        </w:rPr>
        <w:t>  </w:t>
      </w:r>
      <w:r>
        <w:rPr/>
        <w:t>и</w:t>
      </w:r>
      <w:r>
        <w:rPr>
          <w:spacing w:val="48"/>
          <w:w w:val="150"/>
        </w:rPr>
        <w:t>  </w:t>
      </w:r>
      <w:r>
        <w:rPr/>
        <w:t>(или)</w:t>
      </w:r>
      <w:r>
        <w:rPr>
          <w:spacing w:val="49"/>
          <w:w w:val="150"/>
        </w:rPr>
        <w:t>  </w:t>
      </w:r>
      <w:r>
        <w:rPr/>
        <w:t>функционала</w:t>
      </w:r>
      <w:r>
        <w:rPr>
          <w:spacing w:val="60"/>
          <w:w w:val="150"/>
        </w:rPr>
        <w:t>  </w:t>
      </w:r>
      <w:r>
        <w:rPr/>
        <w:t>(сервисов)</w:t>
      </w:r>
      <w:r>
        <w:rPr>
          <w:spacing w:val="55"/>
          <w:w w:val="150"/>
        </w:rPr>
        <w:t>  </w:t>
      </w:r>
      <w:r>
        <w:rPr/>
        <w:t>региональных</w:t>
      </w:r>
      <w:r>
        <w:rPr>
          <w:spacing w:val="60"/>
          <w:w w:val="150"/>
        </w:rPr>
        <w:t>  </w:t>
      </w:r>
      <w:r>
        <w:rPr>
          <w:spacing w:val="-4"/>
        </w:rPr>
        <w:t>государственных</w:t>
      </w:r>
    </w:p>
    <w:p>
      <w:pPr>
        <w:pStyle w:val="BodyText"/>
        <w:spacing w:after="0" w:line="348" w:lineRule="auto"/>
        <w:sectPr>
          <w:footerReference w:type="default" r:id="rId12"/>
          <w:pgSz w:w="11940" w:h="16840"/>
          <w:pgMar w:header="0" w:footer="480" w:top="1080" w:bottom="680" w:left="992" w:right="566"/>
        </w:sectPr>
      </w:pPr>
    </w:p>
    <w:p>
      <w:pPr>
        <w:spacing w:before="62"/>
        <w:ind w:left="137" w:right="11" w:firstLine="0"/>
        <w:jc w:val="center"/>
        <w:rPr>
          <w:sz w:val="25"/>
        </w:rPr>
      </w:pPr>
      <w:r>
        <w:rPr>
          <w:spacing w:val="-10"/>
          <w:sz w:val="25"/>
        </w:rPr>
        <w:t>2</w:t>
      </w:r>
    </w:p>
    <w:p>
      <w:pPr>
        <w:pStyle w:val="BodyText"/>
        <w:spacing w:line="352" w:lineRule="auto" w:before="285"/>
        <w:ind w:left="139" w:right="30" w:hanging="1"/>
      </w:pPr>
      <w:r>
        <w:rPr/>
        <w:t>информационных систем субъектов Российской Федерации (при наличии технической</w:t>
      </w:r>
      <w:r>
        <w:rPr>
          <w:spacing w:val="-6"/>
        </w:rPr>
        <w:t> </w:t>
      </w:r>
      <w:r>
        <w:rPr/>
        <w:t>возможности);</w:t>
      </w:r>
    </w:p>
    <w:p>
      <w:pPr>
        <w:pStyle w:val="BodyText"/>
        <w:spacing w:line="348" w:lineRule="auto"/>
        <w:ind w:left="135" w:right="28" w:firstLine="706"/>
      </w:pPr>
      <w:r>
        <w:rPr/>
        <w:t>через</w:t>
      </w:r>
      <w:r>
        <w:rPr>
          <w:spacing w:val="40"/>
        </w:rPr>
        <w:t> </w:t>
      </w:r>
      <w:r>
        <w:rPr/>
        <w:t>операторов</w:t>
      </w:r>
      <w:r>
        <w:rPr>
          <w:spacing w:val="40"/>
        </w:rPr>
        <w:t> </w:t>
      </w:r>
      <w:r>
        <w:rPr/>
        <w:t>почтовой</w:t>
      </w:r>
      <w:r>
        <w:rPr>
          <w:spacing w:val="40"/>
        </w:rPr>
        <w:t> </w:t>
      </w:r>
      <w:r>
        <w:rPr/>
        <w:t>связи</w:t>
      </w:r>
      <w:r>
        <w:rPr>
          <w:spacing w:val="40"/>
        </w:rPr>
        <w:t> </w:t>
      </w:r>
      <w:r>
        <w:rPr/>
        <w:t>общего</w:t>
      </w:r>
      <w:r>
        <w:rPr>
          <w:spacing w:val="40"/>
        </w:rPr>
        <w:t> </w:t>
      </w:r>
      <w:r>
        <w:rPr/>
        <w:t>пользования</w:t>
      </w:r>
      <w:r>
        <w:rPr>
          <w:spacing w:val="40"/>
        </w:rPr>
        <w:t> </w:t>
      </w:r>
      <w:r>
        <w:rPr/>
        <w:t>заказным</w:t>
      </w:r>
      <w:r>
        <w:rPr>
          <w:spacing w:val="40"/>
        </w:rPr>
        <w:t> </w:t>
      </w:r>
      <w:r>
        <w:rPr/>
        <w:t>письмом с</w:t>
      </w:r>
      <w:r>
        <w:rPr>
          <w:spacing w:val="-12"/>
        </w:rPr>
        <w:t> </w:t>
      </w:r>
      <w:r>
        <w:rPr/>
        <w:t>уведомлением</w:t>
      </w:r>
      <w:r>
        <w:rPr>
          <w:spacing w:val="26"/>
        </w:rPr>
        <w:t> </w:t>
      </w:r>
      <w:r>
        <w:rPr/>
        <w:t>о</w:t>
      </w:r>
      <w:r>
        <w:rPr>
          <w:spacing w:val="-8"/>
        </w:rPr>
        <w:t> </w:t>
      </w:r>
      <w:r>
        <w:rPr/>
        <w:t>вручении.</w:t>
      </w:r>
    </w:p>
    <w:p>
      <w:pPr>
        <w:pStyle w:val="BodyText"/>
        <w:spacing w:line="348" w:lineRule="auto"/>
        <w:ind w:left="125" w:right="22" w:firstLine="710"/>
      </w:pPr>
      <w:r>
        <w:rPr/>
        <w:t>После представления документов, предусмотренных</w:t>
      </w:r>
      <w:r>
        <w:rPr>
          <w:spacing w:val="-5"/>
        </w:rPr>
        <w:t> </w:t>
      </w:r>
      <w:r>
        <w:rPr/>
        <w:t>пунктами 26(1) и</w:t>
      </w:r>
      <w:r>
        <w:rPr>
          <w:spacing w:val="-1"/>
        </w:rPr>
        <w:t> </w:t>
      </w:r>
      <w:r>
        <w:rPr/>
        <w:t>26(2) </w:t>
      </w:r>
      <w:r>
        <w:rPr>
          <w:spacing w:val="-2"/>
        </w:rPr>
        <w:t>Порядка,</w:t>
      </w:r>
      <w:r>
        <w:rPr>
          <w:spacing w:val="-2"/>
        </w:rPr>
        <w:t> в</w:t>
      </w:r>
      <w:r>
        <w:rPr>
          <w:spacing w:val="-12"/>
        </w:rPr>
        <w:t> </w:t>
      </w:r>
      <w:r>
        <w:rPr>
          <w:spacing w:val="-2"/>
        </w:rPr>
        <w:t>течение</w:t>
      </w:r>
      <w:r>
        <w:rPr>
          <w:spacing w:val="-7"/>
        </w:rPr>
        <w:t> </w:t>
      </w:r>
      <w:r>
        <w:rPr>
          <w:spacing w:val="-2"/>
        </w:rPr>
        <w:t>5</w:t>
      </w:r>
      <w:r>
        <w:rPr>
          <w:spacing w:val="-13"/>
        </w:rPr>
        <w:t> </w:t>
      </w:r>
      <w:r>
        <w:rPr>
          <w:spacing w:val="-2"/>
        </w:rPr>
        <w:t>рабочих</w:t>
      </w:r>
      <w:r>
        <w:rPr>
          <w:spacing w:val="-7"/>
        </w:rPr>
        <w:t> </w:t>
      </w:r>
      <w:r>
        <w:rPr>
          <w:spacing w:val="-2"/>
        </w:rPr>
        <w:t>дней</w:t>
      </w:r>
      <w:r>
        <w:rPr>
          <w:spacing w:val="-11"/>
        </w:rPr>
        <w:t> </w:t>
      </w:r>
      <w:r>
        <w:rPr>
          <w:spacing w:val="-2"/>
        </w:rPr>
        <w:t>общеобразовательной</w:t>
      </w:r>
      <w:r>
        <w:rPr>
          <w:spacing w:val="-17"/>
        </w:rPr>
        <w:t> </w:t>
      </w:r>
      <w:r>
        <w:rPr>
          <w:spacing w:val="-2"/>
        </w:rPr>
        <w:t>организацией</w:t>
      </w:r>
      <w:r>
        <w:rPr>
          <w:spacing w:val="-2"/>
        </w:rPr>
        <w:t> проводится </w:t>
      </w:r>
      <w:r>
        <w:rPr/>
        <w:t>проверка их комплектности.</w:t>
      </w:r>
    </w:p>
    <w:p>
      <w:pPr>
        <w:pStyle w:val="BodyText"/>
        <w:spacing w:line="348" w:lineRule="auto"/>
        <w:ind w:left="127" w:right="12" w:firstLine="704"/>
      </w:pPr>
      <w:r>
        <w:rPr/>
        <w:t>В</w:t>
      </w:r>
      <w:r>
        <w:rPr>
          <w:spacing w:val="-19"/>
        </w:rPr>
        <w:t> </w:t>
      </w:r>
      <w:r>
        <w:rPr/>
        <w:t>случае</w:t>
      </w:r>
      <w:r>
        <w:rPr>
          <w:spacing w:val="-18"/>
        </w:rPr>
        <w:t> </w:t>
      </w:r>
      <w:r>
        <w:rPr/>
        <w:t>представления</w:t>
      </w:r>
      <w:r>
        <w:rPr>
          <w:spacing w:val="-18"/>
        </w:rPr>
        <w:t> </w:t>
      </w:r>
      <w:r>
        <w:rPr/>
        <w:t>неполного</w:t>
      </w:r>
      <w:r>
        <w:rPr>
          <w:spacing w:val="-18"/>
        </w:rPr>
        <w:t> </w:t>
      </w:r>
      <w:r>
        <w:rPr/>
        <w:t>комплекта</w:t>
      </w:r>
      <w:r>
        <w:rPr>
          <w:spacing w:val="-18"/>
        </w:rPr>
        <w:t> </w:t>
      </w:r>
      <w:r>
        <w:rPr/>
        <w:t>документов,</w:t>
      </w:r>
      <w:r>
        <w:rPr>
          <w:spacing w:val="-18"/>
        </w:rPr>
        <w:t> </w:t>
      </w:r>
      <w:r>
        <w:rPr/>
        <w:t>предусмотренных пунктами 26(1) и 26(2) Порядка, общеобразовательная организация возвращает заявление без</w:t>
      </w:r>
      <w:r>
        <w:rPr>
          <w:spacing w:val="-9"/>
        </w:rPr>
        <w:t> </w:t>
      </w:r>
      <w:r>
        <w:rPr/>
        <w:t>его</w:t>
      </w:r>
      <w:r>
        <w:rPr>
          <w:spacing w:val="-6"/>
        </w:rPr>
        <w:t> </w:t>
      </w:r>
      <w:r>
        <w:rPr/>
        <w:t>рассмотрения.</w:t>
      </w:r>
    </w:p>
    <w:p>
      <w:pPr>
        <w:pStyle w:val="BodyText"/>
        <w:spacing w:line="345" w:lineRule="auto"/>
        <w:ind w:left="124" w:right="7" w:firstLine="707"/>
      </w:pPr>
      <w:r>
        <w:rPr/>
        <w:t>В случае представления полного комплекта документов, предусмотренных пунктами</w:t>
      </w:r>
      <w:r>
        <w:rPr>
          <w:spacing w:val="80"/>
        </w:rPr>
        <w:t> </w:t>
      </w:r>
      <w:r>
        <w:rPr/>
        <w:t>26(1)</w:t>
      </w:r>
      <w:r>
        <w:rPr>
          <w:spacing w:val="68"/>
        </w:rPr>
        <w:t> </w:t>
      </w:r>
      <w:r>
        <w:rPr/>
        <w:t>и</w:t>
      </w:r>
      <w:r>
        <w:rPr>
          <w:spacing w:val="63"/>
        </w:rPr>
        <w:t> </w:t>
      </w:r>
      <w:r>
        <w:rPr/>
        <w:t>26(2)</w:t>
      </w:r>
      <w:r>
        <w:rPr>
          <w:spacing w:val="64"/>
        </w:rPr>
        <w:t> </w:t>
      </w:r>
      <w:r>
        <w:rPr/>
        <w:t>Порядка,</w:t>
      </w:r>
      <w:r>
        <w:rPr>
          <w:spacing w:val="76"/>
        </w:rPr>
        <w:t> </w:t>
      </w:r>
      <w:r>
        <w:rPr/>
        <w:t>общеобразовательная</w:t>
      </w:r>
      <w:r>
        <w:rPr>
          <w:spacing w:val="64"/>
        </w:rPr>
        <w:t> </w:t>
      </w:r>
      <w:r>
        <w:rPr/>
        <w:t>организация</w:t>
      </w:r>
      <w:r>
        <w:rPr>
          <w:spacing w:val="80"/>
        </w:rPr>
        <w:t> </w:t>
      </w:r>
      <w:r>
        <w:rPr/>
        <w:t>в</w:t>
      </w:r>
      <w:r>
        <w:rPr>
          <w:spacing w:val="59"/>
        </w:rPr>
        <w:t> </w:t>
      </w:r>
      <w:r>
        <w:rPr/>
        <w:t>течение</w:t>
      </w:r>
    </w:p>
    <w:p>
      <w:pPr>
        <w:pStyle w:val="BodyText"/>
        <w:spacing w:line="348" w:lineRule="auto"/>
        <w:ind w:left="117" w:right="32" w:firstLine="7"/>
      </w:pPr>
      <w:r>
        <w:rPr/>
        <w:t>25 рабочих дней осуществляет проверку достоверности предоставленных </w:t>
      </w:r>
      <w:r>
        <w:rPr>
          <w:spacing w:val="-4"/>
        </w:rPr>
        <w:t>документов.</w:t>
      </w:r>
      <w:r>
        <w:rPr>
          <w:spacing w:val="-15"/>
        </w:rPr>
        <w:t> </w:t>
      </w:r>
      <w:r>
        <w:rPr>
          <w:spacing w:val="-4"/>
        </w:rPr>
        <w:t>При</w:t>
      </w:r>
      <w:r>
        <w:rPr>
          <w:spacing w:val="-14"/>
        </w:rPr>
        <w:t> </w:t>
      </w:r>
      <w:r>
        <w:rPr>
          <w:spacing w:val="-4"/>
        </w:rPr>
        <w:t>проведении</w:t>
      </w:r>
      <w:r>
        <w:rPr>
          <w:spacing w:val="-14"/>
        </w:rPr>
        <w:t> </w:t>
      </w:r>
      <w:r>
        <w:rPr>
          <w:spacing w:val="-4"/>
        </w:rPr>
        <w:t>указанной</w:t>
      </w:r>
      <w:r>
        <w:rPr>
          <w:spacing w:val="-14"/>
        </w:rPr>
        <w:t> </w:t>
      </w:r>
      <w:r>
        <w:rPr>
          <w:spacing w:val="-4"/>
        </w:rPr>
        <w:t>проверки</w:t>
      </w:r>
      <w:r>
        <w:rPr>
          <w:spacing w:val="-14"/>
        </w:rPr>
        <w:t> </w:t>
      </w:r>
      <w:r>
        <w:rPr>
          <w:spacing w:val="-4"/>
        </w:rPr>
        <w:t>общеобразовательная</w:t>
      </w:r>
      <w:r>
        <w:rPr>
          <w:spacing w:val="-14"/>
        </w:rPr>
        <w:t> </w:t>
      </w:r>
      <w:r>
        <w:rPr>
          <w:spacing w:val="-4"/>
        </w:rPr>
        <w:t>организация </w:t>
      </w:r>
      <w:r>
        <w:rPr/>
        <w:t>обращается</w:t>
      </w:r>
      <w:r>
        <w:rPr>
          <w:spacing w:val="80"/>
        </w:rPr>
        <w:t> </w:t>
      </w:r>
      <w:r>
        <w:rPr/>
        <w:t>к</w:t>
      </w:r>
      <w:r>
        <w:rPr>
          <w:spacing w:val="40"/>
        </w:rPr>
        <w:t> </w:t>
      </w:r>
      <w:r>
        <w:rPr/>
        <w:t>соответствующим</w:t>
      </w:r>
      <w:r>
        <w:rPr>
          <w:spacing w:val="40"/>
        </w:rPr>
        <w:t> </w:t>
      </w:r>
      <w:r>
        <w:rPr/>
        <w:t>государственным</w:t>
      </w:r>
      <w:r>
        <w:rPr>
          <w:spacing w:val="40"/>
        </w:rPr>
        <w:t> </w:t>
      </w:r>
      <w:r>
        <w:rPr/>
        <w:t>информационным</w:t>
      </w:r>
      <w:r>
        <w:rPr>
          <w:spacing w:val="40"/>
        </w:rPr>
        <w:t> </w:t>
      </w:r>
      <w:r>
        <w:rPr/>
        <w:t>системам</w:t>
      </w:r>
      <w:r>
        <w:rPr>
          <w:spacing w:val="40"/>
        </w:rPr>
        <w:t> </w:t>
      </w:r>
      <w:r>
        <w:rPr/>
        <w:t>и</w:t>
      </w:r>
      <w:r>
        <w:rPr>
          <w:spacing w:val="-1"/>
        </w:rPr>
        <w:t> </w:t>
      </w:r>
      <w:r>
        <w:rPr/>
        <w:t>(или) в</w:t>
      </w:r>
      <w:r>
        <w:rPr>
          <w:spacing w:val="-2"/>
        </w:rPr>
        <w:t> </w:t>
      </w:r>
      <w:r>
        <w:rPr/>
        <w:t>государственные</w:t>
      </w:r>
      <w:r>
        <w:rPr>
          <w:spacing w:val="-6"/>
        </w:rPr>
        <w:t> </w:t>
      </w:r>
      <w:r>
        <w:rPr/>
        <w:t>(муниципальные)</w:t>
      </w:r>
      <w:r>
        <w:rPr>
          <w:spacing w:val="-3"/>
        </w:rPr>
        <w:t> </w:t>
      </w:r>
      <w:r>
        <w:rPr/>
        <w:t>органы, включая органы внутренних дел, и организации.</w:t>
      </w:r>
    </w:p>
    <w:p>
      <w:pPr>
        <w:pStyle w:val="BodyText"/>
        <w:spacing w:line="345" w:lineRule="auto"/>
        <w:ind w:left="104" w:right="21" w:firstLine="712"/>
      </w:pPr>
      <w:r>
        <w:rPr/>
        <w:t>В случае представления полного комплекта документов, предусмотренных </w:t>
      </w:r>
      <w:r>
        <w:rPr>
          <w:spacing w:val="-2"/>
        </w:rPr>
        <w:t>пунктами</w:t>
      </w:r>
      <w:r>
        <w:rPr>
          <w:spacing w:val="-17"/>
        </w:rPr>
        <w:t> </w:t>
      </w:r>
      <w:r>
        <w:rPr>
          <w:spacing w:val="-2"/>
        </w:rPr>
        <w:t>26(1)</w:t>
      </w:r>
      <w:r>
        <w:rPr>
          <w:spacing w:val="-16"/>
        </w:rPr>
        <w:t> </w:t>
      </w:r>
      <w:r>
        <w:rPr>
          <w:spacing w:val="-2"/>
        </w:rPr>
        <w:t>и</w:t>
      </w:r>
      <w:r>
        <w:rPr>
          <w:spacing w:val="-16"/>
        </w:rPr>
        <w:t> </w:t>
      </w:r>
      <w:r>
        <w:rPr>
          <w:spacing w:val="-2"/>
        </w:rPr>
        <w:t>26(2)</w:t>
      </w:r>
      <w:r>
        <w:rPr>
          <w:spacing w:val="-16"/>
        </w:rPr>
        <w:t> </w:t>
      </w:r>
      <w:r>
        <w:rPr>
          <w:spacing w:val="-2"/>
        </w:rPr>
        <w:t>Порядка,</w:t>
      </w:r>
      <w:r>
        <w:rPr>
          <w:spacing w:val="-9"/>
        </w:rPr>
        <w:t> </w:t>
      </w:r>
      <w:r>
        <w:rPr>
          <w:spacing w:val="-2"/>
        </w:rPr>
        <w:t>и</w:t>
      </w:r>
      <w:r>
        <w:rPr>
          <w:spacing w:val="-17"/>
        </w:rPr>
        <w:t> </w:t>
      </w:r>
      <w:r>
        <w:rPr>
          <w:spacing w:val="-2"/>
        </w:rPr>
        <w:t>со</w:t>
      </w:r>
      <w:r>
        <w:rPr>
          <w:spacing w:val="-16"/>
        </w:rPr>
        <w:t> </w:t>
      </w:r>
      <w:r>
        <w:rPr>
          <w:spacing w:val="-2"/>
        </w:rPr>
        <w:t>дня</w:t>
      </w:r>
      <w:r>
        <w:rPr>
          <w:spacing w:val="-14"/>
        </w:rPr>
        <w:t> </w:t>
      </w:r>
      <w:r>
        <w:rPr>
          <w:spacing w:val="-2"/>
        </w:rPr>
        <w:t>подтверждения</w:t>
      </w:r>
      <w:r>
        <w:rPr/>
        <w:t> </w:t>
      </w:r>
      <w:r>
        <w:rPr>
          <w:spacing w:val="-2"/>
        </w:rPr>
        <w:t>их</w:t>
      </w:r>
      <w:r>
        <w:rPr>
          <w:spacing w:val="-17"/>
        </w:rPr>
        <w:t> </w:t>
      </w:r>
      <w:r>
        <w:rPr>
          <w:spacing w:val="-2"/>
        </w:rPr>
        <w:t>достоверности</w:t>
      </w:r>
      <w:r>
        <w:rPr/>
        <w:t> </w:t>
      </w:r>
      <w:r>
        <w:rPr>
          <w:spacing w:val="-2"/>
        </w:rPr>
        <w:t>ребенок, </w:t>
      </w:r>
      <w:r>
        <w:rPr/>
        <w:t>являющийся</w:t>
      </w:r>
      <w:r>
        <w:rPr>
          <w:spacing w:val="80"/>
        </w:rPr>
        <w:t>  </w:t>
      </w:r>
      <w:r>
        <w:rPr/>
        <w:t>иностранным</w:t>
      </w:r>
      <w:r>
        <w:rPr>
          <w:spacing w:val="80"/>
        </w:rPr>
        <w:t>  </w:t>
      </w:r>
      <w:r>
        <w:rPr/>
        <w:t>гражданином</w:t>
      </w:r>
      <w:r>
        <w:rPr>
          <w:spacing w:val="80"/>
        </w:rPr>
        <w:t>  </w:t>
      </w:r>
      <w:r>
        <w:rPr/>
        <w:t>или</w:t>
      </w:r>
      <w:r>
        <w:rPr>
          <w:spacing w:val="80"/>
        </w:rPr>
        <w:t>  </w:t>
      </w:r>
      <w:r>
        <w:rPr/>
        <w:t>лицом</w:t>
      </w:r>
      <w:r>
        <w:rPr>
          <w:spacing w:val="80"/>
        </w:rPr>
        <w:t>  </w:t>
      </w:r>
      <w:r>
        <w:rPr/>
        <w:t>без</w:t>
      </w:r>
      <w:r>
        <w:rPr>
          <w:spacing w:val="80"/>
        </w:rPr>
        <w:t>  </w:t>
      </w:r>
      <w:r>
        <w:rPr/>
        <w:t>гражданства или</w:t>
      </w:r>
      <w:r>
        <w:rPr>
          <w:spacing w:val="40"/>
        </w:rPr>
        <w:t>  </w:t>
      </w:r>
      <w:r>
        <w:rPr/>
        <w:t>поступающий,</w:t>
      </w:r>
      <w:r>
        <w:rPr>
          <w:spacing w:val="80"/>
        </w:rPr>
        <w:t>  </w:t>
      </w:r>
      <w:r>
        <w:rPr/>
        <w:t>являющийся</w:t>
      </w:r>
      <w:r>
        <w:rPr>
          <w:spacing w:val="40"/>
        </w:rPr>
        <w:t>  </w:t>
      </w:r>
      <w:r>
        <w:rPr/>
        <w:t>иностранным</w:t>
      </w:r>
      <w:r>
        <w:rPr>
          <w:spacing w:val="80"/>
        </w:rPr>
        <w:t>  </w:t>
      </w:r>
      <w:r>
        <w:rPr/>
        <w:t>гражданином</w:t>
      </w:r>
      <w:r>
        <w:rPr>
          <w:spacing w:val="40"/>
        </w:rPr>
        <w:t>  </w:t>
      </w:r>
      <w:r>
        <w:rPr/>
        <w:t>или</w:t>
      </w:r>
      <w:r>
        <w:rPr>
          <w:spacing w:val="40"/>
        </w:rPr>
        <w:t>  </w:t>
      </w:r>
      <w:r>
        <w:rPr/>
        <w:t>лицом без</w:t>
      </w:r>
      <w:r>
        <w:rPr>
          <w:spacing w:val="69"/>
          <w:w w:val="150"/>
        </w:rPr>
        <w:t>   </w:t>
      </w:r>
      <w:r>
        <w:rPr/>
        <w:t>гражданства,</w:t>
      </w:r>
      <w:r>
        <w:rPr>
          <w:spacing w:val="71"/>
          <w:w w:val="150"/>
        </w:rPr>
        <w:t>   </w:t>
      </w:r>
      <w:r>
        <w:rPr/>
        <w:t>направляется</w:t>
      </w:r>
      <w:r>
        <w:rPr>
          <w:spacing w:val="73"/>
          <w:w w:val="150"/>
        </w:rPr>
        <w:t>   </w:t>
      </w:r>
      <w:r>
        <w:rPr/>
        <w:t>общеобразовательной</w:t>
      </w:r>
      <w:r>
        <w:rPr>
          <w:spacing w:val="64"/>
          <w:w w:val="150"/>
        </w:rPr>
        <w:t>   </w:t>
      </w:r>
      <w:r>
        <w:rPr/>
        <w:t>организацией в государственную или муниципальную общеобразовательную организацию (далее </w:t>
      </w:r>
      <w:r>
        <w:rPr>
          <w:w w:val="90"/>
        </w:rPr>
        <w:t>—</w:t>
      </w:r>
      <w:r>
        <w:rPr>
          <w:w w:val="90"/>
        </w:rPr>
        <w:t> </w:t>
      </w:r>
      <w:r>
        <w:rPr/>
        <w:t>тестирующая организация) для прохождения тестирования на знание русского языка, достаточное для</w:t>
      </w:r>
      <w:r>
        <w:rPr>
          <w:spacing w:val="-2"/>
        </w:rPr>
        <w:t> </w:t>
      </w:r>
      <w:r>
        <w:rPr/>
        <w:t>освоения образовательных</w:t>
      </w:r>
      <w:r>
        <w:rPr>
          <w:spacing w:val="-10"/>
        </w:rPr>
        <w:t> </w:t>
      </w:r>
      <w:r>
        <w:rPr/>
        <w:t>программ начального </w:t>
      </w:r>
      <w:r>
        <w:rPr>
          <w:spacing w:val="-4"/>
        </w:rPr>
        <w:t>общего, основного общего и</w:t>
      </w:r>
      <w:r>
        <w:rPr>
          <w:spacing w:val="-13"/>
        </w:rPr>
        <w:t> </w:t>
      </w:r>
      <w:r>
        <w:rPr>
          <w:spacing w:val="-4"/>
        </w:rPr>
        <w:t>среднего общего</w:t>
      </w:r>
      <w:r>
        <w:rPr>
          <w:spacing w:val="-5"/>
        </w:rPr>
        <w:t> </w:t>
      </w:r>
      <w:r>
        <w:rPr>
          <w:spacing w:val="-4"/>
        </w:rPr>
        <w:t>образования (далее —тестирование).</w:t>
      </w:r>
    </w:p>
    <w:p>
      <w:pPr>
        <w:pStyle w:val="BodyText"/>
        <w:spacing w:line="348" w:lineRule="auto"/>
        <w:ind w:left="102" w:right="72" w:firstLine="705"/>
      </w:pPr>
      <w:r>
        <w:rPr/>
        <w:t>Информация о направлении на тестирование ребенка, являющегося иностранным гражданином или лицом без гражданства, или поступающего, </w:t>
      </w:r>
      <w:r>
        <w:rPr>
          <w:spacing w:val="-4"/>
        </w:rPr>
        <w:t>являющегося</w:t>
      </w:r>
      <w:r>
        <w:rPr>
          <w:spacing w:val="13"/>
        </w:rPr>
        <w:t> </w:t>
      </w:r>
      <w:r>
        <w:rPr>
          <w:spacing w:val="-4"/>
        </w:rPr>
        <w:t>иностранным</w:t>
      </w:r>
      <w:r>
        <w:rPr>
          <w:spacing w:val="9"/>
        </w:rPr>
        <w:t> </w:t>
      </w:r>
      <w:r>
        <w:rPr>
          <w:spacing w:val="-4"/>
        </w:rPr>
        <w:t>гражданином</w:t>
      </w:r>
      <w:r>
        <w:rPr>
          <w:spacing w:val="20"/>
        </w:rPr>
        <w:t> </w:t>
      </w:r>
      <w:r>
        <w:rPr>
          <w:spacing w:val="-4"/>
        </w:rPr>
        <w:t>или лицом</w:t>
      </w:r>
      <w:r>
        <w:rPr/>
        <w:t> </w:t>
      </w:r>
      <w:r>
        <w:rPr>
          <w:spacing w:val="-4"/>
        </w:rPr>
        <w:t>без</w:t>
      </w:r>
      <w:r>
        <w:rPr>
          <w:spacing w:val="-2"/>
        </w:rPr>
        <w:t> </w:t>
      </w:r>
      <w:r>
        <w:rPr>
          <w:spacing w:val="-4"/>
        </w:rPr>
        <w:t>гражданства,</w:t>
      </w:r>
      <w:r>
        <w:rPr>
          <w:spacing w:val="8"/>
        </w:rPr>
        <w:t> </w:t>
      </w:r>
      <w:r>
        <w:rPr>
          <w:spacing w:val="-4"/>
        </w:rPr>
        <w:t>направляется</w:t>
      </w:r>
    </w:p>
    <w:p>
      <w:pPr>
        <w:pStyle w:val="BodyText"/>
        <w:spacing w:after="0" w:line="348" w:lineRule="auto"/>
        <w:sectPr>
          <w:pgSz w:w="11930" w:h="16820"/>
          <w:pgMar w:header="0" w:footer="480" w:top="520" w:bottom="680" w:left="992" w:right="566"/>
        </w:sectPr>
      </w:pPr>
    </w:p>
    <w:p>
      <w:pPr>
        <w:pStyle w:val="BodyText"/>
        <w:spacing w:line="168" w:lineRule="exact"/>
        <w:ind w:left="5204"/>
        <w:jc w:val="left"/>
        <w:rPr>
          <w:position w:val="-2"/>
          <w:sz w:val="16"/>
        </w:rPr>
      </w:pPr>
      <w:r>
        <w:rPr>
          <w:position w:val="-2"/>
          <w:sz w:val="16"/>
        </w:rPr>
        <w:drawing>
          <wp:inline distT="0" distB="0" distL="0" distR="0">
            <wp:extent cx="57912" cy="106679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6"/>
        </w:rPr>
      </w:r>
    </w:p>
    <w:p>
      <w:pPr>
        <w:pStyle w:val="BodyText"/>
        <w:spacing w:before="7"/>
        <w:jc w:val="left"/>
      </w:pPr>
    </w:p>
    <w:p>
      <w:pPr>
        <w:pStyle w:val="BodyText"/>
        <w:spacing w:line="348" w:lineRule="auto"/>
        <w:ind w:left="143" w:right="145"/>
      </w:pPr>
      <w:r>
        <w:rPr/>
        <w:t>по</w:t>
      </w:r>
      <w:r>
        <w:rPr>
          <w:spacing w:val="80"/>
        </w:rPr>
        <w:t> </w:t>
      </w:r>
      <w:r>
        <w:rPr/>
        <w:t>адресу</w:t>
      </w:r>
      <w:r>
        <w:rPr>
          <w:spacing w:val="80"/>
        </w:rPr>
        <w:t> </w:t>
      </w:r>
      <w:r>
        <w:rPr/>
        <w:t>(почтовый</w:t>
      </w:r>
      <w:r>
        <w:rPr>
          <w:spacing w:val="80"/>
        </w:rPr>
        <w:t> </w:t>
      </w:r>
      <w:r>
        <w:rPr/>
        <w:t>или</w:t>
      </w:r>
      <w:r>
        <w:rPr>
          <w:spacing w:val="80"/>
        </w:rPr>
        <w:t> </w:t>
      </w:r>
      <w:r>
        <w:rPr/>
        <w:t>электронный),</w:t>
      </w:r>
      <w:r>
        <w:rPr>
          <w:spacing w:val="80"/>
        </w:rPr>
        <w:t> </w:t>
      </w:r>
      <w:r>
        <w:rPr/>
        <w:t>указанному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заявлении</w:t>
      </w:r>
      <w:r>
        <w:rPr>
          <w:spacing w:val="80"/>
        </w:rPr>
        <w:t> </w:t>
      </w:r>
      <w:r>
        <w:rPr/>
        <w:t>о</w:t>
      </w:r>
      <w:r>
        <w:rPr>
          <w:spacing w:val="80"/>
        </w:rPr>
        <w:t> </w:t>
      </w:r>
      <w:r>
        <w:rPr/>
        <w:t>приеме на</w:t>
      </w:r>
      <w:r>
        <w:rPr>
          <w:spacing w:val="-19"/>
        </w:rPr>
        <w:t> </w:t>
      </w:r>
      <w:r>
        <w:rPr/>
        <w:t>обучение,</w:t>
      </w:r>
      <w:r>
        <w:rPr>
          <w:spacing w:val="-7"/>
        </w:rPr>
        <w:t> </w:t>
      </w:r>
      <w:r>
        <w:rPr/>
        <w:t>и</w:t>
      </w:r>
      <w:r>
        <w:rPr>
          <w:spacing w:val="-17"/>
        </w:rPr>
        <w:t> </w:t>
      </w:r>
      <w:r>
        <w:rPr/>
        <w:t>в</w:t>
      </w:r>
      <w:r>
        <w:rPr>
          <w:spacing w:val="-19"/>
        </w:rPr>
        <w:t> </w:t>
      </w:r>
      <w:r>
        <w:rPr/>
        <w:t>личный</w:t>
      </w:r>
      <w:r>
        <w:rPr>
          <w:spacing w:val="-9"/>
        </w:rPr>
        <w:t> </w:t>
      </w:r>
      <w:r>
        <w:rPr/>
        <w:t>кабинет</w:t>
      </w:r>
      <w:r>
        <w:rPr>
          <w:spacing w:val="-11"/>
        </w:rPr>
        <w:t> </w:t>
      </w:r>
      <w:r>
        <w:rPr/>
        <w:t>ЕПГУ</w:t>
      </w:r>
      <w:r>
        <w:rPr>
          <w:spacing w:val="-17"/>
        </w:rPr>
        <w:t> </w:t>
      </w:r>
      <w:r>
        <w:rPr/>
        <w:t>(при</w:t>
      </w:r>
      <w:r>
        <w:rPr>
          <w:spacing w:val="-10"/>
        </w:rPr>
        <w:t> </w:t>
      </w:r>
      <w:r>
        <w:rPr/>
        <w:t>наличии).</w:t>
      </w:r>
    </w:p>
    <w:p>
      <w:pPr>
        <w:pStyle w:val="BodyText"/>
        <w:spacing w:line="348" w:lineRule="auto"/>
        <w:ind w:left="134" w:right="155" w:firstLine="711"/>
      </w:pPr>
      <w:r>
        <w:rPr/>
        <w:t>Одновременно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общеобразовательная</w:t>
      </w:r>
      <w:r>
        <w:rPr>
          <w:spacing w:val="40"/>
        </w:rPr>
        <w:t>  </w:t>
      </w:r>
      <w:r>
        <w:rPr/>
        <w:t>организация</w:t>
      </w:r>
      <w:r>
        <w:rPr>
          <w:spacing w:val="75"/>
        </w:rPr>
        <w:t>  </w:t>
      </w:r>
      <w:r>
        <w:rPr/>
        <w:t>уведомляет</w:t>
      </w:r>
      <w:r>
        <w:rPr>
          <w:spacing w:val="72"/>
        </w:rPr>
        <w:t>  </w:t>
      </w:r>
      <w:r>
        <w:rPr/>
        <w:t>тестирующую</w:t>
      </w:r>
      <w:r>
        <w:rPr>
          <w:spacing w:val="75"/>
        </w:rPr>
        <w:t>  </w:t>
      </w:r>
      <w:r>
        <w:rPr/>
        <w:t>организацию в электронной форме посредством ЕПГУ или с использованием региональных </w:t>
      </w:r>
      <w:r>
        <w:rPr>
          <w:spacing w:val="-2"/>
        </w:rPr>
        <w:t>порталов</w:t>
      </w:r>
      <w:r>
        <w:rPr>
          <w:spacing w:val="-17"/>
        </w:rPr>
        <w:t> </w:t>
      </w:r>
      <w:r>
        <w:rPr>
          <w:spacing w:val="-2"/>
        </w:rPr>
        <w:t>государственных</w:t>
      </w:r>
      <w:r>
        <w:rPr>
          <w:spacing w:val="-16"/>
        </w:rPr>
        <w:t> </w:t>
      </w:r>
      <w:r>
        <w:rPr>
          <w:spacing w:val="-2"/>
        </w:rPr>
        <w:t>и</w:t>
      </w:r>
      <w:r>
        <w:rPr>
          <w:spacing w:val="-16"/>
        </w:rPr>
        <w:t> </w:t>
      </w:r>
      <w:r>
        <w:rPr>
          <w:spacing w:val="-2"/>
        </w:rPr>
        <w:t>муниципальных</w:t>
      </w:r>
      <w:r>
        <w:rPr>
          <w:spacing w:val="-16"/>
        </w:rPr>
        <w:t> </w:t>
      </w:r>
      <w:r>
        <w:rPr>
          <w:spacing w:val="-2"/>
        </w:rPr>
        <w:t>услуг</w:t>
      </w:r>
      <w:r>
        <w:rPr>
          <w:spacing w:val="-16"/>
        </w:rPr>
        <w:t> </w:t>
      </w:r>
      <w:r>
        <w:rPr>
          <w:spacing w:val="-2"/>
        </w:rPr>
        <w:t>и</w:t>
      </w:r>
      <w:r>
        <w:rPr>
          <w:spacing w:val="-16"/>
        </w:rPr>
        <w:t> </w:t>
      </w:r>
      <w:r>
        <w:rPr>
          <w:spacing w:val="-2"/>
        </w:rPr>
        <w:t>(или)</w:t>
      </w:r>
      <w:r>
        <w:rPr>
          <w:spacing w:val="-16"/>
        </w:rPr>
        <w:t> </w:t>
      </w:r>
      <w:r>
        <w:rPr>
          <w:spacing w:val="-2"/>
        </w:rPr>
        <w:t>функционала</w:t>
      </w:r>
      <w:r>
        <w:rPr>
          <w:spacing w:val="-10"/>
        </w:rPr>
        <w:t> </w:t>
      </w:r>
      <w:r>
        <w:rPr>
          <w:spacing w:val="-2"/>
        </w:rPr>
        <w:t>(сервисов) </w:t>
      </w:r>
      <w:r>
        <w:rPr/>
        <w:t>региональных государственных информационных систем субъектов Российской </w:t>
      </w:r>
      <w:r>
        <w:rPr>
          <w:spacing w:val="-2"/>
        </w:rPr>
        <w:t>Федерации</w:t>
      </w:r>
      <w:r>
        <w:rPr>
          <w:spacing w:val="-17"/>
        </w:rPr>
        <w:t> </w:t>
      </w:r>
      <w:r>
        <w:rPr>
          <w:spacing w:val="-2"/>
        </w:rPr>
        <w:t>(при</w:t>
      </w:r>
      <w:r>
        <w:rPr>
          <w:spacing w:val="-16"/>
        </w:rPr>
        <w:t> </w:t>
      </w:r>
      <w:r>
        <w:rPr>
          <w:spacing w:val="-2"/>
        </w:rPr>
        <w:t>наличии</w:t>
      </w:r>
      <w:r>
        <w:rPr>
          <w:spacing w:val="-9"/>
        </w:rPr>
        <w:t> </w:t>
      </w:r>
      <w:r>
        <w:rPr>
          <w:spacing w:val="-2"/>
        </w:rPr>
        <w:t>технической</w:t>
      </w:r>
      <w:r>
        <w:rPr>
          <w:spacing w:val="-6"/>
        </w:rPr>
        <w:t> </w:t>
      </w:r>
      <w:r>
        <w:rPr>
          <w:spacing w:val="-2"/>
        </w:rPr>
        <w:t>возможности).</w:t>
      </w:r>
    </w:p>
    <w:p>
      <w:pPr>
        <w:pStyle w:val="BodyText"/>
        <w:spacing w:line="348" w:lineRule="auto"/>
        <w:ind w:left="119" w:right="136" w:firstLine="718"/>
      </w:pPr>
      <w:r>
        <w:rPr/>
        <w:t>Тестирующая организация в</w:t>
      </w:r>
      <w:r>
        <w:rPr>
          <w:spacing w:val="-15"/>
        </w:rPr>
        <w:t> </w:t>
      </w:r>
      <w:r>
        <w:rPr/>
        <w:t>течение</w:t>
      </w:r>
      <w:r>
        <w:rPr>
          <w:spacing w:val="-8"/>
        </w:rPr>
        <w:t> </w:t>
      </w:r>
      <w:r>
        <w:rPr/>
        <w:t>3</w:t>
      </w:r>
      <w:r>
        <w:rPr>
          <w:spacing w:val="-12"/>
        </w:rPr>
        <w:t> </w:t>
      </w:r>
      <w:r>
        <w:rPr/>
        <w:t>рабочих</w:t>
      </w:r>
      <w:r>
        <w:rPr>
          <w:spacing w:val="-11"/>
        </w:rPr>
        <w:t> </w:t>
      </w:r>
      <w:r>
        <w:rPr/>
        <w:t>дней</w:t>
      </w:r>
      <w:r>
        <w:rPr>
          <w:spacing w:val="-12"/>
        </w:rPr>
        <w:t> </w:t>
      </w:r>
      <w:r>
        <w:rPr/>
        <w:t>после</w:t>
      </w:r>
      <w:r>
        <w:rPr>
          <w:spacing w:val="-10"/>
        </w:rPr>
        <w:t> </w:t>
      </w:r>
      <w:r>
        <w:rPr/>
        <w:t>дня</w:t>
      </w:r>
      <w:r>
        <w:rPr>
          <w:spacing w:val="-8"/>
        </w:rPr>
        <w:t> </w:t>
      </w:r>
      <w:r>
        <w:rPr/>
        <w:t>прохождения ребенком, являющимся иностранным гражданином или лицом без гражданства, или</w:t>
      </w:r>
      <w:r>
        <w:rPr>
          <w:spacing w:val="40"/>
        </w:rPr>
        <w:t>  </w:t>
      </w:r>
      <w:r>
        <w:rPr/>
        <w:t>поступающим,</w:t>
      </w:r>
      <w:r>
        <w:rPr>
          <w:spacing w:val="40"/>
        </w:rPr>
        <w:t>  </w:t>
      </w:r>
      <w:r>
        <w:rPr/>
        <w:t>являющимся</w:t>
      </w:r>
      <w:r>
        <w:rPr>
          <w:spacing w:val="40"/>
        </w:rPr>
        <w:t>  </w:t>
      </w:r>
      <w:r>
        <w:rPr/>
        <w:t>иностранным</w:t>
      </w:r>
      <w:r>
        <w:rPr>
          <w:spacing w:val="40"/>
        </w:rPr>
        <w:t>  </w:t>
      </w:r>
      <w:r>
        <w:rPr/>
        <w:t>гражданином</w:t>
      </w:r>
      <w:r>
        <w:rPr>
          <w:spacing w:val="40"/>
        </w:rPr>
        <w:t>  </w:t>
      </w:r>
      <w:r>
        <w:rPr/>
        <w:t>или</w:t>
      </w:r>
      <w:r>
        <w:rPr>
          <w:spacing w:val="40"/>
        </w:rPr>
        <w:t>  </w:t>
      </w:r>
      <w:r>
        <w:rPr/>
        <w:t>лицом</w:t>
      </w:r>
      <w:r>
        <w:rPr>
          <w:spacing w:val="40"/>
        </w:rPr>
        <w:t> </w:t>
      </w:r>
      <w:r>
        <w:rPr/>
        <w:t>без гражданства, тестирования уведомляет о результатах его проведения </w:t>
      </w:r>
      <w:r>
        <w:rPr>
          <w:spacing w:val="-2"/>
        </w:rPr>
        <w:t>общеобразовательную</w:t>
      </w:r>
      <w:r>
        <w:rPr>
          <w:spacing w:val="-17"/>
        </w:rPr>
        <w:t> </w:t>
      </w:r>
      <w:r>
        <w:rPr>
          <w:spacing w:val="-2"/>
        </w:rPr>
        <w:t>организацию,</w:t>
      </w:r>
      <w:r>
        <w:rPr>
          <w:spacing w:val="-2"/>
        </w:rPr>
        <w:t> выдавшую</w:t>
      </w:r>
      <w:r>
        <w:rPr>
          <w:spacing w:val="-2"/>
        </w:rPr>
        <w:t> направление,</w:t>
      </w:r>
      <w:r>
        <w:rPr>
          <w:spacing w:val="-2"/>
        </w:rPr>
        <w:t> в</w:t>
      </w:r>
      <w:r>
        <w:rPr>
          <w:spacing w:val="-17"/>
        </w:rPr>
        <w:t> </w:t>
      </w:r>
      <w:r>
        <w:rPr>
          <w:spacing w:val="-2"/>
        </w:rPr>
        <w:t>электронной</w:t>
      </w:r>
      <w:r>
        <w:rPr>
          <w:spacing w:val="-2"/>
        </w:rPr>
        <w:t> форме посредством</w:t>
      </w:r>
      <w:r>
        <w:rPr>
          <w:spacing w:val="-17"/>
        </w:rPr>
        <w:t> </w:t>
      </w:r>
      <w:r>
        <w:rPr>
          <w:spacing w:val="-2"/>
        </w:rPr>
        <w:t>ЕПГУ</w:t>
      </w:r>
      <w:r>
        <w:rPr>
          <w:spacing w:val="-16"/>
        </w:rPr>
        <w:t> </w:t>
      </w:r>
      <w:r>
        <w:rPr>
          <w:spacing w:val="-2"/>
        </w:rPr>
        <w:t>или</w:t>
      </w:r>
      <w:r>
        <w:rPr>
          <w:spacing w:val="-16"/>
        </w:rPr>
        <w:t> </w:t>
      </w:r>
      <w:r>
        <w:rPr>
          <w:spacing w:val="-2"/>
        </w:rPr>
        <w:t>с</w:t>
      </w:r>
      <w:r>
        <w:rPr>
          <w:spacing w:val="-16"/>
        </w:rPr>
        <w:t> </w:t>
      </w:r>
      <w:r>
        <w:rPr>
          <w:spacing w:val="-2"/>
        </w:rPr>
        <w:t>использованием</w:t>
      </w:r>
      <w:r>
        <w:rPr>
          <w:spacing w:val="-16"/>
        </w:rPr>
        <w:t> </w:t>
      </w:r>
      <w:r>
        <w:rPr>
          <w:spacing w:val="-2"/>
        </w:rPr>
        <w:t>региональных</w:t>
      </w:r>
      <w:r>
        <w:rPr>
          <w:spacing w:val="-13"/>
        </w:rPr>
        <w:t> </w:t>
      </w:r>
      <w:r>
        <w:rPr>
          <w:spacing w:val="-2"/>
        </w:rPr>
        <w:t>порталов</w:t>
      </w:r>
      <w:r>
        <w:rPr>
          <w:spacing w:val="-10"/>
        </w:rPr>
        <w:t> </w:t>
      </w:r>
      <w:r>
        <w:rPr>
          <w:spacing w:val="-2"/>
        </w:rPr>
        <w:t>государственных </w:t>
      </w:r>
      <w:r>
        <w:rPr/>
        <w:t>и муниципальных услуг и (или) функционала (сервисов) региональных государственных информационных систем субъектов Российской Федерации</w:t>
      </w:r>
      <w:r>
        <w:rPr>
          <w:spacing w:val="40"/>
        </w:rPr>
        <w:t> </w:t>
      </w:r>
      <w:r>
        <w:rPr/>
        <w:t>(при</w:t>
      </w:r>
      <w:r>
        <w:rPr>
          <w:spacing w:val="-19"/>
        </w:rPr>
        <w:t> </w:t>
      </w:r>
      <w:r>
        <w:rPr/>
        <w:t>наличии</w:t>
      </w:r>
      <w:r>
        <w:rPr>
          <w:spacing w:val="-16"/>
        </w:rPr>
        <w:t> </w:t>
      </w:r>
      <w:r>
        <w:rPr/>
        <w:t>технической</w:t>
      </w:r>
      <w:r>
        <w:rPr>
          <w:spacing w:val="-10"/>
        </w:rPr>
        <w:t> </w:t>
      </w:r>
      <w:r>
        <w:rPr/>
        <w:t>возможности).</w:t>
      </w:r>
    </w:p>
    <w:p>
      <w:pPr>
        <w:pStyle w:val="BodyText"/>
        <w:spacing w:line="345" w:lineRule="auto"/>
        <w:ind w:left="115" w:right="165" w:firstLine="706"/>
      </w:pPr>
      <w:r>
        <w:rPr/>
        <w:t>Информация</w:t>
      </w:r>
      <w:r>
        <w:rPr>
          <w:spacing w:val="-19"/>
        </w:rPr>
        <w:t> </w:t>
      </w:r>
      <w:r>
        <w:rPr/>
        <w:t>о</w:t>
      </w:r>
      <w:r>
        <w:rPr>
          <w:spacing w:val="-18"/>
        </w:rPr>
        <w:t> </w:t>
      </w:r>
      <w:r>
        <w:rPr/>
        <w:t>результатах</w:t>
      </w:r>
      <w:r>
        <w:rPr>
          <w:spacing w:val="-16"/>
        </w:rPr>
        <w:t> </w:t>
      </w:r>
      <w:r>
        <w:rPr/>
        <w:t>тестирования</w:t>
      </w:r>
      <w:r>
        <w:rPr>
          <w:spacing w:val="-10"/>
        </w:rPr>
        <w:t> </w:t>
      </w:r>
      <w:r>
        <w:rPr/>
        <w:t>и</w:t>
      </w:r>
      <w:r>
        <w:rPr>
          <w:spacing w:val="-19"/>
        </w:rPr>
        <w:t> </w:t>
      </w:r>
      <w:r>
        <w:rPr/>
        <w:t>рассмотрения</w:t>
      </w:r>
      <w:r>
        <w:rPr>
          <w:spacing w:val="-8"/>
        </w:rPr>
        <w:t> </w:t>
      </w:r>
      <w:r>
        <w:rPr/>
        <w:t>заявления</w:t>
      </w:r>
      <w:r>
        <w:rPr>
          <w:spacing w:val="-13"/>
        </w:rPr>
        <w:t> </w:t>
      </w:r>
      <w:r>
        <w:rPr/>
        <w:t>о</w:t>
      </w:r>
      <w:r>
        <w:rPr>
          <w:spacing w:val="-19"/>
        </w:rPr>
        <w:t> </w:t>
      </w:r>
      <w:r>
        <w:rPr/>
        <w:t>приеме на</w:t>
      </w:r>
      <w:r>
        <w:rPr>
          <w:spacing w:val="80"/>
        </w:rPr>
        <w:t> </w:t>
      </w:r>
      <w:r>
        <w:rPr/>
        <w:t>обучение</w:t>
      </w:r>
      <w:r>
        <w:rPr>
          <w:spacing w:val="80"/>
        </w:rPr>
        <w:t> </w:t>
      </w:r>
      <w:r>
        <w:rPr/>
        <w:t>ребенка,</w:t>
      </w:r>
      <w:r>
        <w:rPr>
          <w:spacing w:val="80"/>
        </w:rPr>
        <w:t> </w:t>
      </w:r>
      <w:r>
        <w:rPr/>
        <w:t>являющегося</w:t>
      </w:r>
      <w:r>
        <w:rPr>
          <w:spacing w:val="80"/>
        </w:rPr>
        <w:t> </w:t>
      </w:r>
      <w:r>
        <w:rPr/>
        <w:t>иностранным</w:t>
      </w:r>
      <w:r>
        <w:rPr>
          <w:spacing w:val="80"/>
        </w:rPr>
        <w:t> </w:t>
      </w:r>
      <w:r>
        <w:rPr/>
        <w:t>гражданином</w:t>
      </w:r>
      <w:r>
        <w:rPr>
          <w:spacing w:val="80"/>
        </w:rPr>
        <w:t> </w:t>
      </w:r>
      <w:r>
        <w:rPr/>
        <w:t>или</w:t>
      </w:r>
      <w:r>
        <w:rPr>
          <w:spacing w:val="80"/>
        </w:rPr>
        <w:t> </w:t>
      </w:r>
      <w:r>
        <w:rPr/>
        <w:t>лицом</w:t>
      </w:r>
      <w:r>
        <w:rPr>
          <w:spacing w:val="40"/>
        </w:rPr>
        <w:t> </w:t>
      </w:r>
      <w:r>
        <w:rPr/>
        <w:t>без гражданства, или поступающего, являющегося иностранным гражданином или</w:t>
      </w:r>
      <w:r>
        <w:rPr>
          <w:spacing w:val="40"/>
        </w:rPr>
        <w:t> </w:t>
      </w:r>
      <w:r>
        <w:rPr/>
        <w:t>лицом</w:t>
      </w:r>
      <w:r>
        <w:rPr>
          <w:spacing w:val="40"/>
        </w:rPr>
        <w:t> </w:t>
      </w:r>
      <w:r>
        <w:rPr/>
        <w:t>без</w:t>
      </w:r>
      <w:r>
        <w:rPr>
          <w:spacing w:val="40"/>
        </w:rPr>
        <w:t> </w:t>
      </w:r>
      <w:r>
        <w:rPr/>
        <w:t>гражданства,</w:t>
      </w:r>
      <w:r>
        <w:rPr>
          <w:spacing w:val="40"/>
        </w:rPr>
        <w:t> </w:t>
      </w:r>
      <w:r>
        <w:rPr/>
        <w:t>общеобразовательной организацией</w:t>
      </w:r>
      <w:r>
        <w:rPr>
          <w:spacing w:val="40"/>
        </w:rPr>
        <w:t> </w:t>
      </w:r>
      <w:r>
        <w:rPr/>
        <w:t>направляется по</w:t>
      </w:r>
      <w:r>
        <w:rPr>
          <w:spacing w:val="80"/>
        </w:rPr>
        <w:t> </w:t>
      </w:r>
      <w:r>
        <w:rPr/>
        <w:t>адресу</w:t>
      </w:r>
      <w:r>
        <w:rPr>
          <w:spacing w:val="80"/>
        </w:rPr>
        <w:t> </w:t>
      </w:r>
      <w:r>
        <w:rPr/>
        <w:t>(почтовый</w:t>
      </w:r>
      <w:r>
        <w:rPr>
          <w:spacing w:val="80"/>
        </w:rPr>
        <w:t> </w:t>
      </w:r>
      <w:r>
        <w:rPr/>
        <w:t>или</w:t>
      </w:r>
      <w:r>
        <w:rPr>
          <w:spacing w:val="80"/>
        </w:rPr>
        <w:t> </w:t>
      </w:r>
      <w:r>
        <w:rPr/>
        <w:t>электронный),</w:t>
      </w:r>
      <w:r>
        <w:rPr>
          <w:spacing w:val="80"/>
        </w:rPr>
        <w:t> </w:t>
      </w:r>
      <w:r>
        <w:rPr/>
        <w:t>указанному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заявлении</w:t>
      </w:r>
      <w:r>
        <w:rPr>
          <w:spacing w:val="80"/>
        </w:rPr>
        <w:t> </w:t>
      </w:r>
      <w:r>
        <w:rPr/>
        <w:t>о</w:t>
      </w:r>
      <w:r>
        <w:rPr>
          <w:spacing w:val="80"/>
        </w:rPr>
        <w:t> </w:t>
      </w:r>
      <w:r>
        <w:rPr/>
        <w:t>приеме на</w:t>
      </w:r>
      <w:r>
        <w:rPr>
          <w:spacing w:val="-19"/>
        </w:rPr>
        <w:t> </w:t>
      </w:r>
      <w:r>
        <w:rPr/>
        <w:t>обучение,</w:t>
      </w:r>
      <w:r>
        <w:rPr>
          <w:spacing w:val="-14"/>
        </w:rPr>
        <w:t> </w:t>
      </w:r>
      <w:r>
        <w:rPr/>
        <w:t>и</w:t>
      </w:r>
      <w:r>
        <w:rPr>
          <w:spacing w:val="-17"/>
        </w:rPr>
        <w:t> </w:t>
      </w:r>
      <w:r>
        <w:rPr/>
        <w:t>в</w:t>
      </w:r>
      <w:r>
        <w:rPr>
          <w:spacing w:val="-19"/>
        </w:rPr>
        <w:t> </w:t>
      </w:r>
      <w:r>
        <w:rPr/>
        <w:t>личный</w:t>
      </w:r>
      <w:r>
        <w:rPr>
          <w:spacing w:val="-10"/>
        </w:rPr>
        <w:t> </w:t>
      </w:r>
      <w:r>
        <w:rPr/>
        <w:t>кабинет</w:t>
      </w:r>
      <w:r>
        <w:rPr>
          <w:spacing w:val="-12"/>
        </w:rPr>
        <w:t> </w:t>
      </w:r>
      <w:r>
        <w:rPr/>
        <w:t>ЕПГУ</w:t>
      </w:r>
      <w:r>
        <w:rPr>
          <w:spacing w:val="-18"/>
        </w:rPr>
        <w:t> </w:t>
      </w:r>
      <w:r>
        <w:rPr/>
        <w:t>(при</w:t>
      </w:r>
      <w:r>
        <w:rPr>
          <w:spacing w:val="-10"/>
        </w:rPr>
        <w:t> </w:t>
      </w:r>
      <w:r>
        <w:rPr/>
        <w:t>наличии).».</w:t>
      </w:r>
    </w:p>
    <w:p>
      <w:pPr>
        <w:pStyle w:val="ListParagraph"/>
        <w:numPr>
          <w:ilvl w:val="0"/>
          <w:numId w:val="2"/>
        </w:numPr>
        <w:tabs>
          <w:tab w:pos="1094" w:val="left" w:leader="none"/>
        </w:tabs>
        <w:spacing w:line="332" w:lineRule="exact" w:before="0" w:after="0"/>
        <w:ind w:left="1094" w:right="0" w:hanging="272"/>
        <w:jc w:val="both"/>
        <w:rPr>
          <w:sz w:val="29"/>
        </w:rPr>
      </w:pPr>
      <w:r>
        <w:rPr>
          <w:spacing w:val="-4"/>
          <w:sz w:val="29"/>
        </w:rPr>
        <w:t>Пункт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24</w:t>
      </w:r>
      <w:r>
        <w:rPr>
          <w:spacing w:val="-14"/>
          <w:sz w:val="29"/>
        </w:rPr>
        <w:t> </w:t>
      </w:r>
      <w:r>
        <w:rPr>
          <w:spacing w:val="-4"/>
          <w:sz w:val="29"/>
        </w:rPr>
        <w:t>дополнить</w:t>
      </w:r>
      <w:r>
        <w:rPr>
          <w:spacing w:val="-7"/>
          <w:sz w:val="29"/>
        </w:rPr>
        <w:t> </w:t>
      </w:r>
      <w:r>
        <w:rPr>
          <w:spacing w:val="-4"/>
          <w:sz w:val="29"/>
        </w:rPr>
        <w:t>абзацем</w:t>
      </w:r>
      <w:r>
        <w:rPr>
          <w:spacing w:val="-14"/>
          <w:sz w:val="29"/>
        </w:rPr>
        <w:t> </w:t>
      </w:r>
      <w:r>
        <w:rPr>
          <w:spacing w:val="-4"/>
          <w:sz w:val="29"/>
        </w:rPr>
        <w:t>следующего содержания:</w:t>
      </w:r>
    </w:p>
    <w:p>
      <w:pPr>
        <w:pStyle w:val="BodyText"/>
        <w:spacing w:line="345" w:lineRule="auto" w:before="142"/>
        <w:ind w:left="105" w:right="180" w:firstLine="712"/>
      </w:pPr>
      <w:r>
        <w:rPr/>
        <w:t>«Для приема родитель (родители) (законный (законные) представитель (представители) ребенка, являющегося иностранным</w:t>
      </w:r>
      <w:r>
        <w:rPr>
          <w:spacing w:val="40"/>
        </w:rPr>
        <w:t> </w:t>
      </w:r>
      <w:r>
        <w:rPr/>
        <w:t>гражданином или лицом</w:t>
      </w:r>
      <w:r>
        <w:rPr>
          <w:spacing w:val="80"/>
        </w:rPr>
        <w:t> </w:t>
      </w:r>
      <w:r>
        <w:rPr/>
        <w:t>без</w:t>
      </w:r>
      <w:r>
        <w:rPr>
          <w:spacing w:val="-19"/>
        </w:rPr>
        <w:t> </w:t>
      </w:r>
      <w:r>
        <w:rPr/>
        <w:t>гражданства,</w:t>
      </w:r>
      <w:r>
        <w:rPr>
          <w:spacing w:val="37"/>
        </w:rPr>
        <w:t>  </w:t>
      </w:r>
      <w:r>
        <w:rPr/>
        <w:t>или</w:t>
      </w:r>
      <w:r>
        <w:rPr>
          <w:spacing w:val="-17"/>
        </w:rPr>
        <w:t> </w:t>
      </w:r>
      <w:r>
        <w:rPr/>
        <w:t>поступающий,</w:t>
      </w:r>
      <w:r>
        <w:rPr>
          <w:spacing w:val="36"/>
        </w:rPr>
        <w:t>  </w:t>
      </w:r>
      <w:r>
        <w:rPr/>
        <w:t>являющийся</w:t>
      </w:r>
      <w:r>
        <w:rPr>
          <w:spacing w:val="38"/>
        </w:rPr>
        <w:t>  </w:t>
      </w:r>
      <w:r>
        <w:rPr/>
        <w:t>иностранным</w:t>
      </w:r>
      <w:r>
        <w:rPr>
          <w:spacing w:val="42"/>
        </w:rPr>
        <w:t>  </w:t>
      </w:r>
      <w:r>
        <w:rPr/>
        <w:t>гражданином</w:t>
      </w:r>
    </w:p>
    <w:p>
      <w:pPr>
        <w:pStyle w:val="BodyText"/>
        <w:spacing w:after="0" w:line="345" w:lineRule="auto"/>
        <w:sectPr>
          <w:pgSz w:w="11910" w:h="16810"/>
          <w:pgMar w:header="0" w:footer="480" w:top="660" w:bottom="680" w:left="992" w:right="425"/>
        </w:sectPr>
      </w:pPr>
    </w:p>
    <w:p>
      <w:pPr>
        <w:spacing w:before="78"/>
        <w:ind w:left="137" w:right="0" w:firstLine="0"/>
        <w:jc w:val="center"/>
        <w:rPr>
          <w:sz w:val="25"/>
        </w:rPr>
      </w:pPr>
      <w:r>
        <w:rPr>
          <w:spacing w:val="-10"/>
          <w:sz w:val="25"/>
        </w:rPr>
        <w:t>4</w:t>
      </w:r>
    </w:p>
    <w:p>
      <w:pPr>
        <w:pStyle w:val="BodyText"/>
        <w:spacing w:line="352" w:lineRule="auto" w:before="284"/>
        <w:ind w:left="138"/>
        <w:jc w:val="left"/>
      </w:pPr>
      <w:r>
        <w:rPr>
          <w:spacing w:val="-2"/>
        </w:rPr>
        <w:t>или</w:t>
      </w:r>
      <w:r>
        <w:rPr>
          <w:spacing w:val="-17"/>
        </w:rPr>
        <w:t> </w:t>
      </w:r>
      <w:r>
        <w:rPr>
          <w:spacing w:val="-2"/>
        </w:rPr>
        <w:t>лицом</w:t>
      </w:r>
      <w:r>
        <w:rPr/>
        <w:t> </w:t>
      </w:r>
      <w:r>
        <w:rPr>
          <w:spacing w:val="-2"/>
        </w:rPr>
        <w:t>без</w:t>
      </w:r>
      <w:r>
        <w:rPr>
          <w:spacing w:val="-16"/>
        </w:rPr>
        <w:t> </w:t>
      </w:r>
      <w:r>
        <w:rPr>
          <w:spacing w:val="-2"/>
        </w:rPr>
        <w:t>гражданства,</w:t>
      </w:r>
      <w:r>
        <w:rPr>
          <w:spacing w:val="8"/>
        </w:rPr>
        <w:t> </w:t>
      </w:r>
      <w:r>
        <w:rPr>
          <w:spacing w:val="-2"/>
        </w:rPr>
        <w:t>дополнительно</w:t>
      </w:r>
      <w:r>
        <w:rPr>
          <w:spacing w:val="16"/>
        </w:rPr>
        <w:t> </w:t>
      </w:r>
      <w:r>
        <w:rPr>
          <w:spacing w:val="-2"/>
        </w:rPr>
        <w:t>в</w:t>
      </w:r>
      <w:r>
        <w:rPr>
          <w:spacing w:val="-8"/>
        </w:rPr>
        <w:t> </w:t>
      </w:r>
      <w:r>
        <w:rPr>
          <w:spacing w:val="-2"/>
        </w:rPr>
        <w:t>заявлении</w:t>
      </w:r>
      <w:r>
        <w:rPr>
          <w:spacing w:val="8"/>
        </w:rPr>
        <w:t> </w:t>
      </w:r>
      <w:r>
        <w:rPr>
          <w:spacing w:val="-2"/>
        </w:rPr>
        <w:t>о</w:t>
      </w:r>
      <w:r>
        <w:rPr>
          <w:spacing w:val="-7"/>
        </w:rPr>
        <w:t> </w:t>
      </w:r>
      <w:r>
        <w:rPr>
          <w:spacing w:val="-2"/>
        </w:rPr>
        <w:t>приеме</w:t>
      </w:r>
      <w:r>
        <w:rPr>
          <w:spacing w:val="5"/>
        </w:rPr>
        <w:t> </w:t>
      </w:r>
      <w:r>
        <w:rPr>
          <w:spacing w:val="-2"/>
        </w:rPr>
        <w:t>на</w:t>
      </w:r>
      <w:r>
        <w:rPr>
          <w:spacing w:val="-3"/>
        </w:rPr>
        <w:t> </w:t>
      </w:r>
      <w:r>
        <w:rPr>
          <w:spacing w:val="-2"/>
        </w:rPr>
        <w:t>обучение</w:t>
      </w:r>
      <w:r>
        <w:rPr>
          <w:spacing w:val="5"/>
        </w:rPr>
        <w:t> </w:t>
      </w:r>
      <w:r>
        <w:rPr>
          <w:spacing w:val="-2"/>
        </w:rPr>
        <w:t>дает </w:t>
      </w:r>
      <w:r>
        <w:rPr/>
        <w:t>(дают)</w:t>
      </w:r>
      <w:r>
        <w:rPr>
          <w:spacing w:val="-19"/>
        </w:rPr>
        <w:t> </w:t>
      </w:r>
      <w:r>
        <w:rPr/>
        <w:t>согласие</w:t>
      </w:r>
      <w:r>
        <w:rPr>
          <w:spacing w:val="-13"/>
        </w:rPr>
        <w:t> </w:t>
      </w:r>
      <w:r>
        <w:rPr/>
        <w:t>для</w:t>
      </w:r>
      <w:r>
        <w:rPr>
          <w:spacing w:val="-18"/>
        </w:rPr>
        <w:t> </w:t>
      </w:r>
      <w:r>
        <w:rPr/>
        <w:t>прохождения тестирования.».</w:t>
      </w:r>
    </w:p>
    <w:p>
      <w:pPr>
        <w:pStyle w:val="ListParagraph"/>
        <w:numPr>
          <w:ilvl w:val="0"/>
          <w:numId w:val="2"/>
        </w:numPr>
        <w:tabs>
          <w:tab w:pos="1207" w:val="left" w:leader="none"/>
        </w:tabs>
        <w:spacing w:line="323" w:lineRule="exact" w:before="0" w:after="0"/>
        <w:ind w:left="1207" w:right="0" w:hanging="356"/>
        <w:jc w:val="left"/>
        <w:rPr>
          <w:sz w:val="29"/>
        </w:rPr>
      </w:pPr>
      <w:r>
        <w:rPr>
          <w:sz w:val="29"/>
        </w:rPr>
        <w:t>Абзацы</w:t>
      </w:r>
      <w:r>
        <w:rPr>
          <w:spacing w:val="32"/>
          <w:sz w:val="29"/>
        </w:rPr>
        <w:t> </w:t>
      </w:r>
      <w:r>
        <w:rPr>
          <w:sz w:val="29"/>
        </w:rPr>
        <w:t>одиннадцатый</w:t>
      </w:r>
      <w:r>
        <w:rPr>
          <w:spacing w:val="38"/>
          <w:sz w:val="29"/>
        </w:rPr>
        <w:t> </w:t>
      </w:r>
      <w:r>
        <w:rPr>
          <w:sz w:val="29"/>
        </w:rPr>
        <w:t>и</w:t>
      </w:r>
      <w:r>
        <w:rPr>
          <w:spacing w:val="19"/>
          <w:sz w:val="29"/>
        </w:rPr>
        <w:t> </w:t>
      </w:r>
      <w:r>
        <w:rPr>
          <w:sz w:val="29"/>
        </w:rPr>
        <w:t>двенадцатый</w:t>
      </w:r>
      <w:r>
        <w:rPr>
          <w:spacing w:val="38"/>
          <w:sz w:val="29"/>
        </w:rPr>
        <w:t> </w:t>
      </w:r>
      <w:r>
        <w:rPr>
          <w:sz w:val="29"/>
        </w:rPr>
        <w:t>пункта</w:t>
      </w:r>
      <w:r>
        <w:rPr>
          <w:spacing w:val="33"/>
          <w:sz w:val="29"/>
        </w:rPr>
        <w:t> </w:t>
      </w:r>
      <w:r>
        <w:rPr>
          <w:sz w:val="29"/>
        </w:rPr>
        <w:t>26</w:t>
      </w:r>
      <w:r>
        <w:rPr>
          <w:spacing w:val="22"/>
          <w:sz w:val="29"/>
        </w:rPr>
        <w:t> </w:t>
      </w:r>
      <w:r>
        <w:rPr>
          <w:sz w:val="29"/>
        </w:rPr>
        <w:t>признать</w:t>
      </w:r>
      <w:r>
        <w:rPr>
          <w:spacing w:val="30"/>
          <w:sz w:val="29"/>
        </w:rPr>
        <w:t> </w:t>
      </w:r>
      <w:r>
        <w:rPr>
          <w:spacing w:val="-2"/>
          <w:sz w:val="29"/>
        </w:rPr>
        <w:t>утратившими</w:t>
      </w:r>
    </w:p>
    <w:p>
      <w:pPr>
        <w:spacing w:before="166"/>
        <w:ind w:left="136" w:right="0" w:firstLine="0"/>
        <w:jc w:val="left"/>
        <w:rPr>
          <w:sz w:val="28"/>
        </w:rPr>
      </w:pPr>
      <w:r>
        <w:rPr>
          <w:spacing w:val="-2"/>
          <w:w w:val="95"/>
          <w:sz w:val="28"/>
        </w:rPr>
        <w:t>сИЛу.</w:t>
      </w:r>
    </w:p>
    <w:p>
      <w:pPr>
        <w:pStyle w:val="ListParagraph"/>
        <w:numPr>
          <w:ilvl w:val="0"/>
          <w:numId w:val="2"/>
        </w:numPr>
        <w:tabs>
          <w:tab w:pos="1129" w:val="left" w:leader="none"/>
        </w:tabs>
        <w:spacing w:line="240" w:lineRule="auto" w:before="144" w:after="0"/>
        <w:ind w:left="1129" w:right="0" w:hanging="286"/>
        <w:jc w:val="left"/>
        <w:rPr>
          <w:sz w:val="29"/>
        </w:rPr>
      </w:pPr>
      <w:r>
        <w:rPr>
          <w:w w:val="95"/>
          <w:sz w:val="29"/>
        </w:rPr>
        <w:t>Дополнить</w:t>
      </w:r>
      <w:r>
        <w:rPr>
          <w:spacing w:val="-2"/>
          <w:w w:val="95"/>
          <w:sz w:val="29"/>
        </w:rPr>
        <w:t> </w:t>
      </w:r>
      <w:r>
        <w:rPr>
          <w:w w:val="95"/>
          <w:sz w:val="29"/>
        </w:rPr>
        <w:t>пунктами</w:t>
      </w:r>
      <w:r>
        <w:rPr>
          <w:spacing w:val="-2"/>
          <w:w w:val="95"/>
          <w:sz w:val="29"/>
        </w:rPr>
        <w:t> </w:t>
      </w:r>
      <w:r>
        <w:rPr>
          <w:w w:val="95"/>
          <w:sz w:val="29"/>
        </w:rPr>
        <w:t>26(1)</w:t>
      </w:r>
      <w:r>
        <w:rPr>
          <w:spacing w:val="-6"/>
          <w:w w:val="95"/>
          <w:sz w:val="29"/>
        </w:rPr>
        <w:t> </w:t>
      </w:r>
      <w:r>
        <w:rPr>
          <w:w w:val="85"/>
          <w:sz w:val="29"/>
        </w:rPr>
        <w:t>—</w:t>
      </w:r>
      <w:r>
        <w:rPr>
          <w:spacing w:val="-4"/>
          <w:w w:val="85"/>
          <w:sz w:val="29"/>
        </w:rPr>
        <w:t> </w:t>
      </w:r>
      <w:r>
        <w:rPr>
          <w:w w:val="95"/>
          <w:sz w:val="29"/>
        </w:rPr>
        <w:t>26(3)</w:t>
      </w:r>
      <w:r>
        <w:rPr>
          <w:spacing w:val="-12"/>
          <w:w w:val="95"/>
          <w:sz w:val="29"/>
        </w:rPr>
        <w:t> </w:t>
      </w:r>
      <w:r>
        <w:rPr>
          <w:w w:val="95"/>
          <w:sz w:val="29"/>
        </w:rPr>
        <w:t>следующего</w:t>
      </w:r>
      <w:r>
        <w:rPr>
          <w:spacing w:val="2"/>
          <w:sz w:val="29"/>
        </w:rPr>
        <w:t> </w:t>
      </w:r>
      <w:r>
        <w:rPr>
          <w:spacing w:val="-2"/>
          <w:w w:val="95"/>
          <w:sz w:val="29"/>
        </w:rPr>
        <w:t>содержания:</w:t>
      </w:r>
    </w:p>
    <w:p>
      <w:pPr>
        <w:pStyle w:val="BodyText"/>
        <w:tabs>
          <w:tab w:pos="2065" w:val="left" w:leader="none"/>
          <w:tab w:pos="3565" w:val="left" w:leader="none"/>
          <w:tab w:pos="5269" w:val="left" w:leader="none"/>
          <w:tab w:pos="6916" w:val="left" w:leader="none"/>
          <w:tab w:pos="8630" w:val="left" w:leader="none"/>
        </w:tabs>
        <w:spacing w:before="146"/>
        <w:ind w:left="846"/>
        <w:jc w:val="left"/>
      </w:pPr>
      <w:r>
        <w:rPr>
          <w:spacing w:val="-2"/>
        </w:rPr>
        <w:t>«26(1).</w:t>
      </w:r>
      <w:r>
        <w:rPr/>
        <w:tab/>
      </w:r>
      <w:r>
        <w:rPr>
          <w:spacing w:val="-2"/>
        </w:rPr>
        <w:t>Родитель</w:t>
      </w:r>
      <w:r>
        <w:rPr/>
        <w:tab/>
      </w:r>
      <w:r>
        <w:rPr>
          <w:spacing w:val="-2"/>
        </w:rPr>
        <w:t>(родители)</w:t>
      </w:r>
      <w:r>
        <w:rPr/>
        <w:tab/>
      </w:r>
      <w:r>
        <w:rPr>
          <w:spacing w:val="-2"/>
        </w:rPr>
        <w:t>(законный</w:t>
      </w:r>
      <w:r>
        <w:rPr/>
        <w:tab/>
      </w:r>
      <w:r>
        <w:rPr>
          <w:spacing w:val="-2"/>
        </w:rPr>
        <w:t>(законные)</w:t>
      </w:r>
      <w:r>
        <w:rPr/>
        <w:tab/>
      </w:r>
      <w:r>
        <w:rPr>
          <w:spacing w:val="-6"/>
        </w:rPr>
        <w:t>представитель</w:t>
      </w:r>
    </w:p>
    <w:p>
      <w:pPr>
        <w:pStyle w:val="BodyText"/>
        <w:spacing w:line="348" w:lineRule="auto" w:before="151"/>
        <w:ind w:left="134" w:right="24" w:hanging="1"/>
      </w:pPr>
      <w:r>
        <w:rPr/>
        <w:t>(представители) ребенка, являющегося иностранным гражданином</w:t>
      </w:r>
      <w:r>
        <w:rPr>
          <w:spacing w:val="40"/>
        </w:rPr>
        <w:t> </w:t>
      </w:r>
      <w:r>
        <w:rPr/>
        <w:t>или лицом</w:t>
      </w:r>
      <w:r>
        <w:rPr>
          <w:spacing w:val="80"/>
        </w:rPr>
        <w:t> </w:t>
      </w:r>
      <w:r>
        <w:rPr/>
        <w:t>без</w:t>
      </w:r>
      <w:r>
        <w:rPr>
          <w:spacing w:val="-18"/>
        </w:rPr>
        <w:t> </w:t>
      </w:r>
      <w:r>
        <w:rPr/>
        <w:t>гражданства,</w:t>
      </w:r>
      <w:r>
        <w:rPr>
          <w:spacing w:val="40"/>
        </w:rPr>
        <w:t> </w:t>
      </w:r>
      <w:r>
        <w:rPr/>
        <w:t>или</w:t>
      </w:r>
      <w:r>
        <w:rPr>
          <w:spacing w:val="40"/>
        </w:rPr>
        <w:t> </w:t>
      </w:r>
      <w:r>
        <w:rPr/>
        <w:t>поступающий,</w:t>
      </w:r>
      <w:r>
        <w:rPr>
          <w:spacing w:val="40"/>
        </w:rPr>
        <w:t> </w:t>
      </w:r>
      <w:r>
        <w:rPr/>
        <w:t>являющийся</w:t>
      </w:r>
      <w:r>
        <w:rPr>
          <w:spacing w:val="40"/>
        </w:rPr>
        <w:t> </w:t>
      </w:r>
      <w:r>
        <w:rPr/>
        <w:t>иностранным</w:t>
      </w:r>
      <w:r>
        <w:rPr>
          <w:spacing w:val="40"/>
        </w:rPr>
        <w:t> </w:t>
      </w:r>
      <w:r>
        <w:rPr/>
        <w:t>гражданином или</w:t>
      </w:r>
      <w:r>
        <w:rPr>
          <w:spacing w:val="-19"/>
        </w:rPr>
        <w:t> </w:t>
      </w:r>
      <w:r>
        <w:rPr/>
        <w:t>лицом</w:t>
      </w:r>
      <w:r>
        <w:rPr>
          <w:spacing w:val="-18"/>
        </w:rPr>
        <w:t> </w:t>
      </w:r>
      <w:r>
        <w:rPr/>
        <w:t>без</w:t>
      </w:r>
      <w:r>
        <w:rPr>
          <w:spacing w:val="-18"/>
        </w:rPr>
        <w:t> </w:t>
      </w:r>
      <w:r>
        <w:rPr/>
        <w:t>гражданства,</w:t>
      </w:r>
      <w:r>
        <w:rPr>
          <w:spacing w:val="-2"/>
        </w:rPr>
        <w:t> </w:t>
      </w:r>
      <w:r>
        <w:rPr/>
        <w:t>предъявляет</w:t>
      </w:r>
      <w:r>
        <w:rPr>
          <w:spacing w:val="-14"/>
        </w:rPr>
        <w:t> </w:t>
      </w:r>
      <w:r>
        <w:rPr/>
        <w:t>(предъявляют):</w:t>
      </w:r>
    </w:p>
    <w:p>
      <w:pPr>
        <w:pStyle w:val="BodyText"/>
        <w:spacing w:line="348" w:lineRule="auto"/>
        <w:ind w:left="133" w:right="39" w:firstLine="710"/>
      </w:pPr>
      <w:r>
        <w:rPr/>
        <w:t>копии</w:t>
      </w:r>
      <w:r>
        <w:rPr>
          <w:spacing w:val="80"/>
        </w:rPr>
        <w:t> </w:t>
      </w:r>
      <w:r>
        <w:rPr/>
        <w:t>документов,</w:t>
      </w:r>
      <w:r>
        <w:rPr>
          <w:spacing w:val="80"/>
        </w:rPr>
        <w:t> </w:t>
      </w:r>
      <w:r>
        <w:rPr/>
        <w:t>подтверждающих</w:t>
      </w:r>
      <w:r>
        <w:rPr>
          <w:spacing w:val="40"/>
        </w:rPr>
        <w:t> </w:t>
      </w:r>
      <w:r>
        <w:rPr/>
        <w:t>родство</w:t>
      </w:r>
      <w:r>
        <w:rPr>
          <w:spacing w:val="80"/>
        </w:rPr>
        <w:t> </w:t>
      </w:r>
      <w:r>
        <w:rPr/>
        <w:t>заявителя</w:t>
      </w:r>
      <w:r>
        <w:rPr>
          <w:spacing w:val="80"/>
        </w:rPr>
        <w:t> </w:t>
      </w:r>
      <w:r>
        <w:rPr/>
        <w:t>(заявителей) (или</w:t>
      </w:r>
      <w:r>
        <w:rPr>
          <w:spacing w:val="-19"/>
        </w:rPr>
        <w:t> </w:t>
      </w:r>
      <w:r>
        <w:rPr/>
        <w:t>законность</w:t>
      </w:r>
      <w:r>
        <w:rPr>
          <w:spacing w:val="-14"/>
        </w:rPr>
        <w:t> </w:t>
      </w:r>
      <w:r>
        <w:rPr/>
        <w:t>представления</w:t>
      </w:r>
      <w:r>
        <w:rPr>
          <w:spacing w:val="-9"/>
        </w:rPr>
        <w:t> </w:t>
      </w:r>
      <w:r>
        <w:rPr/>
        <w:t>прав</w:t>
      </w:r>
      <w:r>
        <w:rPr>
          <w:spacing w:val="-18"/>
        </w:rPr>
        <w:t> </w:t>
      </w:r>
      <w:r>
        <w:rPr/>
        <w:t>ребенка);</w:t>
      </w:r>
    </w:p>
    <w:p>
      <w:pPr>
        <w:pStyle w:val="BodyText"/>
        <w:spacing w:line="348" w:lineRule="auto"/>
        <w:ind w:left="126" w:right="21" w:firstLine="718"/>
      </w:pPr>
      <w:r>
        <w:rPr/>
        <w:t>копии документов, подтверждающих законность нахождения ребенка, являющегося</w:t>
      </w:r>
      <w:r>
        <w:rPr>
          <w:spacing w:val="80"/>
          <w:w w:val="150"/>
        </w:rPr>
        <w:t>  </w:t>
      </w:r>
      <w:r>
        <w:rPr/>
        <w:t>иностранным</w:t>
      </w:r>
      <w:r>
        <w:rPr>
          <w:spacing w:val="80"/>
          <w:w w:val="150"/>
        </w:rPr>
        <w:t>  </w:t>
      </w:r>
      <w:r>
        <w:rPr/>
        <w:t>гражданином</w:t>
      </w:r>
      <w:r>
        <w:rPr>
          <w:spacing w:val="80"/>
          <w:w w:val="150"/>
        </w:rPr>
        <w:t>  </w:t>
      </w:r>
      <w:r>
        <w:rPr/>
        <w:t>или</w:t>
      </w:r>
      <w:r>
        <w:rPr>
          <w:spacing w:val="74"/>
          <w:w w:val="150"/>
        </w:rPr>
        <w:t>  </w:t>
      </w:r>
      <w:r>
        <w:rPr/>
        <w:t>лицом</w:t>
      </w:r>
      <w:r>
        <w:rPr>
          <w:spacing w:val="74"/>
          <w:w w:val="150"/>
        </w:rPr>
        <w:t>  </w:t>
      </w:r>
      <w:r>
        <w:rPr/>
        <w:t>без</w:t>
      </w:r>
      <w:r>
        <w:rPr>
          <w:spacing w:val="-6"/>
        </w:rPr>
        <w:t> </w:t>
      </w:r>
      <w:r>
        <w:rPr/>
        <w:t>гражданства, и</w:t>
      </w:r>
      <w:r>
        <w:rPr>
          <w:spacing w:val="-19"/>
        </w:rPr>
        <w:t> </w:t>
      </w:r>
      <w:r>
        <w:rPr/>
        <w:t>его</w:t>
      </w:r>
      <w:r>
        <w:rPr>
          <w:spacing w:val="-18"/>
        </w:rPr>
        <w:t> </w:t>
      </w:r>
      <w:r>
        <w:rPr/>
        <w:t>законного (законных) представителя</w:t>
      </w:r>
      <w:r>
        <w:rPr>
          <w:spacing w:val="40"/>
        </w:rPr>
        <w:t> </w:t>
      </w:r>
      <w:r>
        <w:rPr/>
        <w:t>(представителей) или поступающего, являющегося</w:t>
      </w:r>
      <w:r>
        <w:rPr>
          <w:spacing w:val="80"/>
          <w:w w:val="150"/>
        </w:rPr>
        <w:t>  </w:t>
      </w:r>
      <w:r>
        <w:rPr/>
        <w:t>иностранным</w:t>
      </w:r>
      <w:r>
        <w:rPr>
          <w:spacing w:val="80"/>
          <w:w w:val="150"/>
        </w:rPr>
        <w:t>  </w:t>
      </w:r>
      <w:r>
        <w:rPr/>
        <w:t>гражданином</w:t>
      </w:r>
      <w:r>
        <w:rPr>
          <w:spacing w:val="80"/>
          <w:w w:val="150"/>
        </w:rPr>
        <w:t>  </w:t>
      </w:r>
      <w:r>
        <w:rPr/>
        <w:t>или</w:t>
      </w:r>
      <w:r>
        <w:rPr>
          <w:spacing w:val="80"/>
        </w:rPr>
        <w:t>  </w:t>
      </w:r>
      <w:r>
        <w:rPr/>
        <w:t>лицом</w:t>
      </w:r>
      <w:r>
        <w:rPr>
          <w:spacing w:val="80"/>
        </w:rPr>
        <w:t>  </w:t>
      </w:r>
      <w:r>
        <w:rPr/>
        <w:t>без</w:t>
      </w:r>
      <w:r>
        <w:rPr>
          <w:spacing w:val="-7"/>
        </w:rPr>
        <w:t> </w:t>
      </w:r>
      <w:r>
        <w:rPr/>
        <w:t>гражданства, на территории Российской Федерации (действительные вид на жительство, либо разрешение</w:t>
      </w:r>
      <w:r>
        <w:rPr>
          <w:spacing w:val="-21"/>
        </w:rPr>
        <w:t> </w:t>
      </w:r>
      <w:r>
        <w:rPr/>
        <w:t>на</w:t>
      </w:r>
      <w:r>
        <w:rPr>
          <w:spacing w:val="-18"/>
        </w:rPr>
        <w:t> </w:t>
      </w:r>
      <w:r>
        <w:rPr/>
        <w:t>временное</w:t>
      </w:r>
      <w:r>
        <w:rPr>
          <w:spacing w:val="-18"/>
        </w:rPr>
        <w:t> </w:t>
      </w:r>
      <w:r>
        <w:rPr/>
        <w:t>проживание,</w:t>
      </w:r>
      <w:r>
        <w:rPr>
          <w:spacing w:val="-18"/>
        </w:rPr>
        <w:t> </w:t>
      </w:r>
      <w:r>
        <w:rPr/>
        <w:t>либо</w:t>
      </w:r>
      <w:r>
        <w:rPr>
          <w:spacing w:val="-18"/>
        </w:rPr>
        <w:t> </w:t>
      </w:r>
      <w:r>
        <w:rPr/>
        <w:t>разрешение</w:t>
      </w:r>
      <w:r>
        <w:rPr>
          <w:spacing w:val="-18"/>
        </w:rPr>
        <w:t> </w:t>
      </w:r>
      <w:r>
        <w:rPr/>
        <w:t>на</w:t>
      </w:r>
      <w:r>
        <w:rPr>
          <w:spacing w:val="-18"/>
        </w:rPr>
        <w:t> </w:t>
      </w:r>
      <w:r>
        <w:rPr/>
        <w:t>временное</w:t>
      </w:r>
      <w:r>
        <w:rPr>
          <w:spacing w:val="-18"/>
        </w:rPr>
        <w:t> </w:t>
      </w:r>
      <w:r>
        <w:rPr/>
        <w:t>проживание в</w:t>
      </w:r>
      <w:r>
        <w:rPr>
          <w:spacing w:val="-19"/>
        </w:rPr>
        <w:t> </w:t>
      </w:r>
      <w:r>
        <w:rPr/>
        <w:t>целях</w:t>
      </w:r>
      <w:r>
        <w:rPr>
          <w:spacing w:val="-18"/>
        </w:rPr>
        <w:t> </w:t>
      </w:r>
      <w:r>
        <w:rPr/>
        <w:t>получения</w:t>
      </w:r>
      <w:r>
        <w:rPr>
          <w:spacing w:val="-17"/>
        </w:rPr>
        <w:t> </w:t>
      </w:r>
      <w:r>
        <w:rPr/>
        <w:t>образования,</w:t>
      </w:r>
      <w:r>
        <w:rPr>
          <w:spacing w:val="-7"/>
        </w:rPr>
        <w:t> </w:t>
      </w:r>
      <w:r>
        <w:rPr/>
        <w:t>либо</w:t>
      </w:r>
      <w:r>
        <w:rPr>
          <w:spacing w:val="-17"/>
        </w:rPr>
        <w:t> </w:t>
      </w:r>
      <w:r>
        <w:rPr/>
        <w:t>визу</w:t>
      </w:r>
      <w:r>
        <w:rPr>
          <w:spacing w:val="-16"/>
        </w:rPr>
        <w:t> </w:t>
      </w:r>
      <w:r>
        <w:rPr/>
        <w:t>и</w:t>
      </w:r>
      <w:r>
        <w:rPr>
          <w:spacing w:val="-19"/>
        </w:rPr>
        <w:t> </w:t>
      </w:r>
      <w:r>
        <w:rPr/>
        <w:t>(или)</w:t>
      </w:r>
      <w:r>
        <w:rPr>
          <w:spacing w:val="-18"/>
        </w:rPr>
        <w:t> </w:t>
      </w:r>
      <w:r>
        <w:rPr/>
        <w:t>миграционную</w:t>
      </w:r>
      <w:r>
        <w:rPr>
          <w:spacing w:val="-5"/>
        </w:rPr>
        <w:t> </w:t>
      </w:r>
      <w:r>
        <w:rPr/>
        <w:t>карту,</w:t>
      </w:r>
      <w:r>
        <w:rPr>
          <w:spacing w:val="-14"/>
        </w:rPr>
        <w:t> </w:t>
      </w:r>
      <w:r>
        <w:rPr/>
        <w:t>либо</w:t>
      </w:r>
      <w:r>
        <w:rPr>
          <w:spacing w:val="-17"/>
        </w:rPr>
        <w:t> </w:t>
      </w:r>
      <w:r>
        <w:rPr/>
        <w:t>иные предусмотренные федеральным законом или международным договором Российской Федерации документы, подтверждающие право иностранного гражданина</w:t>
      </w:r>
      <w:r>
        <w:rPr>
          <w:spacing w:val="80"/>
        </w:rPr>
        <w:t>  </w:t>
      </w:r>
      <w:r>
        <w:rPr/>
        <w:t>или</w:t>
      </w:r>
      <w:r>
        <w:rPr>
          <w:spacing w:val="80"/>
        </w:rPr>
        <w:t>  </w:t>
      </w:r>
      <w:r>
        <w:rPr/>
        <w:t>лица</w:t>
      </w:r>
      <w:r>
        <w:rPr>
          <w:spacing w:val="80"/>
        </w:rPr>
        <w:t>  </w:t>
      </w:r>
      <w:r>
        <w:rPr/>
        <w:t>без</w:t>
      </w:r>
      <w:r>
        <w:rPr>
          <w:spacing w:val="80"/>
        </w:rPr>
        <w:t>  </w:t>
      </w:r>
      <w:r>
        <w:rPr/>
        <w:t>гражданства</w:t>
      </w:r>
      <w:r>
        <w:rPr>
          <w:spacing w:val="80"/>
        </w:rPr>
        <w:t>  </w:t>
      </w:r>
      <w:r>
        <w:rPr/>
        <w:t>на</w:t>
      </w:r>
      <w:r>
        <w:rPr>
          <w:spacing w:val="80"/>
        </w:rPr>
        <w:t>  </w:t>
      </w:r>
      <w:r>
        <w:rPr/>
        <w:t>пребывание</w:t>
      </w:r>
      <w:r>
        <w:rPr>
          <w:spacing w:val="63"/>
          <w:w w:val="150"/>
        </w:rPr>
        <w:t>  </w:t>
      </w:r>
      <w:r>
        <w:rPr/>
        <w:t>(проживание) в</w:t>
      </w:r>
      <w:r>
        <w:rPr>
          <w:spacing w:val="-19"/>
        </w:rPr>
        <w:t> </w:t>
      </w:r>
      <w:r>
        <w:rPr/>
        <w:t>Российской</w:t>
      </w:r>
      <w:r>
        <w:rPr>
          <w:spacing w:val="-3"/>
        </w:rPr>
        <w:t> </w:t>
      </w:r>
      <w:r>
        <w:rPr/>
        <w:t>Фeдepaции)</w:t>
      </w:r>
      <w:r>
        <w:rPr>
          <w:vertAlign w:val="superscript"/>
        </w:rPr>
        <w:t>29</w:t>
      </w:r>
      <w:r>
        <w:rPr>
          <w:vertAlign w:val="baseline"/>
        </w:rPr>
        <w:t>(</w:t>
      </w:r>
      <w:r>
        <w:rPr>
          <w:vertAlign w:val="superscript"/>
        </w:rPr>
        <w:t>1</w:t>
      </w:r>
      <w:r>
        <w:rPr>
          <w:vertAlign w:val="baseline"/>
        </w:rPr>
        <w:t>);</w:t>
      </w:r>
    </w:p>
    <w:p>
      <w:pPr>
        <w:pStyle w:val="BodyText"/>
        <w:spacing w:line="345" w:lineRule="auto"/>
        <w:ind w:left="127" w:right="15" w:firstLine="712"/>
      </w:pPr>
      <w:r>
        <w:rPr/>
        <w:t>копии документов, подтверждающих прохождение государственной </w:t>
      </w:r>
      <w:r>
        <w:rPr>
          <w:spacing w:val="-4"/>
        </w:rPr>
        <w:t>дактилоскопической</w:t>
      </w:r>
      <w:r>
        <w:rPr>
          <w:spacing w:val="-15"/>
        </w:rPr>
        <w:t> </w:t>
      </w:r>
      <w:r>
        <w:rPr>
          <w:spacing w:val="-4"/>
        </w:rPr>
        <w:t>регистрации</w:t>
      </w:r>
      <w:r>
        <w:rPr>
          <w:spacing w:val="-10"/>
        </w:rPr>
        <w:t> </w:t>
      </w:r>
      <w:r>
        <w:rPr>
          <w:spacing w:val="-4"/>
        </w:rPr>
        <w:t>ребенка, являющегося</w:t>
      </w:r>
      <w:r>
        <w:rPr>
          <w:spacing w:val="-4"/>
        </w:rPr>
        <w:t> иностранным</w:t>
      </w:r>
      <w:r>
        <w:rPr>
          <w:spacing w:val="-4"/>
        </w:rPr>
        <w:t> гражданином </w:t>
      </w:r>
      <w:r>
        <w:rPr/>
        <w:t>или лицом без</w:t>
      </w:r>
      <w:r>
        <w:rPr>
          <w:spacing w:val="-18"/>
        </w:rPr>
        <w:t> </w:t>
      </w:r>
      <w:r>
        <w:rPr/>
        <w:t>гражданства, или поступающего, являющегося иностранным гражданином или</w:t>
      </w:r>
      <w:r>
        <w:rPr>
          <w:spacing w:val="-14"/>
        </w:rPr>
        <w:t> </w:t>
      </w:r>
      <w:r>
        <w:rPr/>
        <w:t>лицом</w:t>
      </w:r>
      <w:r>
        <w:rPr>
          <w:spacing w:val="-12"/>
        </w:rPr>
        <w:t> </w:t>
      </w:r>
      <w:r>
        <w:rPr/>
        <w:t>без</w:t>
      </w:r>
      <w:r>
        <w:rPr>
          <w:spacing w:val="-17"/>
        </w:rPr>
        <w:t> </w:t>
      </w:r>
      <w:r>
        <w:rPr/>
        <w:t>гражданства</w:t>
      </w:r>
      <w:r>
        <w:rPr>
          <w:vertAlign w:val="superscript"/>
        </w:rPr>
        <w:t>29</w:t>
      </w:r>
      <w:r>
        <w:rPr>
          <w:spacing w:val="-26"/>
          <w:vertAlign w:val="baseline"/>
        </w:rPr>
        <w:t> </w:t>
      </w:r>
      <w:r>
        <w:rPr>
          <w:vertAlign w:val="superscript"/>
        </w:rPr>
        <w:t>2</w:t>
      </w:r>
      <w:r>
        <w:rPr>
          <w:vertAlign w:val="baseline"/>
        </w:rPr>
        <w:t>’;</w:t>
      </w:r>
    </w:p>
    <w:p>
      <w:pPr>
        <w:pStyle w:val="BodyText"/>
        <w:spacing w:line="345" w:lineRule="auto"/>
        <w:ind w:left="124" w:right="43" w:firstLine="710"/>
      </w:pPr>
      <w:r>
        <w:rPr/>
        <w:t>копии документов, подтверждающих изучение русского языка ребенком, являющимся</w:t>
      </w:r>
      <w:r>
        <w:rPr>
          <w:spacing w:val="80"/>
        </w:rPr>
        <w:t>  </w:t>
      </w:r>
      <w:r>
        <w:rPr/>
        <w:t>иностранным</w:t>
      </w:r>
      <w:r>
        <w:rPr>
          <w:spacing w:val="80"/>
        </w:rPr>
        <w:t>  </w:t>
      </w:r>
      <w:r>
        <w:rPr/>
        <w:t>гражданином</w:t>
      </w:r>
      <w:r>
        <w:rPr>
          <w:spacing w:val="80"/>
        </w:rPr>
        <w:t>  </w:t>
      </w:r>
      <w:r>
        <w:rPr/>
        <w:t>или</w:t>
      </w:r>
      <w:r>
        <w:rPr>
          <w:spacing w:val="80"/>
        </w:rPr>
        <w:t>  </w:t>
      </w:r>
      <w:r>
        <w:rPr/>
        <w:t>лицом</w:t>
      </w:r>
      <w:r>
        <w:rPr>
          <w:spacing w:val="80"/>
        </w:rPr>
        <w:t>  </w:t>
      </w:r>
      <w:r>
        <w:rPr/>
        <w:t>без</w:t>
      </w:r>
      <w:r>
        <w:rPr>
          <w:spacing w:val="-13"/>
        </w:rPr>
        <w:t> </w:t>
      </w:r>
      <w:r>
        <w:rPr/>
        <w:t>гражданства, или</w:t>
      </w:r>
      <w:r>
        <w:rPr>
          <w:spacing w:val="64"/>
        </w:rPr>
        <w:t>  </w:t>
      </w:r>
      <w:r>
        <w:rPr/>
        <w:t>поступающим,</w:t>
      </w:r>
      <w:r>
        <w:rPr>
          <w:spacing w:val="70"/>
        </w:rPr>
        <w:t>  </w:t>
      </w:r>
      <w:r>
        <w:rPr/>
        <w:t>являющимся</w:t>
      </w:r>
      <w:r>
        <w:rPr>
          <w:spacing w:val="71"/>
        </w:rPr>
        <w:t>  </w:t>
      </w:r>
      <w:r>
        <w:rPr/>
        <w:t>иностранным</w:t>
      </w:r>
      <w:r>
        <w:rPr>
          <w:spacing w:val="75"/>
        </w:rPr>
        <w:t>  </w:t>
      </w:r>
      <w:r>
        <w:rPr/>
        <w:t>гражданином</w:t>
      </w:r>
      <w:r>
        <w:rPr>
          <w:spacing w:val="76"/>
        </w:rPr>
        <w:t>  </w:t>
      </w:r>
      <w:r>
        <w:rPr/>
        <w:t>или</w:t>
      </w:r>
      <w:r>
        <w:rPr>
          <w:spacing w:val="62"/>
        </w:rPr>
        <w:t>  </w:t>
      </w:r>
      <w:r>
        <w:rPr/>
        <w:t>лицом</w:t>
      </w:r>
    </w:p>
    <w:p>
      <w:pPr>
        <w:pStyle w:val="BodyText"/>
        <w:spacing w:after="0" w:line="345" w:lineRule="auto"/>
        <w:sectPr>
          <w:footerReference w:type="default" r:id="rId14"/>
          <w:pgSz w:w="11930" w:h="16840"/>
          <w:pgMar w:header="0" w:footer="503" w:top="520" w:bottom="700" w:left="992" w:right="566"/>
        </w:sectPr>
      </w:pPr>
    </w:p>
    <w:p>
      <w:pPr>
        <w:spacing w:before="71"/>
        <w:ind w:left="137" w:right="40" w:firstLine="0"/>
        <w:jc w:val="center"/>
        <w:rPr>
          <w:sz w:val="25"/>
        </w:rPr>
      </w:pPr>
      <w:r>
        <w:rPr>
          <w:spacing w:val="-10"/>
          <w:sz w:val="25"/>
        </w:rPr>
        <w:t>5</w:t>
      </w:r>
    </w:p>
    <w:p>
      <w:pPr>
        <w:pStyle w:val="BodyText"/>
        <w:spacing w:line="345" w:lineRule="auto" w:before="285"/>
        <w:ind w:left="122" w:right="54" w:hanging="7"/>
      </w:pPr>
      <w:r>
        <w:rPr/>
        <w:t>без гражданства, в образовательных организациях иностранного </w:t>
      </w:r>
      <w:r>
        <w:rPr/>
        <w:t>(иностранных) государства</w:t>
      </w:r>
      <w:r>
        <w:rPr>
          <w:spacing w:val="-4"/>
        </w:rPr>
        <w:t> </w:t>
      </w:r>
      <w:r>
        <w:rPr/>
        <w:t>(государств)</w:t>
      </w:r>
      <w:r>
        <w:rPr>
          <w:spacing w:val="-19"/>
        </w:rPr>
        <w:t> </w:t>
      </w:r>
      <w:r>
        <w:rPr/>
        <w:t>(со</w:t>
      </w:r>
      <w:r>
        <w:rPr>
          <w:spacing w:val="-18"/>
        </w:rPr>
        <w:t> </w:t>
      </w:r>
      <w:r>
        <w:rPr/>
        <w:t>2</w:t>
      </w:r>
      <w:r>
        <w:rPr>
          <w:spacing w:val="-18"/>
        </w:rPr>
        <w:t> </w:t>
      </w:r>
      <w:r>
        <w:rPr/>
        <w:t>по</w:t>
      </w:r>
      <w:r>
        <w:rPr>
          <w:spacing w:val="-18"/>
        </w:rPr>
        <w:t> </w:t>
      </w:r>
      <w:r>
        <w:rPr/>
        <w:t>11</w:t>
      </w:r>
      <w:r>
        <w:rPr>
          <w:spacing w:val="-18"/>
        </w:rPr>
        <w:t> </w:t>
      </w:r>
      <w:r>
        <w:rPr/>
        <w:t>класс)</w:t>
      </w:r>
      <w:r>
        <w:rPr>
          <w:spacing w:val="-18"/>
        </w:rPr>
        <w:t> </w:t>
      </w:r>
      <w:r>
        <w:rPr/>
        <w:t>(при</w:t>
      </w:r>
      <w:r>
        <w:rPr>
          <w:spacing w:val="-18"/>
        </w:rPr>
        <w:t> </w:t>
      </w:r>
      <w:r>
        <w:rPr/>
        <w:t>наличии);</w:t>
      </w:r>
    </w:p>
    <w:p>
      <w:pPr>
        <w:pStyle w:val="BodyText"/>
        <w:spacing w:line="348" w:lineRule="auto" w:before="4"/>
        <w:ind w:left="102" w:right="49" w:firstLine="723"/>
        <w:rPr>
          <w:b/>
          <w:sz w:val="26"/>
        </w:rPr>
      </w:pPr>
      <w:r>
        <w:rPr/>
        <w:t>копии документов, удостоверяющих личность ребенка, являющегося иностранным гражданином или лицом без</w:t>
      </w:r>
      <w:r>
        <w:rPr>
          <w:spacing w:val="-17"/>
        </w:rPr>
        <w:t> </w:t>
      </w:r>
      <w:r>
        <w:rPr/>
        <w:t>гражданства,</w:t>
      </w:r>
      <w:r>
        <w:rPr>
          <w:spacing w:val="40"/>
        </w:rPr>
        <w:t> </w:t>
      </w:r>
      <w:r>
        <w:rPr/>
        <w:t>или поступающего, являющегося</w:t>
      </w:r>
      <w:r>
        <w:rPr>
          <w:spacing w:val="80"/>
        </w:rPr>
        <w:t>  </w:t>
      </w:r>
      <w:r>
        <w:rPr/>
        <w:t>иностранным</w:t>
      </w:r>
      <w:r>
        <w:rPr>
          <w:spacing w:val="80"/>
        </w:rPr>
        <w:t>  </w:t>
      </w:r>
      <w:r>
        <w:rPr/>
        <w:t>гражданином</w:t>
      </w:r>
      <w:r>
        <w:rPr>
          <w:spacing w:val="80"/>
        </w:rPr>
        <w:t>  </w:t>
      </w:r>
      <w:r>
        <w:rPr/>
        <w:t>или</w:t>
      </w:r>
      <w:r>
        <w:rPr>
          <w:spacing w:val="80"/>
        </w:rPr>
        <w:t>  </w:t>
      </w:r>
      <w:r>
        <w:rPr/>
        <w:t>лицом</w:t>
      </w:r>
      <w:r>
        <w:rPr>
          <w:spacing w:val="80"/>
        </w:rPr>
        <w:t>  </w:t>
      </w:r>
      <w:r>
        <w:rPr/>
        <w:t>без</w:t>
      </w:r>
      <w:r>
        <w:rPr>
          <w:spacing w:val="-8"/>
        </w:rPr>
        <w:t> </w:t>
      </w:r>
      <w:r>
        <w:rPr/>
        <w:t>гражданства </w:t>
      </w:r>
      <w:r>
        <w:rPr>
          <w:spacing w:val="-2"/>
        </w:rPr>
        <w:t>(для</w:t>
      </w:r>
      <w:r>
        <w:rPr>
          <w:spacing w:val="-17"/>
        </w:rPr>
        <w:t> </w:t>
      </w:r>
      <w:r>
        <w:rPr>
          <w:spacing w:val="-2"/>
        </w:rPr>
        <w:t>иностранных</w:t>
      </w:r>
      <w:r>
        <w:rPr>
          <w:spacing w:val="-16"/>
        </w:rPr>
        <w:t> </w:t>
      </w:r>
      <w:r>
        <w:rPr>
          <w:spacing w:val="-2"/>
        </w:rPr>
        <w:t>граждан:</w:t>
      </w:r>
      <w:r>
        <w:rPr>
          <w:spacing w:val="-16"/>
        </w:rPr>
        <w:t> </w:t>
      </w:r>
      <w:r>
        <w:rPr>
          <w:spacing w:val="-2"/>
        </w:rPr>
        <w:t>паспорт</w:t>
      </w:r>
      <w:r>
        <w:rPr>
          <w:spacing w:val="-16"/>
        </w:rPr>
        <w:t> </w:t>
      </w:r>
      <w:r>
        <w:rPr>
          <w:spacing w:val="-2"/>
        </w:rPr>
        <w:t>иностранного</w:t>
      </w:r>
      <w:r>
        <w:rPr>
          <w:spacing w:val="-16"/>
        </w:rPr>
        <w:t> </w:t>
      </w:r>
      <w:r>
        <w:rPr>
          <w:spacing w:val="-2"/>
        </w:rPr>
        <w:t>гражданина</w:t>
      </w:r>
      <w:r>
        <w:rPr>
          <w:spacing w:val="-11"/>
        </w:rPr>
        <w:t> </w:t>
      </w:r>
      <w:r>
        <w:rPr>
          <w:spacing w:val="-2"/>
        </w:rPr>
        <w:t>либо</w:t>
      </w:r>
      <w:r>
        <w:rPr>
          <w:spacing w:val="-16"/>
        </w:rPr>
        <w:t> </w:t>
      </w:r>
      <w:r>
        <w:rPr>
          <w:spacing w:val="-2"/>
        </w:rPr>
        <w:t>иной</w:t>
      </w:r>
      <w:r>
        <w:rPr>
          <w:spacing w:val="-16"/>
        </w:rPr>
        <w:t> </w:t>
      </w:r>
      <w:r>
        <w:rPr>
          <w:spacing w:val="-2"/>
        </w:rPr>
        <w:t>документ, </w:t>
      </w:r>
      <w:r>
        <w:rPr/>
        <w:t>установленный</w:t>
      </w:r>
      <w:r>
        <w:rPr>
          <w:spacing w:val="80"/>
        </w:rPr>
        <w:t>  </w:t>
      </w:r>
      <w:r>
        <w:rPr/>
        <w:t>федеральным</w:t>
      </w:r>
      <w:r>
        <w:rPr>
          <w:spacing w:val="79"/>
        </w:rPr>
        <w:t>  </w:t>
      </w:r>
      <w:r>
        <w:rPr/>
        <w:t>законом</w:t>
      </w:r>
      <w:r>
        <w:rPr>
          <w:spacing w:val="79"/>
        </w:rPr>
        <w:t>  </w:t>
      </w:r>
      <w:r>
        <w:rPr/>
        <w:t>или</w:t>
      </w:r>
      <w:r>
        <w:rPr>
          <w:spacing w:val="73"/>
        </w:rPr>
        <w:t>  </w:t>
      </w:r>
      <w:r>
        <w:rPr/>
        <w:t>признаваемый</w:t>
      </w:r>
      <w:r>
        <w:rPr>
          <w:spacing w:val="80"/>
        </w:rPr>
        <w:t>  </w:t>
      </w:r>
      <w:r>
        <w:rPr/>
        <w:t>в</w:t>
      </w:r>
      <w:r>
        <w:rPr>
          <w:spacing w:val="-19"/>
        </w:rPr>
        <w:t> </w:t>
      </w:r>
      <w:r>
        <w:rPr/>
        <w:t>соответствии с международным договором Российской Федерации в</w:t>
      </w:r>
      <w:r>
        <w:rPr>
          <w:spacing w:val="-19"/>
        </w:rPr>
        <w:t> </w:t>
      </w:r>
      <w:r>
        <w:rPr/>
        <w:t>качестве документа, удостоверяющего личность иностранного гражданина; для лиц без гражданства: документ, выданный иностранным государством и признаваемый в</w:t>
      </w:r>
      <w:r>
        <w:rPr>
          <w:spacing w:val="-2"/>
        </w:rPr>
        <w:t> </w:t>
      </w:r>
      <w:r>
        <w:rPr/>
        <w:t>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</w:t>
      </w:r>
      <w:r>
        <w:rPr>
          <w:spacing w:val="-4"/>
        </w:rPr>
        <w:t>проживание,</w:t>
      </w:r>
      <w:r>
        <w:rPr>
          <w:spacing w:val="-15"/>
        </w:rPr>
        <w:t> </w:t>
      </w:r>
      <w:r>
        <w:rPr>
          <w:spacing w:val="-4"/>
        </w:rPr>
        <w:t>временное</w:t>
      </w:r>
      <w:r>
        <w:rPr>
          <w:spacing w:val="-9"/>
        </w:rPr>
        <w:t> </w:t>
      </w:r>
      <w:r>
        <w:rPr>
          <w:spacing w:val="-4"/>
        </w:rPr>
        <w:t>удостоверение личности</w:t>
      </w:r>
      <w:r>
        <w:rPr>
          <w:spacing w:val="-10"/>
        </w:rPr>
        <w:t> </w:t>
      </w:r>
      <w:r>
        <w:rPr>
          <w:spacing w:val="-4"/>
        </w:rPr>
        <w:t>лица</w:t>
      </w:r>
      <w:r>
        <w:rPr>
          <w:spacing w:val="-15"/>
        </w:rPr>
        <w:t> </w:t>
      </w:r>
      <w:r>
        <w:rPr>
          <w:spacing w:val="-4"/>
        </w:rPr>
        <w:t>без</w:t>
      </w:r>
      <w:r>
        <w:rPr>
          <w:spacing w:val="-14"/>
        </w:rPr>
        <w:t> </w:t>
      </w:r>
      <w:r>
        <w:rPr>
          <w:spacing w:val="-4"/>
        </w:rPr>
        <w:t>гражданства в</w:t>
      </w:r>
      <w:r>
        <w:rPr>
          <w:spacing w:val="-15"/>
        </w:rPr>
        <w:t> </w:t>
      </w:r>
      <w:r>
        <w:rPr>
          <w:spacing w:val="-4"/>
        </w:rPr>
        <w:t>Российской </w:t>
      </w:r>
      <w:r>
        <w:rPr/>
        <w:t>Федерации,</w:t>
      </w:r>
      <w:r>
        <w:rPr>
          <w:spacing w:val="-19"/>
        </w:rPr>
        <w:t> </w:t>
      </w:r>
      <w:r>
        <w:rPr/>
        <w:t>вид</w:t>
      </w:r>
      <w:r>
        <w:rPr>
          <w:spacing w:val="-18"/>
        </w:rPr>
        <w:t> </w:t>
      </w:r>
      <w:r>
        <w:rPr/>
        <w:t>на</w:t>
      </w:r>
      <w:r>
        <w:rPr>
          <w:spacing w:val="-18"/>
        </w:rPr>
        <w:t> </w:t>
      </w:r>
      <w:r>
        <w:rPr/>
        <w:t>жіггельство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/>
        <w:t>иные</w:t>
      </w:r>
      <w:r>
        <w:rPr>
          <w:spacing w:val="-18"/>
        </w:rPr>
        <w:t> </w:t>
      </w:r>
      <w:r>
        <w:rPr/>
        <w:t>документы,</w:t>
      </w:r>
      <w:r>
        <w:rPr>
          <w:spacing w:val="-18"/>
        </w:rPr>
        <w:t> </w:t>
      </w:r>
      <w:r>
        <w:rPr/>
        <w:t>предусмотренные</w:t>
      </w:r>
      <w:r>
        <w:rPr>
          <w:spacing w:val="-18"/>
        </w:rPr>
        <w:t> </w:t>
      </w:r>
      <w:r>
        <w:rPr/>
        <w:t>федеральным </w:t>
      </w:r>
      <w:r>
        <w:rPr>
          <w:spacing w:val="-4"/>
        </w:rPr>
        <w:t>законом</w:t>
      </w:r>
      <w:r>
        <w:rPr>
          <w:spacing w:val="-15"/>
        </w:rPr>
        <w:t> </w:t>
      </w:r>
      <w:r>
        <w:rPr>
          <w:spacing w:val="-4"/>
        </w:rPr>
        <w:t>или</w:t>
      </w:r>
      <w:r>
        <w:rPr>
          <w:spacing w:val="-14"/>
        </w:rPr>
        <w:t> </w:t>
      </w:r>
      <w:r>
        <w:rPr>
          <w:spacing w:val="-4"/>
        </w:rPr>
        <w:t>признаваемые</w:t>
      </w:r>
      <w:r>
        <w:rPr>
          <w:spacing w:val="-11"/>
        </w:rPr>
        <w:t> </w:t>
      </w:r>
      <w:r>
        <w:rPr>
          <w:spacing w:val="-4"/>
        </w:rPr>
        <w:t>в</w:t>
      </w:r>
      <w:r>
        <w:rPr>
          <w:spacing w:val="-14"/>
        </w:rPr>
        <w:t> </w:t>
      </w:r>
      <w:r>
        <w:rPr>
          <w:spacing w:val="-4"/>
        </w:rPr>
        <w:t>соответствии с</w:t>
      </w:r>
      <w:r>
        <w:rPr>
          <w:spacing w:val="-15"/>
        </w:rPr>
        <w:t> </w:t>
      </w:r>
      <w:r>
        <w:rPr>
          <w:spacing w:val="-4"/>
        </w:rPr>
        <w:t>международным</w:t>
      </w:r>
      <w:r>
        <w:rPr/>
        <w:t> </w:t>
      </w:r>
      <w:r>
        <w:rPr>
          <w:spacing w:val="-4"/>
        </w:rPr>
        <w:t>договором</w:t>
      </w:r>
      <w:r>
        <w:rPr>
          <w:spacing w:val="-7"/>
        </w:rPr>
        <w:t> </w:t>
      </w:r>
      <w:r>
        <w:rPr>
          <w:spacing w:val="-4"/>
        </w:rPr>
        <w:t>Российской </w:t>
      </w:r>
      <w:r>
        <w:rPr/>
        <w:t>Федерации</w:t>
      </w:r>
      <w:r>
        <w:rPr>
          <w:spacing w:val="80"/>
        </w:rPr>
        <w:t>  </w:t>
      </w:r>
      <w:r>
        <w:rPr/>
        <w:t>в</w:t>
      </w:r>
      <w:r>
        <w:rPr>
          <w:spacing w:val="80"/>
        </w:rPr>
        <w:t>  </w:t>
      </w:r>
      <w:r>
        <w:rPr/>
        <w:t>качестве</w:t>
      </w:r>
      <w:r>
        <w:rPr>
          <w:spacing w:val="80"/>
        </w:rPr>
        <w:t>  </w:t>
      </w:r>
      <w:r>
        <w:rPr/>
        <w:t>документов,</w:t>
      </w:r>
      <w:r>
        <w:rPr>
          <w:spacing w:val="80"/>
          <w:w w:val="150"/>
        </w:rPr>
        <w:t>  </w:t>
      </w:r>
      <w:r>
        <w:rPr/>
        <w:t>удостоверяющих</w:t>
      </w:r>
      <w:r>
        <w:rPr>
          <w:spacing w:val="80"/>
        </w:rPr>
        <w:t>  </w:t>
      </w:r>
      <w:r>
        <w:rPr/>
        <w:t>личность</w:t>
      </w:r>
      <w:r>
        <w:rPr>
          <w:spacing w:val="80"/>
        </w:rPr>
        <w:t>  </w:t>
      </w:r>
      <w:r>
        <w:rPr/>
        <w:t>лица </w:t>
      </w:r>
      <w:r>
        <w:rPr>
          <w:sz w:val="26"/>
        </w:rPr>
        <w:t>без </w:t>
      </w:r>
      <w:r>
        <w:rPr>
          <w:b/>
          <w:sz w:val="26"/>
        </w:rPr>
        <w:t>гражданства)</w:t>
      </w:r>
      <w:r>
        <w:rPr>
          <w:b/>
          <w:sz w:val="26"/>
          <w:vertAlign w:val="superscript"/>
        </w:rPr>
        <w:t>29</w:t>
      </w:r>
      <w:r>
        <w:rPr>
          <w:b/>
          <w:sz w:val="26"/>
          <w:vertAlign w:val="baseline"/>
        </w:rPr>
        <w:t> </w:t>
      </w:r>
      <w:r>
        <w:rPr>
          <w:b/>
          <w:sz w:val="26"/>
          <w:vertAlign w:val="superscript"/>
        </w:rPr>
        <w:t>3</w:t>
      </w:r>
      <w:r>
        <w:rPr>
          <w:b/>
          <w:sz w:val="26"/>
          <w:vertAlign w:val="baseline"/>
        </w:rPr>
        <w:t>’;</w:t>
      </w:r>
    </w:p>
    <w:p>
      <w:pPr>
        <w:pStyle w:val="BodyText"/>
        <w:spacing w:line="348" w:lineRule="auto" w:before="26"/>
        <w:ind w:left="95" w:right="56" w:firstLine="715"/>
      </w:pPr>
      <w:r>
        <w:rPr/>
        <w:t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</w:t>
      </w:r>
      <w:r>
        <w:rPr>
          <w:spacing w:val="80"/>
        </w:rPr>
        <w:t> </w:t>
      </w:r>
      <w:r>
        <w:rPr/>
        <w:t>СНИЛС) (при</w:t>
      </w:r>
      <w:r>
        <w:rPr>
          <w:spacing w:val="-6"/>
        </w:rPr>
        <w:t> </w:t>
      </w:r>
      <w:r>
        <w:rPr/>
        <w:t>наличии), а также СНИЛС ребенка, являющегося иностранным гражданином или лицом без</w:t>
      </w:r>
      <w:r>
        <w:rPr>
          <w:spacing w:val="-17"/>
        </w:rPr>
        <w:t> </w:t>
      </w:r>
      <w:r>
        <w:rPr/>
        <w:t>гражданства, или поступающего, являющегося</w:t>
      </w:r>
      <w:r>
        <w:rPr>
          <w:spacing w:val="80"/>
        </w:rPr>
        <w:t>  </w:t>
      </w:r>
      <w:r>
        <w:rPr/>
        <w:t>иностранным</w:t>
      </w:r>
      <w:r>
        <w:rPr>
          <w:spacing w:val="80"/>
        </w:rPr>
        <w:t>  </w:t>
      </w:r>
      <w:r>
        <w:rPr/>
        <w:t>гражданином</w:t>
      </w:r>
      <w:r>
        <w:rPr>
          <w:spacing w:val="80"/>
        </w:rPr>
        <w:t>  </w:t>
      </w:r>
      <w:r>
        <w:rPr/>
        <w:t>или</w:t>
      </w:r>
      <w:r>
        <w:rPr>
          <w:spacing w:val="80"/>
        </w:rPr>
        <w:t>  </w:t>
      </w:r>
      <w:r>
        <w:rPr/>
        <w:t>лицом</w:t>
      </w:r>
      <w:r>
        <w:rPr>
          <w:spacing w:val="80"/>
        </w:rPr>
        <w:t>  </w:t>
      </w:r>
      <w:r>
        <w:rPr/>
        <w:t>без</w:t>
      </w:r>
      <w:r>
        <w:rPr>
          <w:spacing w:val="-8"/>
        </w:rPr>
        <w:t> </w:t>
      </w:r>
      <w:r>
        <w:rPr/>
        <w:t>гражданства (при наличии);</w:t>
      </w:r>
    </w:p>
    <w:p>
      <w:pPr>
        <w:pStyle w:val="BodyText"/>
        <w:spacing w:line="345" w:lineRule="auto"/>
        <w:ind w:left="94" w:right="45" w:firstLine="707"/>
      </w:pPr>
      <w:r>
        <w:rPr>
          <w:spacing w:val="-4"/>
        </w:rPr>
        <w:t>медицинское</w:t>
      </w:r>
      <w:r>
        <w:rPr>
          <w:spacing w:val="-4"/>
        </w:rPr>
        <w:t> заключение об</w:t>
      </w:r>
      <w:r>
        <w:rPr>
          <w:spacing w:val="-15"/>
        </w:rPr>
        <w:t> </w:t>
      </w:r>
      <w:r>
        <w:rPr>
          <w:spacing w:val="-4"/>
        </w:rPr>
        <w:t>отсутствии у</w:t>
      </w:r>
      <w:r>
        <w:rPr>
          <w:spacing w:val="-12"/>
        </w:rPr>
        <w:t> </w:t>
      </w:r>
      <w:r>
        <w:rPr>
          <w:spacing w:val="-4"/>
        </w:rPr>
        <w:t>ребенка,</w:t>
      </w:r>
      <w:r>
        <w:rPr>
          <w:spacing w:val="-5"/>
        </w:rPr>
        <w:t> </w:t>
      </w:r>
      <w:r>
        <w:rPr>
          <w:spacing w:val="-4"/>
        </w:rPr>
        <w:t>являющегося</w:t>
      </w:r>
      <w:r>
        <w:rPr>
          <w:spacing w:val="-4"/>
        </w:rPr>
        <w:t> иностранным </w:t>
      </w:r>
      <w:r>
        <w:rPr/>
        <w:t>гражданином или лицом без</w:t>
      </w:r>
      <w:r>
        <w:rPr>
          <w:spacing w:val="-12"/>
        </w:rPr>
        <w:t> </w:t>
      </w:r>
      <w:r>
        <w:rPr/>
        <w:t>гражданства, или поступающего, являющегося иностранным гражданином или лицом без</w:t>
      </w:r>
      <w:r>
        <w:rPr>
          <w:spacing w:val="-10"/>
        </w:rPr>
        <w:t> </w:t>
      </w:r>
      <w:r>
        <w:rPr/>
        <w:t>гражданства, инфекционных заболеваний, представляющих опасность для окружающих, предусмотренных </w:t>
      </w:r>
      <w:r>
        <w:rPr>
          <w:spacing w:val="-4"/>
        </w:rPr>
        <w:t>перечнем,</w:t>
      </w:r>
      <w:r>
        <w:rPr>
          <w:spacing w:val="-9"/>
        </w:rPr>
        <w:t> </w:t>
      </w:r>
      <w:r>
        <w:rPr>
          <w:spacing w:val="-4"/>
        </w:rPr>
        <w:t>утвержденным</w:t>
      </w:r>
      <w:r>
        <w:rPr/>
        <w:t> </w:t>
      </w:r>
      <w:r>
        <w:rPr>
          <w:spacing w:val="-4"/>
        </w:rPr>
        <w:t>уполномоченным</w:t>
      </w:r>
      <w:r>
        <w:rPr>
          <w:spacing w:val="-15"/>
        </w:rPr>
        <w:t> </w:t>
      </w:r>
      <w:r>
        <w:rPr>
          <w:spacing w:val="-4"/>
        </w:rPr>
        <w:t>Правительством</w:t>
      </w:r>
      <w:r>
        <w:rPr>
          <w:spacing w:val="-14"/>
        </w:rPr>
        <w:t> </w:t>
      </w:r>
      <w:r>
        <w:rPr>
          <w:spacing w:val="-4"/>
        </w:rPr>
        <w:t>Российской</w:t>
      </w:r>
      <w:r>
        <w:rPr>
          <w:spacing w:val="-4"/>
        </w:rPr>
        <w:t> Федерации </w:t>
      </w:r>
      <w:r>
        <w:rPr>
          <w:spacing w:val="-2"/>
        </w:rPr>
        <w:t>федеральным</w:t>
      </w:r>
      <w:r>
        <w:rPr>
          <w:spacing w:val="15"/>
        </w:rPr>
        <w:t> </w:t>
      </w:r>
      <w:r>
        <w:rPr>
          <w:spacing w:val="-2"/>
        </w:rPr>
        <w:t>органом</w:t>
      </w:r>
      <w:r>
        <w:rPr>
          <w:spacing w:val="11"/>
        </w:rPr>
        <w:t> </w:t>
      </w:r>
      <w:r>
        <w:rPr>
          <w:spacing w:val="-2"/>
        </w:rPr>
        <w:t>исполнительной</w:t>
      </w:r>
      <w:r>
        <w:rPr>
          <w:spacing w:val="-14"/>
        </w:rPr>
        <w:t> </w:t>
      </w:r>
      <w:r>
        <w:rPr>
          <w:spacing w:val="-2"/>
        </w:rPr>
        <w:t>власти</w:t>
      </w:r>
      <w:r>
        <w:rPr>
          <w:spacing w:val="7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соответствии</w:t>
      </w:r>
      <w:r>
        <w:rPr>
          <w:spacing w:val="19"/>
        </w:rPr>
        <w:t> </w:t>
      </w:r>
      <w:r>
        <w:rPr>
          <w:spacing w:val="-2"/>
        </w:rPr>
        <w:t>с</w:t>
      </w:r>
      <w:r>
        <w:rPr>
          <w:spacing w:val="-7"/>
        </w:rPr>
        <w:t> </w:t>
      </w:r>
      <w:r>
        <w:rPr>
          <w:spacing w:val="-2"/>
        </w:rPr>
        <w:t>частью</w:t>
      </w:r>
      <w:r>
        <w:rPr>
          <w:spacing w:val="7"/>
        </w:rPr>
        <w:t> </w:t>
      </w:r>
      <w:r>
        <w:rPr>
          <w:spacing w:val="-2"/>
        </w:rPr>
        <w:t>2</w:t>
      </w:r>
      <w:r>
        <w:rPr>
          <w:spacing w:val="-5"/>
        </w:rPr>
        <w:t> </w:t>
      </w:r>
      <w:r>
        <w:rPr>
          <w:spacing w:val="-2"/>
        </w:rPr>
        <w:t>статьи</w:t>
      </w:r>
      <w:r>
        <w:rPr>
          <w:spacing w:val="11"/>
        </w:rPr>
        <w:t> </w:t>
      </w:r>
      <w:r>
        <w:rPr>
          <w:spacing w:val="-2"/>
        </w:rPr>
        <w:t>43</w:t>
      </w:r>
    </w:p>
    <w:p>
      <w:pPr>
        <w:pStyle w:val="BodyText"/>
        <w:spacing w:after="0" w:line="345" w:lineRule="auto"/>
        <w:sectPr>
          <w:footerReference w:type="default" r:id="rId15"/>
          <w:pgSz w:w="11930" w:h="16810"/>
          <w:pgMar w:header="0" w:footer="475" w:top="540" w:bottom="660" w:left="992" w:right="566"/>
        </w:sectPr>
      </w:pPr>
    </w:p>
    <w:p>
      <w:pPr>
        <w:spacing w:before="74"/>
        <w:ind w:left="116" w:right="0" w:firstLine="0"/>
        <w:jc w:val="center"/>
        <w:rPr>
          <w:rFonts w:ascii="Courier New"/>
          <w:sz w:val="26"/>
        </w:rPr>
      </w:pPr>
      <w:r>
        <w:rPr>
          <w:rFonts w:ascii="Courier New"/>
          <w:spacing w:val="-10"/>
          <w:sz w:val="26"/>
        </w:rPr>
        <w:t>6</w:t>
      </w:r>
    </w:p>
    <w:p>
      <w:pPr>
        <w:pStyle w:val="BodyText"/>
        <w:spacing w:line="355" w:lineRule="auto" w:before="256"/>
        <w:ind w:left="131" w:right="26" w:hanging="2"/>
      </w:pPr>
      <w:r>
        <w:rPr/>
        <w:t>Федерального</w:t>
      </w:r>
      <w:r>
        <w:rPr>
          <w:spacing w:val="-12"/>
        </w:rPr>
        <w:t> </w:t>
      </w:r>
      <w:r>
        <w:rPr/>
        <w:t>закона</w:t>
      </w:r>
      <w:r>
        <w:rPr>
          <w:spacing w:val="-15"/>
        </w:rPr>
        <w:t> </w:t>
      </w:r>
      <w:r>
        <w:rPr/>
        <w:t>от</w:t>
      </w:r>
      <w:r>
        <w:rPr>
          <w:spacing w:val="-19"/>
        </w:rPr>
        <w:t> </w:t>
      </w:r>
      <w:r>
        <w:rPr/>
        <w:t>21</w:t>
      </w:r>
      <w:r>
        <w:rPr>
          <w:spacing w:val="-18"/>
        </w:rPr>
        <w:t> </w:t>
      </w:r>
      <w:r>
        <w:rPr/>
        <w:t>ноября</w:t>
      </w:r>
      <w:r>
        <w:rPr>
          <w:spacing w:val="-11"/>
        </w:rPr>
        <w:t> </w:t>
      </w:r>
      <w:r>
        <w:rPr/>
        <w:t>2011</w:t>
      </w:r>
      <w:r>
        <w:rPr>
          <w:spacing w:val="-13"/>
        </w:rPr>
        <w:t> </w:t>
      </w:r>
      <w:r>
        <w:rPr/>
        <w:t>г.</w:t>
      </w:r>
      <w:r>
        <w:rPr>
          <w:spacing w:val="-19"/>
        </w:rPr>
        <w:t> </w:t>
      </w:r>
      <w:r>
        <w:rPr/>
        <w:t>№ 323-ФЗ</w:t>
      </w:r>
      <w:r>
        <w:rPr>
          <w:spacing w:val="-14"/>
        </w:rPr>
        <w:t> </w:t>
      </w:r>
      <w:r>
        <w:rPr/>
        <w:t>«Об</w:t>
      </w:r>
      <w:r>
        <w:rPr>
          <w:spacing w:val="-16"/>
        </w:rPr>
        <w:t> </w:t>
      </w:r>
      <w:r>
        <w:rPr/>
        <w:t>основах</w:t>
      </w:r>
      <w:r>
        <w:rPr>
          <w:spacing w:val="-15"/>
        </w:rPr>
        <w:t> </w:t>
      </w:r>
      <w:r>
        <w:rPr/>
        <w:t>охраны</w:t>
      </w:r>
      <w:r>
        <w:rPr>
          <w:spacing w:val="-8"/>
        </w:rPr>
        <w:t> </w:t>
      </w:r>
      <w:r>
        <w:rPr/>
        <w:t>здоровья граждан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/>
        <w:t>Российской</w:t>
      </w:r>
      <w:r>
        <w:rPr>
          <w:spacing w:val="-10"/>
        </w:rPr>
        <w:t> </w:t>
      </w:r>
      <w:r>
        <w:rPr/>
        <w:t>Федерации»;</w:t>
      </w:r>
    </w:p>
    <w:p>
      <w:pPr>
        <w:pStyle w:val="BodyText"/>
        <w:spacing w:line="316" w:lineRule="exact"/>
        <w:ind w:left="839"/>
      </w:pPr>
      <w:r>
        <w:rPr>
          <w:spacing w:val="-2"/>
        </w:rPr>
        <w:t>копии</w:t>
      </w:r>
      <w:r>
        <w:rPr>
          <w:spacing w:val="58"/>
        </w:rPr>
        <w:t> </w:t>
      </w:r>
      <w:r>
        <w:rPr>
          <w:spacing w:val="-2"/>
        </w:rPr>
        <w:t>документов,</w:t>
      </w:r>
      <w:r>
        <w:rPr>
          <w:spacing w:val="65"/>
        </w:rPr>
        <w:t> </w:t>
      </w:r>
      <w:r>
        <w:rPr>
          <w:spacing w:val="-2"/>
        </w:rPr>
        <w:t>подтверждающих</w:t>
      </w:r>
      <w:r>
        <w:rPr>
          <w:spacing w:val="41"/>
        </w:rPr>
        <w:t> </w:t>
      </w:r>
      <w:r>
        <w:rPr>
          <w:spacing w:val="-2"/>
        </w:rPr>
        <w:t>осуществление</w:t>
      </w:r>
      <w:r>
        <w:rPr>
          <w:spacing w:val="69"/>
        </w:rPr>
        <w:t> </w:t>
      </w:r>
      <w:r>
        <w:rPr>
          <w:spacing w:val="-2"/>
        </w:rPr>
        <w:t>родителем</w:t>
      </w:r>
      <w:r>
        <w:rPr>
          <w:spacing w:val="62"/>
        </w:rPr>
        <w:t> </w:t>
      </w:r>
      <w:r>
        <w:rPr>
          <w:spacing w:val="-4"/>
        </w:rPr>
        <w:t>(законным</w:t>
      </w:r>
    </w:p>
    <w:p>
      <w:pPr>
        <w:pStyle w:val="BodyText"/>
        <w:spacing w:before="151"/>
        <w:ind w:left="134"/>
      </w:pPr>
      <w:r>
        <w:rPr>
          <w:spacing w:val="-6"/>
        </w:rPr>
        <w:t>представителем)</w:t>
      </w:r>
      <w:r>
        <w:rPr>
          <w:spacing w:val="-13"/>
        </w:rPr>
        <w:t> </w:t>
      </w:r>
      <w:r>
        <w:rPr>
          <w:spacing w:val="-6"/>
        </w:rPr>
        <w:t>трудовой</w:t>
      </w:r>
      <w:r>
        <w:rPr>
          <w:spacing w:val="4"/>
        </w:rPr>
        <w:t> </w:t>
      </w:r>
      <w:r>
        <w:rPr>
          <w:spacing w:val="-6"/>
        </w:rPr>
        <w:t>деятельности</w:t>
      </w:r>
      <w:r>
        <w:rPr>
          <w:spacing w:val="21"/>
        </w:rPr>
        <w:t> </w:t>
      </w:r>
      <w:r>
        <w:rPr>
          <w:spacing w:val="-6"/>
        </w:rPr>
        <w:t>(при</w:t>
      </w:r>
      <w:r>
        <w:rPr>
          <w:spacing w:val="2"/>
        </w:rPr>
        <w:t> </w:t>
      </w:r>
      <w:r>
        <w:rPr>
          <w:spacing w:val="-6"/>
        </w:rPr>
        <w:t>наличии).</w:t>
      </w:r>
    </w:p>
    <w:p>
      <w:pPr>
        <w:pStyle w:val="BodyText"/>
        <w:spacing w:line="348" w:lineRule="auto" w:before="146"/>
        <w:ind w:left="129" w:right="24" w:firstLine="702"/>
      </w:pPr>
      <w:r>
        <w:rPr/>
        <w:t>Иностранные</w:t>
      </w:r>
      <w:r>
        <w:rPr>
          <w:spacing w:val="-8"/>
        </w:rPr>
        <w:t> </w:t>
      </w:r>
      <w:r>
        <w:rPr/>
        <w:t>граждане</w:t>
      </w:r>
      <w:r>
        <w:rPr>
          <w:spacing w:val="-13"/>
        </w:rPr>
        <w:t> </w:t>
      </w:r>
      <w:r>
        <w:rPr/>
        <w:t>и</w:t>
      </w:r>
      <w:r>
        <w:rPr>
          <w:spacing w:val="-19"/>
        </w:rPr>
        <w:t> </w:t>
      </w:r>
      <w:r>
        <w:rPr/>
        <w:t>лица</w:t>
      </w:r>
      <w:r>
        <w:rPr>
          <w:spacing w:val="-18"/>
        </w:rPr>
        <w:t> </w:t>
      </w:r>
      <w:r>
        <w:rPr/>
        <w:t>без</w:t>
      </w:r>
      <w:r>
        <w:rPr>
          <w:spacing w:val="-18"/>
        </w:rPr>
        <w:t> </w:t>
      </w:r>
      <w:r>
        <w:rPr/>
        <w:t>гражданства</w:t>
      </w:r>
      <w:r>
        <w:rPr>
          <w:spacing w:val="-4"/>
        </w:rPr>
        <w:t> </w:t>
      </w:r>
      <w:r>
        <w:rPr/>
        <w:t>все</w:t>
      </w:r>
      <w:r>
        <w:rPr>
          <w:spacing w:val="-18"/>
        </w:rPr>
        <w:t> </w:t>
      </w:r>
      <w:r>
        <w:rPr/>
        <w:t>документы</w:t>
      </w:r>
      <w:r>
        <w:rPr>
          <w:spacing w:val="-10"/>
        </w:rPr>
        <w:t> </w:t>
      </w:r>
      <w:r>
        <w:rPr/>
        <w:t>представляют на</w:t>
      </w:r>
      <w:r>
        <w:rPr>
          <w:spacing w:val="-5"/>
        </w:rPr>
        <w:t> </w:t>
      </w:r>
      <w:r>
        <w:rPr/>
        <w:t>русском языке или</w:t>
      </w:r>
      <w:r>
        <w:rPr>
          <w:spacing w:val="-4"/>
        </w:rPr>
        <w:t> </w:t>
      </w:r>
      <w:r>
        <w:rPr/>
        <w:t>вместе с</w:t>
      </w:r>
      <w:r>
        <w:rPr>
          <w:spacing w:val="-4"/>
        </w:rPr>
        <w:t> </w:t>
      </w:r>
      <w:r>
        <w:rPr/>
        <w:t>заверенным в</w:t>
      </w:r>
      <w:r>
        <w:rPr>
          <w:spacing w:val="-8"/>
        </w:rPr>
        <w:t> </w:t>
      </w:r>
      <w:r>
        <w:rPr/>
        <w:t>установленном порядке</w:t>
      </w:r>
      <w:r>
        <w:rPr>
          <w:vertAlign w:val="superscript"/>
        </w:rPr>
        <w:t>З0</w:t>
      </w:r>
      <w:r>
        <w:rPr>
          <w:spacing w:val="-7"/>
          <w:vertAlign w:val="baseline"/>
        </w:rPr>
        <w:t> </w:t>
      </w:r>
      <w:r>
        <w:rPr>
          <w:vertAlign w:val="baseline"/>
        </w:rPr>
        <w:t>переводом на русский язык.</w:t>
      </w:r>
    </w:p>
    <w:p>
      <w:pPr>
        <w:pStyle w:val="BodyText"/>
        <w:spacing w:line="350" w:lineRule="auto"/>
        <w:ind w:left="126" w:right="16" w:firstLine="709"/>
      </w:pPr>
      <w:r>
        <w:rPr/>
        <w:t>26(2). Пункт 26(1) Порядка не распространяется на</w:t>
      </w:r>
      <w:r>
        <w:rPr>
          <w:spacing w:val="-19"/>
        </w:rPr>
        <w:t> </w:t>
      </w:r>
      <w:r>
        <w:rPr/>
        <w:t>иностранных граждан, указанных</w:t>
      </w:r>
      <w:r>
        <w:rPr>
          <w:spacing w:val="39"/>
        </w:rPr>
        <w:t> </w:t>
      </w:r>
      <w:r>
        <w:rPr/>
        <w:t>в подпункте</w:t>
      </w:r>
      <w:r>
        <w:rPr>
          <w:spacing w:val="80"/>
        </w:rPr>
        <w:t> </w:t>
      </w:r>
      <w:r>
        <w:rPr/>
        <w:t>2 пункта</w:t>
      </w:r>
      <w:r>
        <w:rPr>
          <w:spacing w:val="35"/>
        </w:rPr>
        <w:t> </w:t>
      </w:r>
      <w:r>
        <w:rPr/>
        <w:t>20 и пункте</w:t>
      </w:r>
      <w:r>
        <w:rPr>
          <w:spacing w:val="38"/>
        </w:rPr>
        <w:t> </w:t>
      </w:r>
      <w:r>
        <w:rPr/>
        <w:t>21 статьи</w:t>
      </w:r>
      <w:r>
        <w:rPr>
          <w:spacing w:val="33"/>
        </w:rPr>
        <w:t> </w:t>
      </w:r>
      <w:r>
        <w:rPr/>
        <w:t>5</w:t>
      </w:r>
      <w:r>
        <w:rPr>
          <w:spacing w:val="32"/>
        </w:rPr>
        <w:t> </w:t>
      </w:r>
      <w:r>
        <w:rPr/>
        <w:t>Федерального</w:t>
      </w:r>
      <w:r>
        <w:rPr>
          <w:spacing w:val="40"/>
        </w:rPr>
        <w:t> </w:t>
      </w:r>
      <w:r>
        <w:rPr/>
        <w:t>закона от</w:t>
      </w:r>
      <w:r>
        <w:rPr>
          <w:spacing w:val="40"/>
        </w:rPr>
        <w:t> </w:t>
      </w:r>
      <w:r>
        <w:rPr/>
        <w:t>25</w:t>
      </w:r>
      <w:r>
        <w:rPr>
          <w:spacing w:val="40"/>
        </w:rPr>
        <w:t> </w:t>
      </w:r>
      <w:r>
        <w:rPr/>
        <w:t>июля</w:t>
      </w:r>
      <w:r>
        <w:rPr>
          <w:spacing w:val="40"/>
        </w:rPr>
        <w:t> </w:t>
      </w:r>
      <w:r>
        <w:rPr/>
        <w:t>2002</w:t>
      </w:r>
      <w:r>
        <w:rPr>
          <w:spacing w:val="40"/>
        </w:rPr>
        <w:t> </w:t>
      </w:r>
      <w:r>
        <w:rPr/>
        <w:t>г.</w:t>
      </w:r>
      <w:r>
        <w:rPr>
          <w:spacing w:val="40"/>
        </w:rPr>
        <w:t> </w:t>
      </w:r>
      <w:r>
        <w:rPr/>
        <w:t>№</w:t>
      </w:r>
      <w:r>
        <w:rPr>
          <w:spacing w:val="80"/>
        </w:rPr>
        <w:t> </w:t>
      </w:r>
      <w:r>
        <w:rPr/>
        <w:t>115-ФЗ</w:t>
      </w:r>
      <w:r>
        <w:rPr>
          <w:spacing w:val="40"/>
        </w:rPr>
        <w:t> </w:t>
      </w:r>
      <w:r>
        <w:rPr/>
        <w:t>«О</w:t>
      </w:r>
      <w:r>
        <w:rPr>
          <w:spacing w:val="40"/>
        </w:rPr>
        <w:t> </w:t>
      </w:r>
      <w:r>
        <w:rPr/>
        <w:t>правовом</w:t>
      </w:r>
      <w:r>
        <w:rPr>
          <w:spacing w:val="40"/>
        </w:rPr>
        <w:t> </w:t>
      </w:r>
      <w:r>
        <w:rPr/>
        <w:t>положении</w:t>
      </w:r>
      <w:r>
        <w:rPr>
          <w:spacing w:val="64"/>
        </w:rPr>
        <w:t> </w:t>
      </w:r>
      <w:r>
        <w:rPr/>
        <w:t>иностранных</w:t>
      </w:r>
      <w:r>
        <w:rPr>
          <w:spacing w:val="67"/>
        </w:rPr>
        <w:t> </w:t>
      </w:r>
      <w:r>
        <w:rPr/>
        <w:t>граждан в</w:t>
      </w:r>
      <w:r>
        <w:rPr>
          <w:spacing w:val="-10"/>
        </w:rPr>
        <w:t> </w:t>
      </w:r>
      <w:r>
        <w:rPr/>
        <w:t>Российской Федерации».</w:t>
      </w:r>
    </w:p>
    <w:p>
      <w:pPr>
        <w:pStyle w:val="BodyText"/>
        <w:spacing w:line="316" w:lineRule="exact"/>
        <w:ind w:left="831"/>
      </w:pPr>
      <w:r>
        <w:rPr/>
        <w:t>Иностранные</w:t>
      </w:r>
      <w:r>
        <w:rPr>
          <w:spacing w:val="72"/>
          <w:w w:val="150"/>
        </w:rPr>
        <w:t> </w:t>
      </w:r>
      <w:r>
        <w:rPr/>
        <w:t>граждане,</w:t>
      </w:r>
      <w:r>
        <w:rPr>
          <w:spacing w:val="63"/>
          <w:w w:val="150"/>
        </w:rPr>
        <w:t> </w:t>
      </w:r>
      <w:r>
        <w:rPr/>
        <w:t>указанные</w:t>
      </w:r>
      <w:r>
        <w:rPr>
          <w:spacing w:val="69"/>
          <w:w w:val="150"/>
        </w:rPr>
        <w:t> </w:t>
      </w:r>
      <w:r>
        <w:rPr/>
        <w:t>в</w:t>
      </w:r>
      <w:r>
        <w:rPr>
          <w:spacing w:val="46"/>
          <w:w w:val="150"/>
        </w:rPr>
        <w:t> </w:t>
      </w:r>
      <w:r>
        <w:rPr/>
        <w:t>абзаце</w:t>
      </w:r>
      <w:r>
        <w:rPr>
          <w:spacing w:val="60"/>
          <w:w w:val="150"/>
        </w:rPr>
        <w:t> </w:t>
      </w:r>
      <w:r>
        <w:rPr/>
        <w:t>первом</w:t>
      </w:r>
      <w:r>
        <w:rPr>
          <w:spacing w:val="68"/>
          <w:w w:val="150"/>
        </w:rPr>
        <w:t> </w:t>
      </w:r>
      <w:r>
        <w:rPr/>
        <w:t>настоящего</w:t>
      </w:r>
      <w:r>
        <w:rPr>
          <w:spacing w:val="64"/>
          <w:w w:val="150"/>
        </w:rPr>
        <w:t> </w:t>
      </w:r>
      <w:r>
        <w:rPr>
          <w:spacing w:val="-2"/>
        </w:rPr>
        <w:t>пункта</w:t>
      </w:r>
    </w:p>
    <w:p>
      <w:pPr>
        <w:pStyle w:val="BodyText"/>
        <w:spacing w:line="348" w:lineRule="auto" w:before="151"/>
        <w:ind w:left="830" w:right="3882" w:hanging="705"/>
        <w:jc w:val="left"/>
      </w:pPr>
      <w:r>
        <w:rPr>
          <w:spacing w:val="-4"/>
        </w:rPr>
        <w:t>Порядка, предъявляют</w:t>
      </w:r>
      <w:r>
        <w:rPr/>
        <w:t> </w:t>
      </w:r>
      <w:r>
        <w:rPr>
          <w:spacing w:val="-4"/>
        </w:rPr>
        <w:t>следующие документы: </w:t>
      </w:r>
      <w:r>
        <w:rPr>
          <w:spacing w:val="-6"/>
        </w:rPr>
        <w:t>копия</w:t>
      </w:r>
      <w:r>
        <w:rPr>
          <w:spacing w:val="-8"/>
        </w:rPr>
        <w:t> </w:t>
      </w:r>
      <w:r>
        <w:rPr>
          <w:spacing w:val="-6"/>
        </w:rPr>
        <w:t>свидетельства</w:t>
      </w:r>
      <w:r>
        <w:rPr/>
        <w:t> </w:t>
      </w:r>
      <w:r>
        <w:rPr>
          <w:spacing w:val="-6"/>
        </w:rPr>
        <w:t>о</w:t>
      </w:r>
      <w:r>
        <w:rPr>
          <w:spacing w:val="-13"/>
        </w:rPr>
        <w:t> </w:t>
      </w:r>
      <w:r>
        <w:rPr>
          <w:spacing w:val="-6"/>
        </w:rPr>
        <w:t>рождении ребенка; </w:t>
      </w:r>
      <w:r>
        <w:rPr/>
        <w:t>копия паспорта;</w:t>
      </w:r>
    </w:p>
    <w:p>
      <w:pPr>
        <w:pStyle w:val="BodyText"/>
        <w:spacing w:line="332" w:lineRule="exact"/>
        <w:ind w:left="831"/>
        <w:jc w:val="left"/>
      </w:pPr>
      <w:r>
        <w:rPr>
          <w:spacing w:val="-4"/>
        </w:rPr>
        <w:t>справку</w:t>
      </w:r>
      <w:r>
        <w:rPr>
          <w:spacing w:val="-13"/>
        </w:rPr>
        <w:t> </w:t>
      </w:r>
      <w:r>
        <w:rPr>
          <w:spacing w:val="-4"/>
        </w:rPr>
        <w:t>о</w:t>
      </w:r>
      <w:r>
        <w:rPr>
          <w:spacing w:val="-15"/>
        </w:rPr>
        <w:t> </w:t>
      </w:r>
      <w:r>
        <w:rPr>
          <w:spacing w:val="-4"/>
        </w:rPr>
        <w:t>регистрации</w:t>
      </w:r>
      <w:r>
        <w:rPr>
          <w:spacing w:val="3"/>
        </w:rPr>
        <w:t> </w:t>
      </w:r>
      <w:r>
        <w:rPr>
          <w:spacing w:val="-4"/>
        </w:rPr>
        <w:t>по</w:t>
      </w:r>
      <w:r>
        <w:rPr>
          <w:spacing w:val="-12"/>
        </w:rPr>
        <w:t> </w:t>
      </w:r>
      <w:r>
        <w:rPr>
          <w:spacing w:val="-4"/>
        </w:rPr>
        <w:t>месту</w:t>
      </w:r>
      <w:r>
        <w:rPr>
          <w:spacing w:val="-5"/>
        </w:rPr>
        <w:t> </w:t>
      </w:r>
      <w:r>
        <w:rPr>
          <w:spacing w:val="-4"/>
        </w:rPr>
        <w:t>жительства.</w:t>
      </w:r>
    </w:p>
    <w:p>
      <w:pPr>
        <w:pStyle w:val="BodyText"/>
        <w:spacing w:line="348" w:lineRule="auto" w:before="142"/>
        <w:ind w:left="121" w:firstLine="714"/>
        <w:jc w:val="left"/>
      </w:pPr>
      <w:r>
        <w:rPr>
          <w:w w:val="95"/>
        </w:rPr>
        <w:t>26(3).</w:t>
      </w:r>
      <w:r>
        <w:rPr>
          <w:spacing w:val="-1"/>
          <w:w w:val="95"/>
        </w:rPr>
        <w:t> </w:t>
      </w:r>
      <w:r>
        <w:rPr>
          <w:w w:val="95"/>
        </w:rPr>
        <w:t>Пункт 23(1) и</w:t>
      </w:r>
      <w:r>
        <w:rPr>
          <w:spacing w:val="-6"/>
          <w:w w:val="95"/>
        </w:rPr>
        <w:t> </w:t>
      </w:r>
      <w:r>
        <w:rPr>
          <w:w w:val="95"/>
        </w:rPr>
        <w:t>абзацы третий </w:t>
      </w:r>
      <w:r>
        <w:rPr>
          <w:w w:val="90"/>
        </w:rPr>
        <w:t>—</w:t>
      </w:r>
      <w:r>
        <w:rPr>
          <w:spacing w:val="-1"/>
          <w:w w:val="90"/>
        </w:rPr>
        <w:t> </w:t>
      </w:r>
      <w:r>
        <w:rPr>
          <w:w w:val="95"/>
        </w:rPr>
        <w:t>пятый и</w:t>
      </w:r>
      <w:r>
        <w:rPr>
          <w:spacing w:val="-6"/>
          <w:w w:val="95"/>
        </w:rPr>
        <w:t> </w:t>
      </w:r>
      <w:r>
        <w:rPr>
          <w:w w:val="95"/>
        </w:rPr>
        <w:t>седьмой </w:t>
      </w:r>
      <w:r>
        <w:rPr>
          <w:w w:val="90"/>
        </w:rPr>
        <w:t>—</w:t>
      </w:r>
      <w:r>
        <w:rPr>
          <w:spacing w:val="-3"/>
          <w:w w:val="90"/>
        </w:rPr>
        <w:t> </w:t>
      </w:r>
      <w:r>
        <w:rPr>
          <w:w w:val="95"/>
        </w:rPr>
        <w:t>девятый пункта 26(1) </w:t>
      </w:r>
      <w:r>
        <w:rPr/>
        <w:t>Порядка</w:t>
      </w:r>
      <w:r>
        <w:rPr>
          <w:spacing w:val="-14"/>
        </w:rPr>
        <w:t> </w:t>
      </w:r>
      <w:r>
        <w:rPr/>
        <w:t>не</w:t>
      </w:r>
      <w:r>
        <w:rPr>
          <w:spacing w:val="-18"/>
        </w:rPr>
        <w:t> </w:t>
      </w:r>
      <w:r>
        <w:rPr/>
        <w:t>распространяются</w:t>
      </w:r>
      <w:r>
        <w:rPr>
          <w:spacing w:val="-18"/>
        </w:rPr>
        <w:t> </w:t>
      </w:r>
      <w:r>
        <w:rPr/>
        <w:t>на</w:t>
      </w:r>
      <w:r>
        <w:rPr>
          <w:spacing w:val="-18"/>
        </w:rPr>
        <w:t> </w:t>
      </w:r>
      <w:r>
        <w:rPr/>
        <w:t>граждан</w:t>
      </w:r>
      <w:r>
        <w:rPr>
          <w:spacing w:val="-18"/>
        </w:rPr>
        <w:t> </w:t>
      </w:r>
      <w:r>
        <w:rPr/>
        <w:t>Республики</w:t>
      </w:r>
      <w:r>
        <w:rPr>
          <w:spacing w:val="-12"/>
        </w:rPr>
        <w:t> </w:t>
      </w:r>
      <w:r>
        <w:rPr/>
        <w:t>Беларусь'</w:t>
      </w:r>
      <w:r>
        <w:rPr>
          <w:vertAlign w:val="superscript"/>
        </w:rPr>
        <w:t>0</w:t>
      </w:r>
      <w:r>
        <w:rPr>
          <w:vertAlign w:val="baseline"/>
        </w:rPr>
        <w:t>'</w:t>
      </w:r>
      <w:r>
        <w:rPr>
          <w:vertAlign w:val="superscript"/>
        </w:rPr>
        <w:t>1</w:t>
      </w:r>
      <w:r>
        <w:rPr>
          <w:vertAlign w:val="baseline"/>
        </w:rPr>
        <w:t>’.».</w:t>
      </w:r>
    </w:p>
    <w:p>
      <w:pPr>
        <w:pStyle w:val="ListParagraph"/>
        <w:numPr>
          <w:ilvl w:val="0"/>
          <w:numId w:val="2"/>
        </w:numPr>
        <w:tabs>
          <w:tab w:pos="1261" w:val="left" w:leader="none"/>
          <w:tab w:pos="2212" w:val="left" w:leader="none"/>
          <w:tab w:pos="3239" w:val="left" w:leader="none"/>
          <w:tab w:pos="4286" w:val="left" w:leader="none"/>
          <w:tab w:pos="5085" w:val="left" w:leader="none"/>
          <w:tab w:pos="6567" w:val="left" w:leader="none"/>
          <w:tab w:pos="7754" w:val="left" w:leader="none"/>
          <w:tab w:pos="8861" w:val="left" w:leader="none"/>
        </w:tabs>
        <w:spacing w:line="352" w:lineRule="auto" w:before="2" w:after="0"/>
        <w:ind w:left="121" w:right="35" w:firstLine="709"/>
        <w:jc w:val="left"/>
        <w:rPr>
          <w:sz w:val="29"/>
        </w:rPr>
      </w:pPr>
      <w:r>
        <w:rPr>
          <w:spacing w:val="-2"/>
          <w:sz w:val="29"/>
        </w:rPr>
        <w:t>Абзац</w:t>
      </w:r>
      <w:r>
        <w:rPr>
          <w:sz w:val="29"/>
        </w:rPr>
        <w:tab/>
      </w:r>
      <w:r>
        <w:rPr>
          <w:spacing w:val="-2"/>
          <w:sz w:val="29"/>
        </w:rPr>
        <w:t>третий</w:t>
      </w:r>
      <w:r>
        <w:rPr>
          <w:sz w:val="29"/>
        </w:rPr>
        <w:tab/>
      </w:r>
      <w:r>
        <w:rPr>
          <w:spacing w:val="-2"/>
          <w:sz w:val="29"/>
        </w:rPr>
        <w:t>пункта</w:t>
      </w:r>
      <w:r>
        <w:rPr>
          <w:sz w:val="29"/>
        </w:rPr>
        <w:tab/>
      </w:r>
      <w:r>
        <w:rPr>
          <w:spacing w:val="-2"/>
          <w:sz w:val="29"/>
        </w:rPr>
        <w:t>26(1)</w:t>
      </w:r>
      <w:r>
        <w:rPr>
          <w:sz w:val="29"/>
        </w:rPr>
        <w:tab/>
      </w:r>
      <w:r>
        <w:rPr>
          <w:spacing w:val="-2"/>
          <w:sz w:val="29"/>
        </w:rPr>
        <w:t>дополнить</w:t>
      </w:r>
      <w:r>
        <w:rPr>
          <w:sz w:val="29"/>
        </w:rPr>
        <w:tab/>
      </w:r>
      <w:r>
        <w:rPr>
          <w:spacing w:val="-2"/>
          <w:sz w:val="29"/>
        </w:rPr>
        <w:t>сноской</w:t>
      </w:r>
      <w:r>
        <w:rPr>
          <w:sz w:val="29"/>
        </w:rPr>
        <w:tab/>
      </w:r>
      <w:r>
        <w:rPr>
          <w:spacing w:val="-2"/>
          <w:sz w:val="29"/>
        </w:rPr>
        <w:t>«29(1)»</w:t>
      </w:r>
      <w:r>
        <w:rPr>
          <w:sz w:val="29"/>
        </w:rPr>
        <w:tab/>
      </w:r>
      <w:r>
        <w:rPr>
          <w:spacing w:val="-10"/>
          <w:sz w:val="29"/>
        </w:rPr>
        <w:t>следующего </w:t>
      </w:r>
      <w:r>
        <w:rPr>
          <w:spacing w:val="-2"/>
          <w:sz w:val="29"/>
        </w:rPr>
        <w:t>содержания:</w:t>
      </w:r>
    </w:p>
    <w:p>
      <w:pPr>
        <w:pStyle w:val="BodyText"/>
        <w:spacing w:line="313" w:lineRule="exact"/>
        <w:ind w:left="827"/>
        <w:jc w:val="left"/>
      </w:pPr>
      <w:r>
        <w:rPr>
          <w:spacing w:val="-2"/>
        </w:rPr>
        <w:t>«</w:t>
      </w:r>
      <w:r>
        <w:rPr>
          <w:spacing w:val="-2"/>
          <w:vertAlign w:val="superscript"/>
        </w:rPr>
        <w:t>29</w:t>
      </w:r>
      <w:r>
        <w:rPr>
          <w:spacing w:val="-17"/>
          <w:vertAlign w:val="baseline"/>
        </w:rPr>
        <w:t> </w:t>
      </w:r>
      <w:r>
        <w:rPr>
          <w:spacing w:val="-2"/>
          <w:vertAlign w:val="baseline"/>
        </w:rPr>
        <w:t>"</w:t>
      </w:r>
      <w:r>
        <w:rPr>
          <w:spacing w:val="-4"/>
          <w:vertAlign w:val="baseline"/>
        </w:rPr>
        <w:t> </w:t>
      </w:r>
      <w:r>
        <w:rPr>
          <w:spacing w:val="-2"/>
          <w:vertAlign w:val="baseline"/>
        </w:rPr>
        <w:t>Абзац</w:t>
      </w:r>
      <w:r>
        <w:rPr>
          <w:spacing w:val="-9"/>
          <w:vertAlign w:val="baseline"/>
        </w:rPr>
        <w:t> </w:t>
      </w:r>
      <w:r>
        <w:rPr>
          <w:spacing w:val="-2"/>
          <w:vertAlign w:val="baseline"/>
        </w:rPr>
        <w:t>десятый</w:t>
      </w:r>
      <w:r>
        <w:rPr>
          <w:spacing w:val="-1"/>
          <w:vertAlign w:val="baseline"/>
        </w:rPr>
        <w:t> </w:t>
      </w:r>
      <w:r>
        <w:rPr>
          <w:spacing w:val="-2"/>
          <w:vertAlign w:val="baseline"/>
        </w:rPr>
        <w:t>пункта</w:t>
      </w:r>
      <w:r>
        <w:rPr>
          <w:spacing w:val="-7"/>
          <w:vertAlign w:val="baseline"/>
        </w:rPr>
        <w:t> </w:t>
      </w:r>
      <w:r>
        <w:rPr>
          <w:spacing w:val="-2"/>
          <w:vertAlign w:val="baseline"/>
        </w:rPr>
        <w:t>1</w:t>
      </w:r>
      <w:r>
        <w:rPr>
          <w:spacing w:val="-14"/>
          <w:vertAlign w:val="baseline"/>
        </w:rPr>
        <w:t> </w:t>
      </w:r>
      <w:r>
        <w:rPr>
          <w:spacing w:val="-2"/>
          <w:vertAlign w:val="baseline"/>
        </w:rPr>
        <w:t>статьи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2</w:t>
      </w:r>
      <w:r>
        <w:rPr>
          <w:spacing w:val="-16"/>
          <w:vertAlign w:val="baseline"/>
        </w:rPr>
        <w:t> </w:t>
      </w:r>
      <w:r>
        <w:rPr>
          <w:spacing w:val="-2"/>
          <w:vertAlign w:val="baseline"/>
        </w:rPr>
        <w:t>Федерального</w:t>
      </w:r>
      <w:r>
        <w:rPr>
          <w:spacing w:val="5"/>
          <w:vertAlign w:val="baseline"/>
        </w:rPr>
        <w:t> </w:t>
      </w:r>
      <w:r>
        <w:rPr>
          <w:spacing w:val="-2"/>
          <w:vertAlign w:val="baseline"/>
        </w:rPr>
        <w:t>закона</w:t>
      </w:r>
      <w:r>
        <w:rPr>
          <w:spacing w:val="-7"/>
          <w:vertAlign w:val="baseline"/>
        </w:rPr>
        <w:t> </w:t>
      </w:r>
      <w:r>
        <w:rPr>
          <w:spacing w:val="-2"/>
          <w:vertAlign w:val="baseline"/>
        </w:rPr>
        <w:t>от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25</w:t>
      </w:r>
      <w:r>
        <w:rPr>
          <w:spacing w:val="-9"/>
          <w:vertAlign w:val="baseline"/>
        </w:rPr>
        <w:t> </w:t>
      </w:r>
      <w:r>
        <w:rPr>
          <w:spacing w:val="-2"/>
          <w:vertAlign w:val="baseline"/>
        </w:rPr>
        <w:t>июля</w:t>
      </w:r>
      <w:r>
        <w:rPr>
          <w:spacing w:val="-8"/>
          <w:vertAlign w:val="baseline"/>
        </w:rPr>
        <w:t> </w:t>
      </w:r>
      <w:r>
        <w:rPr>
          <w:spacing w:val="-2"/>
          <w:vertAlign w:val="baseline"/>
        </w:rPr>
        <w:t>2002</w:t>
      </w:r>
      <w:r>
        <w:rPr>
          <w:spacing w:val="-15"/>
          <w:vertAlign w:val="baseline"/>
        </w:rPr>
        <w:t> </w:t>
      </w:r>
      <w:r>
        <w:rPr>
          <w:spacing w:val="-5"/>
          <w:vertAlign w:val="baseline"/>
        </w:rPr>
        <w:t>г.</w:t>
      </w:r>
    </w:p>
    <w:p>
      <w:pPr>
        <w:pStyle w:val="BodyText"/>
        <w:tabs>
          <w:tab w:pos="658" w:val="left" w:leader="none"/>
          <w:tab w:pos="1802" w:val="left" w:leader="none"/>
          <w:tab w:pos="2414" w:val="left" w:leader="none"/>
          <w:tab w:pos="3820" w:val="left" w:leader="none"/>
          <w:tab w:pos="5433" w:val="left" w:leader="none"/>
          <w:tab w:pos="7278" w:val="left" w:leader="none"/>
          <w:tab w:pos="8538" w:val="left" w:leader="none"/>
          <w:tab w:pos="8939" w:val="left" w:leader="none"/>
        </w:tabs>
        <w:spacing w:line="352" w:lineRule="auto" w:before="151"/>
        <w:ind w:left="120" w:right="38" w:firstLine="3"/>
        <w:jc w:val="left"/>
      </w:pPr>
      <w:r>
        <w:rPr>
          <w:spacing w:val="-10"/>
        </w:rPr>
        <w:t>№</w:t>
      </w:r>
      <w:r>
        <w:rPr/>
        <w:tab/>
      </w:r>
      <w:r>
        <w:rPr>
          <w:spacing w:val="-2"/>
        </w:rPr>
        <w:t>115-ФЗ</w:t>
      </w:r>
      <w:r>
        <w:rPr/>
        <w:tab/>
      </w:r>
      <w:r>
        <w:rPr>
          <w:spacing w:val="-6"/>
        </w:rPr>
        <w:t>«О</w:t>
      </w:r>
      <w:r>
        <w:rPr/>
        <w:tab/>
      </w:r>
      <w:r>
        <w:rPr>
          <w:spacing w:val="-2"/>
        </w:rPr>
        <w:t>правовом</w:t>
      </w:r>
      <w:r>
        <w:rPr/>
        <w:tab/>
      </w:r>
      <w:r>
        <w:rPr>
          <w:spacing w:val="-2"/>
        </w:rPr>
        <w:t>положении</w:t>
      </w:r>
      <w:r>
        <w:rPr/>
        <w:tab/>
      </w:r>
      <w:r>
        <w:rPr>
          <w:spacing w:val="-2"/>
        </w:rPr>
        <w:t>иностранных</w:t>
      </w:r>
      <w:r>
        <w:rPr/>
        <w:tab/>
      </w:r>
      <w:r>
        <w:rPr>
          <w:spacing w:val="-2"/>
        </w:rPr>
        <w:t>граждан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8"/>
        </w:rPr>
        <w:t>Российской </w:t>
      </w:r>
      <w:r>
        <w:rPr>
          <w:spacing w:val="-2"/>
        </w:rPr>
        <w:t>Федерации».».</w:t>
      </w:r>
    </w:p>
    <w:p>
      <w:pPr>
        <w:pStyle w:val="ListParagraph"/>
        <w:numPr>
          <w:ilvl w:val="0"/>
          <w:numId w:val="2"/>
        </w:numPr>
        <w:tabs>
          <w:tab w:pos="1198" w:val="left" w:leader="none"/>
        </w:tabs>
        <w:spacing w:line="318" w:lineRule="exact" w:before="0" w:after="0"/>
        <w:ind w:left="1198" w:right="0" w:hanging="370"/>
        <w:jc w:val="left"/>
        <w:rPr>
          <w:sz w:val="29"/>
        </w:rPr>
      </w:pPr>
      <w:r>
        <w:rPr>
          <w:sz w:val="29"/>
        </w:rPr>
        <w:t>Абзац</w:t>
      </w:r>
      <w:r>
        <w:rPr>
          <w:spacing w:val="48"/>
          <w:sz w:val="29"/>
        </w:rPr>
        <w:t> </w:t>
      </w:r>
      <w:r>
        <w:rPr>
          <w:sz w:val="29"/>
        </w:rPr>
        <w:t>четвертый</w:t>
      </w:r>
      <w:r>
        <w:rPr>
          <w:spacing w:val="56"/>
          <w:sz w:val="29"/>
        </w:rPr>
        <w:t> </w:t>
      </w:r>
      <w:r>
        <w:rPr>
          <w:sz w:val="29"/>
        </w:rPr>
        <w:t>пункта</w:t>
      </w:r>
      <w:r>
        <w:rPr>
          <w:spacing w:val="54"/>
          <w:sz w:val="29"/>
        </w:rPr>
        <w:t> </w:t>
      </w:r>
      <w:r>
        <w:rPr>
          <w:sz w:val="29"/>
        </w:rPr>
        <w:t>26(1)</w:t>
      </w:r>
      <w:r>
        <w:rPr>
          <w:spacing w:val="48"/>
          <w:sz w:val="29"/>
        </w:rPr>
        <w:t> </w:t>
      </w:r>
      <w:r>
        <w:rPr>
          <w:sz w:val="29"/>
        </w:rPr>
        <w:t>дополнить</w:t>
      </w:r>
      <w:r>
        <w:rPr>
          <w:spacing w:val="51"/>
          <w:sz w:val="29"/>
        </w:rPr>
        <w:t> </w:t>
      </w:r>
      <w:r>
        <w:rPr>
          <w:sz w:val="29"/>
        </w:rPr>
        <w:t>сноской</w:t>
      </w:r>
      <w:r>
        <w:rPr>
          <w:spacing w:val="57"/>
          <w:sz w:val="29"/>
        </w:rPr>
        <w:t> </w:t>
      </w:r>
      <w:r>
        <w:rPr>
          <w:sz w:val="29"/>
        </w:rPr>
        <w:t>«29(2)»</w:t>
      </w:r>
      <w:r>
        <w:rPr>
          <w:spacing w:val="55"/>
          <w:sz w:val="29"/>
        </w:rPr>
        <w:t> </w:t>
      </w:r>
      <w:r>
        <w:rPr>
          <w:spacing w:val="-2"/>
          <w:sz w:val="29"/>
        </w:rPr>
        <w:t>следующего</w:t>
      </w:r>
    </w:p>
    <w:p>
      <w:pPr>
        <w:pStyle w:val="BodyText"/>
        <w:spacing w:before="152"/>
        <w:ind w:left="121"/>
        <w:jc w:val="left"/>
      </w:pPr>
      <w:r>
        <w:rPr>
          <w:spacing w:val="-2"/>
        </w:rPr>
        <w:t>содержания:</w:t>
      </w:r>
    </w:p>
    <w:p>
      <w:pPr>
        <w:pStyle w:val="BodyText"/>
        <w:spacing w:line="348" w:lineRule="auto" w:before="137"/>
        <w:ind w:left="120" w:right="10" w:firstLine="707"/>
      </w:pPr>
      <w:r>
        <w:rPr/>
        <w:t>«</w:t>
      </w:r>
      <w:r>
        <w:rPr>
          <w:vertAlign w:val="superscript"/>
        </w:rPr>
        <w:t>29</w:t>
      </w:r>
      <w:r>
        <w:rPr>
          <w:vertAlign w:val="baseline"/>
        </w:rPr>
        <w:t>(</w:t>
      </w:r>
      <w:r>
        <w:rPr>
          <w:vertAlign w:val="superscript"/>
        </w:rPr>
        <w:t>2</w:t>
      </w:r>
      <w:r>
        <w:rPr>
          <w:vertAlign w:val="baseline"/>
        </w:rPr>
        <w:t>’ Пункты «л», «п» и «с» части первой статьи 9, часть 3 статьи 11 Федерального закона от 25 июля 1998 г. № 128-ФЗ «О государственной </w:t>
      </w:r>
      <w:r>
        <w:rPr>
          <w:spacing w:val="-2"/>
          <w:vertAlign w:val="baseline"/>
        </w:rPr>
        <w:t>дактилоскопической</w:t>
      </w:r>
      <w:r>
        <w:rPr>
          <w:spacing w:val="-17"/>
          <w:vertAlign w:val="baseline"/>
        </w:rPr>
        <w:t> </w:t>
      </w:r>
      <w:r>
        <w:rPr>
          <w:spacing w:val="-2"/>
          <w:vertAlign w:val="baseline"/>
        </w:rPr>
        <w:t>регистрации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в</w:t>
      </w:r>
      <w:r>
        <w:rPr>
          <w:spacing w:val="-16"/>
          <w:vertAlign w:val="baseline"/>
        </w:rPr>
        <w:t> </w:t>
      </w:r>
      <w:r>
        <w:rPr>
          <w:spacing w:val="-2"/>
          <w:vertAlign w:val="baseline"/>
        </w:rPr>
        <w:t>Российской</w:t>
      </w:r>
      <w:r>
        <w:rPr>
          <w:spacing w:val="-16"/>
          <w:vertAlign w:val="baseline"/>
        </w:rPr>
        <w:t> </w:t>
      </w:r>
      <w:r>
        <w:rPr>
          <w:spacing w:val="-2"/>
          <w:vertAlign w:val="baseline"/>
        </w:rPr>
        <w:t>Федерации».».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52" w:lineRule="auto" w:before="0" w:after="0"/>
        <w:ind w:left="121" w:right="45" w:firstLine="704"/>
        <w:jc w:val="both"/>
        <w:rPr>
          <w:sz w:val="29"/>
        </w:rPr>
      </w:pPr>
      <w:r>
        <w:rPr>
          <w:sz w:val="29"/>
        </w:rPr>
        <w:t>Абзац шестой пункта 26(1) дополнить сноской «29(3)» следующего </w:t>
      </w:r>
      <w:r>
        <w:rPr>
          <w:spacing w:val="-2"/>
          <w:sz w:val="29"/>
        </w:rPr>
        <w:t>содержания:</w:t>
      </w:r>
    </w:p>
    <w:p>
      <w:pPr>
        <w:pStyle w:val="ListParagraph"/>
        <w:spacing w:after="0" w:line="352" w:lineRule="auto"/>
        <w:jc w:val="both"/>
        <w:rPr>
          <w:sz w:val="29"/>
        </w:rPr>
        <w:sectPr>
          <w:pgSz w:w="11910" w:h="16820"/>
          <w:pgMar w:header="0" w:footer="475" w:top="540" w:bottom="680" w:left="992" w:right="566"/>
        </w:sectPr>
      </w:pPr>
    </w:p>
    <w:p>
      <w:pPr>
        <w:spacing w:before="74"/>
        <w:ind w:left="0" w:right="19" w:firstLine="0"/>
        <w:jc w:val="center"/>
        <w:rPr>
          <w:sz w:val="25"/>
        </w:rPr>
      </w:pPr>
      <w:r>
        <w:rPr>
          <w:sz w:val="25"/>
        </w:rPr>
        <mc:AlternateContent>
          <mc:Choice Requires="wps">
            <w:drawing>
              <wp:anchor distT="0" distB="0" distL="0" distR="0" allowOverlap="1" layoutInCell="1" locked="0" behindDoc="1" simplePos="0" relativeHeight="487488000">
                <wp:simplePos x="0" y="0"/>
                <wp:positionH relativeFrom="page">
                  <wp:posOffset>12192</wp:posOffset>
                </wp:positionH>
                <wp:positionV relativeFrom="page">
                  <wp:posOffset>0</wp:posOffset>
                </wp:positionV>
                <wp:extent cx="7586980" cy="10668000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7586980" cy="10668000"/>
                          <a:chExt cx="7586980" cy="1066800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7586980" cy="10668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86980" h="10668635">
                                <a:moveTo>
                                  <a:pt x="75864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12192" y="3048"/>
                                </a:lnTo>
                                <a:lnTo>
                                  <a:pt x="12192" y="10668013"/>
                                </a:lnTo>
                                <a:lnTo>
                                  <a:pt x="15240" y="10668013"/>
                                </a:lnTo>
                                <a:lnTo>
                                  <a:pt x="15240" y="3048"/>
                                </a:lnTo>
                                <a:lnTo>
                                  <a:pt x="7583411" y="3048"/>
                                </a:lnTo>
                                <a:lnTo>
                                  <a:pt x="7583411" y="10668013"/>
                                </a:lnTo>
                                <a:lnTo>
                                  <a:pt x="7586459" y="10668013"/>
                                </a:lnTo>
                                <a:lnTo>
                                  <a:pt x="7586459" y="3048"/>
                                </a:lnTo>
                                <a:lnTo>
                                  <a:pt x="7586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07664" y="1335024"/>
                            <a:ext cx="85344" cy="3444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96pt;margin-top:-.00001pt;width:597.4pt;height:840pt;mso-position-horizontal-relative:page;mso-position-vertical-relative:page;z-index:-15828480" id="docshapegroup9" coordorigin="19,0" coordsize="11948,16800">
                <v:shape style="position:absolute;left:19;top:0;width:11948;height:16801" id="docshape10" coordorigin="19,0" coordsize="11948,16801" path="m11966,0l19,0,19,5,38,5,38,16800,43,16800,43,5,11962,5,11962,16800,11966,16800,11966,5,11966,0xe" filled="true" fillcolor="#000000" stroked="false">
                  <v:path arrowok="t"/>
                  <v:fill type="solid"/>
                </v:shape>
                <v:shape style="position:absolute;left:5385;top:2102;width:135;height:543" type="#_x0000_t75" id="docshape11" stroked="false">
                  <v:imagedata r:id="rId17" o:title=""/>
                </v:shape>
                <w10:wrap type="none"/>
              </v:group>
            </w:pict>
          </mc:Fallback>
        </mc:AlternateContent>
      </w:r>
      <w:r>
        <w:rPr>
          <w:spacing w:val="-10"/>
          <w:sz w:val="25"/>
        </w:rPr>
        <w:t>7</w:t>
      </w:r>
    </w:p>
    <w:p>
      <w:pPr>
        <w:pStyle w:val="BodyText"/>
        <w:spacing w:before="275"/>
        <w:ind w:left="725"/>
      </w:pPr>
      <w:r>
        <w:rPr/>
        <w:t>«</w:t>
      </w:r>
      <w:r>
        <w:rPr>
          <w:vertAlign w:val="superscript"/>
        </w:rPr>
        <w:t>29</w:t>
      </w:r>
      <w:r>
        <w:rPr>
          <w:vertAlign w:val="baseline"/>
        </w:rPr>
        <w:t>(</w:t>
      </w:r>
      <w:r>
        <w:rPr>
          <w:vertAlign w:val="superscript"/>
        </w:rPr>
        <w:t>3</w:t>
      </w:r>
      <w:r>
        <w:rPr>
          <w:vertAlign w:val="baseline"/>
        </w:rPr>
        <w:t>’</w:t>
      </w:r>
      <w:r>
        <w:rPr>
          <w:spacing w:val="62"/>
          <w:vertAlign w:val="baseline"/>
        </w:rPr>
        <w:t> </w:t>
      </w:r>
      <w:r>
        <w:rPr>
          <w:vertAlign w:val="baseline"/>
        </w:rPr>
        <w:t>Статья</w:t>
      </w:r>
      <w:r>
        <w:rPr>
          <w:spacing w:val="76"/>
          <w:w w:val="150"/>
          <w:vertAlign w:val="baseline"/>
        </w:rPr>
        <w:t> </w:t>
      </w:r>
      <w:r>
        <w:rPr>
          <w:vertAlign w:val="baseline"/>
        </w:rPr>
        <w:t>10</w:t>
      </w:r>
      <w:r>
        <w:rPr>
          <w:spacing w:val="66"/>
          <w:w w:val="150"/>
          <w:vertAlign w:val="baseline"/>
        </w:rPr>
        <w:t> </w:t>
      </w:r>
      <w:r>
        <w:rPr>
          <w:vertAlign w:val="baseline"/>
        </w:rPr>
        <w:t>Федерального</w:t>
      </w:r>
      <w:r>
        <w:rPr>
          <w:spacing w:val="26"/>
          <w:vertAlign w:val="baseline"/>
        </w:rPr>
        <w:t>  </w:t>
      </w:r>
      <w:r>
        <w:rPr>
          <w:vertAlign w:val="baseline"/>
        </w:rPr>
        <w:t>закона</w:t>
      </w:r>
      <w:r>
        <w:rPr>
          <w:spacing w:val="78"/>
          <w:w w:val="150"/>
          <w:vertAlign w:val="baseline"/>
        </w:rPr>
        <w:t> </w:t>
      </w:r>
      <w:r>
        <w:rPr>
          <w:vertAlign w:val="baseline"/>
        </w:rPr>
        <w:t>от</w:t>
      </w:r>
      <w:r>
        <w:rPr>
          <w:spacing w:val="70"/>
          <w:w w:val="150"/>
          <w:vertAlign w:val="baseline"/>
        </w:rPr>
        <w:t> </w:t>
      </w:r>
      <w:r>
        <w:rPr>
          <w:vertAlign w:val="baseline"/>
        </w:rPr>
        <w:t>25</w:t>
      </w:r>
      <w:r>
        <w:rPr>
          <w:spacing w:val="74"/>
          <w:w w:val="150"/>
          <w:vertAlign w:val="baseline"/>
        </w:rPr>
        <w:t> </w:t>
      </w:r>
      <w:r>
        <w:rPr>
          <w:vertAlign w:val="baseline"/>
        </w:rPr>
        <w:t>июля</w:t>
      </w:r>
      <w:r>
        <w:rPr>
          <w:spacing w:val="77"/>
          <w:w w:val="150"/>
          <w:vertAlign w:val="baseline"/>
        </w:rPr>
        <w:t> </w:t>
      </w:r>
      <w:r>
        <w:rPr>
          <w:vertAlign w:val="baseline"/>
        </w:rPr>
        <w:t>2002</w:t>
      </w:r>
      <w:r>
        <w:rPr>
          <w:spacing w:val="75"/>
          <w:w w:val="150"/>
          <w:vertAlign w:val="baseline"/>
        </w:rPr>
        <w:t> </w:t>
      </w:r>
      <w:r>
        <w:rPr>
          <w:vertAlign w:val="baseline"/>
        </w:rPr>
        <w:t>г.</w:t>
      </w:r>
      <w:r>
        <w:rPr>
          <w:spacing w:val="62"/>
          <w:w w:val="150"/>
          <w:vertAlign w:val="baseline"/>
        </w:rPr>
        <w:t> </w:t>
      </w:r>
      <w:r>
        <w:rPr>
          <w:vertAlign w:val="baseline"/>
        </w:rPr>
        <w:t>№</w:t>
      </w:r>
      <w:r>
        <w:rPr>
          <w:spacing w:val="39"/>
          <w:vertAlign w:val="baseline"/>
        </w:rPr>
        <w:t>  </w:t>
      </w:r>
      <w:r>
        <w:rPr>
          <w:vertAlign w:val="baseline"/>
        </w:rPr>
        <w:t>115-</w:t>
      </w:r>
      <w:r>
        <w:rPr>
          <w:spacing w:val="-5"/>
          <w:vertAlign w:val="baseline"/>
        </w:rPr>
        <w:t>ФЗ</w:t>
      </w:r>
    </w:p>
    <w:p>
      <w:pPr>
        <w:pStyle w:val="BodyText"/>
        <w:spacing w:before="156"/>
        <w:ind w:left="14"/>
      </w:pPr>
      <w:r>
        <w:rPr>
          <w:spacing w:val="-6"/>
        </w:rPr>
        <w:t>«О</w:t>
      </w:r>
      <w:r>
        <w:rPr>
          <w:spacing w:val="-13"/>
        </w:rPr>
        <w:t> </w:t>
      </w:r>
      <w:r>
        <w:rPr>
          <w:spacing w:val="-6"/>
        </w:rPr>
        <w:t>правовом</w:t>
      </w:r>
      <w:r>
        <w:rPr>
          <w:spacing w:val="4"/>
        </w:rPr>
        <w:t> </w:t>
      </w:r>
      <w:r>
        <w:rPr>
          <w:spacing w:val="-6"/>
        </w:rPr>
        <w:t>положении</w:t>
      </w:r>
      <w:r>
        <w:rPr>
          <w:spacing w:val="4"/>
        </w:rPr>
        <w:t> </w:t>
      </w:r>
      <w:r>
        <w:rPr>
          <w:spacing w:val="-6"/>
        </w:rPr>
        <w:t>иностранных</w:t>
      </w:r>
      <w:r>
        <w:rPr>
          <w:spacing w:val="11"/>
        </w:rPr>
        <w:t> </w:t>
      </w:r>
      <w:r>
        <w:rPr>
          <w:spacing w:val="-6"/>
        </w:rPr>
        <w:t>граждан</w:t>
      </w:r>
      <w:r>
        <w:rPr>
          <w:spacing w:val="-1"/>
        </w:rPr>
        <w:t> </w:t>
      </w:r>
      <w:r>
        <w:rPr>
          <w:spacing w:val="-6"/>
        </w:rPr>
        <w:t>в</w:t>
      </w:r>
      <w:r>
        <w:rPr>
          <w:spacing w:val="-12"/>
        </w:rPr>
        <w:t> </w:t>
      </w:r>
      <w:r>
        <w:rPr>
          <w:spacing w:val="-6"/>
        </w:rPr>
        <w:t>Российской</w:t>
      </w:r>
      <w:r>
        <w:rPr>
          <w:spacing w:val="8"/>
        </w:rPr>
        <w:t> </w:t>
      </w:r>
      <w:r>
        <w:rPr>
          <w:spacing w:val="-6"/>
        </w:rPr>
        <w:t>Федерации».».</w:t>
      </w:r>
    </w:p>
    <w:p>
      <w:pPr>
        <w:pStyle w:val="ListParagraph"/>
        <w:numPr>
          <w:ilvl w:val="0"/>
          <w:numId w:val="2"/>
        </w:numPr>
        <w:tabs>
          <w:tab w:pos="1145" w:val="left" w:leader="none"/>
        </w:tabs>
        <w:spacing w:line="240" w:lineRule="auto" w:before="151" w:after="0"/>
        <w:ind w:left="1145" w:right="0" w:hanging="421"/>
        <w:jc w:val="both"/>
        <w:rPr>
          <w:sz w:val="29"/>
        </w:rPr>
      </w:pPr>
      <w:r>
        <w:rPr>
          <w:spacing w:val="-4"/>
          <w:sz w:val="29"/>
        </w:rPr>
        <w:t>Пункт</w:t>
      </w:r>
      <w:r>
        <w:rPr>
          <w:spacing w:val="-6"/>
          <w:sz w:val="29"/>
        </w:rPr>
        <w:t> </w:t>
      </w:r>
      <w:r>
        <w:rPr>
          <w:spacing w:val="-4"/>
          <w:sz w:val="29"/>
        </w:rPr>
        <w:t>26(3)</w:t>
      </w:r>
      <w:r>
        <w:rPr>
          <w:spacing w:val="-11"/>
          <w:sz w:val="29"/>
        </w:rPr>
        <w:t> </w:t>
      </w:r>
      <w:r>
        <w:rPr>
          <w:spacing w:val="-4"/>
          <w:sz w:val="29"/>
        </w:rPr>
        <w:t>дополнить си</w:t>
      </w:r>
      <w:r>
        <w:rPr>
          <w:spacing w:val="39"/>
          <w:sz w:val="29"/>
        </w:rPr>
        <w:t> </w:t>
      </w:r>
      <w:r>
        <w:rPr>
          <w:spacing w:val="-4"/>
          <w:sz w:val="29"/>
        </w:rPr>
        <w:t>ской</w:t>
      </w:r>
      <w:r>
        <w:rPr>
          <w:spacing w:val="-7"/>
          <w:sz w:val="29"/>
        </w:rPr>
        <w:t> </w:t>
      </w:r>
      <w:r>
        <w:rPr>
          <w:spacing w:val="-4"/>
          <w:sz w:val="29"/>
        </w:rPr>
        <w:t>«30(1)»</w:t>
      </w:r>
      <w:r>
        <w:rPr>
          <w:spacing w:val="-8"/>
          <w:sz w:val="29"/>
        </w:rPr>
        <w:t> </w:t>
      </w:r>
      <w:r>
        <w:rPr>
          <w:spacing w:val="-4"/>
          <w:sz w:val="29"/>
        </w:rPr>
        <w:t>следующего</w:t>
      </w:r>
      <w:r>
        <w:rPr>
          <w:spacing w:val="5"/>
          <w:sz w:val="29"/>
        </w:rPr>
        <w:t> </w:t>
      </w:r>
      <w:r>
        <w:rPr>
          <w:spacing w:val="-4"/>
          <w:sz w:val="29"/>
        </w:rPr>
        <w:t>содержания:</w:t>
      </w:r>
    </w:p>
    <w:p>
      <w:pPr>
        <w:pStyle w:val="BodyText"/>
        <w:spacing w:line="348" w:lineRule="auto" w:before="147"/>
        <w:ind w:left="9" w:right="16" w:firstLine="715"/>
      </w:pPr>
      <w:r>
        <w:rPr/>
        <w:t>«</w:t>
      </w:r>
      <w:r>
        <w:rPr>
          <w:vertAlign w:val="superscript"/>
        </w:rPr>
        <w:t>30</w:t>
      </w:r>
      <w:r>
        <w:rPr>
          <w:vertAlign w:val="baseline"/>
        </w:rPr>
        <w:t>(" Статья 4 Договора между Российской Федерацией и Республикой Беларусь от 25 декабря 1998 г. о равных правах граждан, ратифицированного Федеральным законом</w:t>
      </w:r>
      <w:r>
        <w:rPr>
          <w:spacing w:val="-8"/>
          <w:vertAlign w:val="baseline"/>
        </w:rPr>
        <w:t> </w:t>
      </w:r>
      <w:r>
        <w:rPr>
          <w:vertAlign w:val="baseline"/>
        </w:rPr>
        <w:t>от</w:t>
      </w:r>
      <w:r>
        <w:rPr>
          <w:spacing w:val="-14"/>
          <w:vertAlign w:val="baseline"/>
        </w:rPr>
        <w:t> </w:t>
      </w:r>
      <w:r>
        <w:rPr>
          <w:vertAlign w:val="baseline"/>
        </w:rPr>
        <w:t>1</w:t>
      </w:r>
      <w:r>
        <w:rPr>
          <w:spacing w:val="-14"/>
          <w:vertAlign w:val="baseline"/>
        </w:rPr>
        <w:t> </w:t>
      </w:r>
      <w:r>
        <w:rPr>
          <w:vertAlign w:val="baseline"/>
        </w:rPr>
        <w:t>мая</w:t>
      </w:r>
      <w:r>
        <w:rPr>
          <w:spacing w:val="-9"/>
          <w:vertAlign w:val="baseline"/>
        </w:rPr>
        <w:t> </w:t>
      </w:r>
      <w:r>
        <w:rPr>
          <w:vertAlign w:val="baseline"/>
        </w:rPr>
        <w:t>1999</w:t>
      </w:r>
      <w:r>
        <w:rPr>
          <w:spacing w:val="-2"/>
          <w:vertAlign w:val="baseline"/>
        </w:rPr>
        <w:t> </w:t>
      </w:r>
      <w:r>
        <w:rPr>
          <w:vertAlign w:val="baseline"/>
        </w:rPr>
        <w:t>г.</w:t>
      </w:r>
      <w:r>
        <w:rPr>
          <w:spacing w:val="-14"/>
          <w:vertAlign w:val="baseline"/>
        </w:rPr>
        <w:t> </w:t>
      </w:r>
      <w:r>
        <w:rPr>
          <w:vertAlign w:val="baseline"/>
        </w:rPr>
        <w:t>№</w:t>
      </w:r>
      <w:r>
        <w:rPr>
          <w:spacing w:val="29"/>
          <w:vertAlign w:val="baseline"/>
        </w:rPr>
        <w:t> </w:t>
      </w:r>
      <w:r>
        <w:rPr>
          <w:vertAlign w:val="baseline"/>
        </w:rPr>
        <w:t>89-ФЗ</w:t>
      </w:r>
      <w:r>
        <w:rPr>
          <w:spacing w:val="-3"/>
          <w:vertAlign w:val="baseline"/>
        </w:rPr>
        <w:t> </w:t>
      </w:r>
      <w:r>
        <w:rPr>
          <w:vertAlign w:val="baseline"/>
        </w:rPr>
        <w:t>«О</w:t>
      </w:r>
      <w:r>
        <w:rPr>
          <w:spacing w:val="-8"/>
          <w:vertAlign w:val="baseline"/>
        </w:rPr>
        <w:t> </w:t>
      </w:r>
      <w:r>
        <w:rPr>
          <w:vertAlign w:val="baseline"/>
        </w:rPr>
        <w:t>ратификации Договора</w:t>
      </w:r>
      <w:r>
        <w:rPr>
          <w:spacing w:val="-2"/>
          <w:vertAlign w:val="baseline"/>
        </w:rPr>
        <w:t> </w:t>
      </w:r>
      <w:r>
        <w:rPr>
          <w:vertAlign w:val="baseline"/>
        </w:rPr>
        <w:t>между Российской Федерацией и Республикой Беларусь о равных правах граждан». Договор</w:t>
      </w:r>
      <w:r>
        <w:rPr>
          <w:spacing w:val="-15"/>
          <w:vertAlign w:val="baseline"/>
        </w:rPr>
        <w:t> </w:t>
      </w:r>
      <w:r>
        <w:rPr>
          <w:vertAlign w:val="baseline"/>
        </w:rPr>
        <w:t>вступил</w:t>
      </w:r>
      <w:r>
        <w:rPr>
          <w:spacing w:val="-18"/>
          <w:vertAlign w:val="baseline"/>
        </w:rPr>
        <w:t> </w:t>
      </w:r>
      <w:r>
        <w:rPr>
          <w:vertAlign w:val="baseline"/>
        </w:rPr>
        <w:t>в</w:t>
      </w:r>
      <w:r>
        <w:rPr>
          <w:spacing w:val="-18"/>
          <w:vertAlign w:val="baseline"/>
        </w:rPr>
        <w:t> </w:t>
      </w:r>
      <w:r>
        <w:rPr>
          <w:vertAlign w:val="baseline"/>
        </w:rPr>
        <w:t>силу</w:t>
      </w:r>
      <w:r>
        <w:rPr>
          <w:spacing w:val="-18"/>
          <w:vertAlign w:val="baseline"/>
        </w:rPr>
        <w:t> </w:t>
      </w:r>
      <w:r>
        <w:rPr>
          <w:vertAlign w:val="baseline"/>
        </w:rPr>
        <w:t>для</w:t>
      </w:r>
      <w:r>
        <w:rPr>
          <w:spacing w:val="-18"/>
          <w:vertAlign w:val="baseline"/>
        </w:rPr>
        <w:t> </w:t>
      </w:r>
      <w:r>
        <w:rPr>
          <w:vertAlign w:val="baseline"/>
        </w:rPr>
        <w:t>Российской</w:t>
      </w:r>
      <w:r>
        <w:rPr>
          <w:spacing w:val="-11"/>
          <w:vertAlign w:val="baseline"/>
        </w:rPr>
        <w:t> </w:t>
      </w:r>
      <w:r>
        <w:rPr>
          <w:vertAlign w:val="baseline"/>
        </w:rPr>
        <w:t>Федерации</w:t>
      </w:r>
      <w:r>
        <w:rPr>
          <w:spacing w:val="-6"/>
          <w:vertAlign w:val="baseline"/>
        </w:rPr>
        <w:t> </w:t>
      </w:r>
      <w:r>
        <w:rPr>
          <w:vertAlign w:val="baseline"/>
        </w:rPr>
        <w:t>22</w:t>
      </w:r>
      <w:r>
        <w:rPr>
          <w:spacing w:val="-18"/>
          <w:vertAlign w:val="baseline"/>
        </w:rPr>
        <w:t> </w:t>
      </w:r>
      <w:r>
        <w:rPr>
          <w:vertAlign w:val="baseline"/>
        </w:rPr>
        <w:t>июля</w:t>
      </w:r>
      <w:r>
        <w:rPr>
          <w:spacing w:val="-17"/>
          <w:vertAlign w:val="baseline"/>
        </w:rPr>
        <w:t> </w:t>
      </w:r>
      <w:r>
        <w:rPr>
          <w:vertAlign w:val="baseline"/>
        </w:rPr>
        <w:t>1999</w:t>
      </w:r>
      <w:r>
        <w:rPr>
          <w:spacing w:val="-15"/>
          <w:vertAlign w:val="baseline"/>
        </w:rPr>
        <w:t> </w:t>
      </w:r>
      <w:r>
        <w:rPr>
          <w:vertAlign w:val="baseline"/>
        </w:rPr>
        <w:t>г.».</w:t>
      </w:r>
    </w:p>
    <w:p>
      <w:pPr>
        <w:pStyle w:val="ListParagraph"/>
        <w:numPr>
          <w:ilvl w:val="0"/>
          <w:numId w:val="2"/>
        </w:numPr>
        <w:tabs>
          <w:tab w:pos="1147" w:val="left" w:leader="none"/>
        </w:tabs>
        <w:spacing w:line="330" w:lineRule="exact" w:before="0" w:after="0"/>
        <w:ind w:left="1147" w:right="0" w:hanging="423"/>
        <w:jc w:val="both"/>
        <w:rPr>
          <w:sz w:val="29"/>
        </w:rPr>
      </w:pPr>
      <w:r>
        <w:rPr>
          <w:spacing w:val="-4"/>
          <w:sz w:val="29"/>
        </w:rPr>
        <w:t>Дополнить</w:t>
      </w:r>
      <w:r>
        <w:rPr>
          <w:spacing w:val="36"/>
          <w:sz w:val="29"/>
        </w:rPr>
        <w:t> </w:t>
      </w:r>
      <w:r>
        <w:rPr>
          <w:spacing w:val="-4"/>
          <w:sz w:val="29"/>
        </w:rPr>
        <w:t>пунктом</w:t>
      </w:r>
      <w:r>
        <w:rPr>
          <w:spacing w:val="-7"/>
          <w:sz w:val="29"/>
        </w:rPr>
        <w:t> </w:t>
      </w:r>
      <w:r>
        <w:rPr>
          <w:spacing w:val="-4"/>
          <w:sz w:val="29"/>
        </w:rPr>
        <w:t>27(1)</w:t>
      </w:r>
      <w:r>
        <w:rPr>
          <w:spacing w:val="-14"/>
          <w:sz w:val="29"/>
        </w:rPr>
        <w:t> </w:t>
      </w:r>
      <w:r>
        <w:rPr>
          <w:spacing w:val="-4"/>
          <w:sz w:val="29"/>
        </w:rPr>
        <w:t>следующего</w:t>
      </w:r>
      <w:r>
        <w:rPr>
          <w:spacing w:val="-2"/>
          <w:sz w:val="29"/>
        </w:rPr>
        <w:t> </w:t>
      </w:r>
      <w:r>
        <w:rPr>
          <w:spacing w:val="-4"/>
          <w:sz w:val="29"/>
        </w:rPr>
        <w:t>содержания:</w:t>
      </w:r>
    </w:p>
    <w:p>
      <w:pPr>
        <w:pStyle w:val="BodyText"/>
        <w:spacing w:line="348" w:lineRule="auto" w:before="151"/>
        <w:ind w:left="7" w:right="25" w:firstLine="717"/>
      </w:pPr>
      <w:r>
        <w:rPr/>
        <w:t>«27(1). При подаче заявления родителями (законными представителями) ребенка, являющегося иностранным гражданином или лицом без гражданства, или</w:t>
      </w:r>
      <w:r>
        <w:rPr>
          <w:spacing w:val="-9"/>
        </w:rPr>
        <w:t> </w:t>
      </w:r>
      <w:r>
        <w:rPr/>
        <w:t>поступающим,</w:t>
      </w:r>
      <w:r>
        <w:rPr>
          <w:spacing w:val="80"/>
        </w:rPr>
        <w:t>  </w:t>
      </w:r>
      <w:r>
        <w:rPr/>
        <w:t>являющимся</w:t>
      </w:r>
      <w:r>
        <w:rPr>
          <w:spacing w:val="80"/>
        </w:rPr>
        <w:t>  </w:t>
      </w:r>
      <w:r>
        <w:rPr/>
        <w:t>иностранным</w:t>
      </w:r>
      <w:r>
        <w:rPr>
          <w:spacing w:val="80"/>
        </w:rPr>
        <w:t>  </w:t>
      </w:r>
      <w:r>
        <w:rPr/>
        <w:t>гражданином</w:t>
      </w:r>
      <w:r>
        <w:rPr>
          <w:spacing w:val="80"/>
        </w:rPr>
        <w:t>  </w:t>
      </w:r>
      <w:r>
        <w:rPr/>
        <w:t>или</w:t>
      </w:r>
      <w:r>
        <w:rPr>
          <w:spacing w:val="80"/>
        </w:rPr>
        <w:t>  </w:t>
      </w:r>
      <w:r>
        <w:rPr/>
        <w:t>лицом без</w:t>
      </w:r>
      <w:r>
        <w:rPr>
          <w:spacing w:val="-19"/>
        </w:rPr>
        <w:t> </w:t>
      </w:r>
      <w:r>
        <w:rPr/>
        <w:t>гражданства, о приеме на обучение в электронной форме посредством ЕПГУ не допускается требовать копий или оригиналов документов, предусмотренных </w:t>
      </w:r>
      <w:r>
        <w:rPr>
          <w:spacing w:val="-4"/>
        </w:rPr>
        <w:t>пунктами 26(1)</w:t>
      </w:r>
      <w:r>
        <w:rPr>
          <w:spacing w:val="-13"/>
        </w:rPr>
        <w:t> </w:t>
      </w:r>
      <w:r>
        <w:rPr>
          <w:spacing w:val="-4"/>
        </w:rPr>
        <w:t>и</w:t>
      </w:r>
      <w:r>
        <w:rPr>
          <w:spacing w:val="-15"/>
        </w:rPr>
        <w:t> </w:t>
      </w:r>
      <w:r>
        <w:rPr>
          <w:spacing w:val="-4"/>
        </w:rPr>
        <w:t>26(2)</w:t>
      </w:r>
      <w:r>
        <w:rPr>
          <w:spacing w:val="-14"/>
        </w:rPr>
        <w:t> </w:t>
      </w:r>
      <w:r>
        <w:rPr>
          <w:spacing w:val="-4"/>
        </w:rPr>
        <w:t>Порядка, за</w:t>
      </w:r>
      <w:r>
        <w:rPr>
          <w:spacing w:val="-15"/>
        </w:rPr>
        <w:t> </w:t>
      </w:r>
      <w:r>
        <w:rPr>
          <w:spacing w:val="-4"/>
        </w:rPr>
        <w:t>исключением</w:t>
      </w:r>
      <w:r>
        <w:rPr>
          <w:spacing w:val="10"/>
        </w:rPr>
        <w:t> </w:t>
      </w:r>
      <w:r>
        <w:rPr>
          <w:spacing w:val="-4"/>
        </w:rPr>
        <w:t>копий</w:t>
      </w:r>
      <w:r>
        <w:rPr>
          <w:spacing w:val="-5"/>
        </w:rPr>
        <w:t> </w:t>
      </w:r>
      <w:r>
        <w:rPr>
          <w:spacing w:val="-4"/>
        </w:rPr>
        <w:t>или</w:t>
      </w:r>
      <w:r>
        <w:rPr>
          <w:spacing w:val="-13"/>
        </w:rPr>
        <w:t> </w:t>
      </w:r>
      <w:r>
        <w:rPr>
          <w:spacing w:val="-4"/>
        </w:rPr>
        <w:t>оригиналов документов, </w:t>
      </w:r>
      <w:r>
        <w:rPr>
          <w:spacing w:val="-2"/>
        </w:rPr>
        <w:t>подтверждение</w:t>
      </w:r>
      <w:r>
        <w:rPr>
          <w:spacing w:val="-3"/>
        </w:rPr>
        <w:t> </w:t>
      </w:r>
      <w:r>
        <w:rPr>
          <w:spacing w:val="-2"/>
        </w:rPr>
        <w:t>которых</w:t>
      </w:r>
      <w:r>
        <w:rPr>
          <w:spacing w:val="-9"/>
        </w:rPr>
        <w:t> </w:t>
      </w:r>
      <w:r>
        <w:rPr>
          <w:spacing w:val="-2"/>
        </w:rPr>
        <w:t>в</w:t>
      </w:r>
      <w:r>
        <w:rPr>
          <w:spacing w:val="-17"/>
        </w:rPr>
        <w:t> </w:t>
      </w:r>
      <w:r>
        <w:rPr>
          <w:spacing w:val="-2"/>
        </w:rPr>
        <w:t>электронном</w:t>
      </w:r>
      <w:r>
        <w:rPr>
          <w:spacing w:val="-3"/>
        </w:rPr>
        <w:t> </w:t>
      </w:r>
      <w:r>
        <w:rPr>
          <w:spacing w:val="-2"/>
        </w:rPr>
        <w:t>виде</w:t>
      </w:r>
      <w:r>
        <w:rPr>
          <w:spacing w:val="-16"/>
        </w:rPr>
        <w:t> </w:t>
      </w:r>
      <w:r>
        <w:rPr>
          <w:spacing w:val="-2"/>
        </w:rPr>
        <w:t>невозможно.».</w:t>
      </w:r>
    </w:p>
    <w:p>
      <w:pPr>
        <w:pStyle w:val="ListParagraph"/>
        <w:numPr>
          <w:ilvl w:val="0"/>
          <w:numId w:val="2"/>
        </w:numPr>
        <w:tabs>
          <w:tab w:pos="1140" w:val="left" w:leader="none"/>
        </w:tabs>
        <w:spacing w:line="328" w:lineRule="exact" w:before="0" w:after="0"/>
        <w:ind w:left="1140" w:right="0" w:hanging="421"/>
        <w:jc w:val="both"/>
        <w:rPr>
          <w:sz w:val="29"/>
        </w:rPr>
      </w:pPr>
      <w:r>
        <w:rPr>
          <w:spacing w:val="-4"/>
          <w:sz w:val="29"/>
        </w:rPr>
        <w:t>Пункт</w:t>
      </w:r>
      <w:r>
        <w:rPr>
          <w:spacing w:val="-15"/>
          <w:sz w:val="29"/>
        </w:rPr>
        <w:t> </w:t>
      </w:r>
      <w:r>
        <w:rPr>
          <w:spacing w:val="-4"/>
          <w:sz w:val="29"/>
        </w:rPr>
        <w:t>31</w:t>
      </w:r>
      <w:r>
        <w:rPr>
          <w:spacing w:val="-14"/>
          <w:sz w:val="29"/>
        </w:rPr>
        <w:t> </w:t>
      </w:r>
      <w:r>
        <w:rPr>
          <w:spacing w:val="-4"/>
          <w:sz w:val="29"/>
        </w:rPr>
        <w:t>изложить</w:t>
      </w:r>
      <w:r>
        <w:rPr>
          <w:spacing w:val="-14"/>
          <w:sz w:val="29"/>
        </w:rPr>
        <w:t> </w:t>
      </w:r>
      <w:r>
        <w:rPr>
          <w:spacing w:val="-4"/>
          <w:sz w:val="29"/>
        </w:rPr>
        <w:t>в</w:t>
      </w:r>
      <w:r>
        <w:rPr>
          <w:spacing w:val="-14"/>
          <w:sz w:val="29"/>
        </w:rPr>
        <w:t> </w:t>
      </w:r>
      <w:r>
        <w:rPr>
          <w:spacing w:val="-4"/>
          <w:sz w:val="29"/>
        </w:rPr>
        <w:t>следующей</w:t>
      </w:r>
      <w:r>
        <w:rPr>
          <w:spacing w:val="-6"/>
          <w:sz w:val="29"/>
        </w:rPr>
        <w:t> </w:t>
      </w:r>
      <w:r>
        <w:rPr>
          <w:spacing w:val="-4"/>
          <w:sz w:val="29"/>
        </w:rPr>
        <w:t>редакции:</w:t>
      </w:r>
    </w:p>
    <w:p>
      <w:pPr>
        <w:pStyle w:val="BodyText"/>
        <w:spacing w:line="348" w:lineRule="auto" w:before="147"/>
        <w:ind w:left="10" w:right="57" w:firstLine="709"/>
      </w:pPr>
      <w:r>
        <w:rPr/>
        <w:t>«31. Руководитель общеобразовательной организации издает распорядительный</w:t>
      </w:r>
      <w:r>
        <w:rPr>
          <w:spacing w:val="-19"/>
        </w:rPr>
        <w:t> </w:t>
      </w:r>
      <w:r>
        <w:rPr/>
        <w:t>акт</w:t>
      </w:r>
      <w:r>
        <w:rPr>
          <w:spacing w:val="-18"/>
        </w:rPr>
        <w:t> </w:t>
      </w:r>
      <w:r>
        <w:rPr/>
        <w:t>о</w:t>
      </w:r>
      <w:r>
        <w:rPr>
          <w:spacing w:val="-18"/>
        </w:rPr>
        <w:t> </w:t>
      </w:r>
      <w:r>
        <w:rPr/>
        <w:t>приеме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обучение:</w:t>
      </w:r>
    </w:p>
    <w:p>
      <w:pPr>
        <w:pStyle w:val="BodyText"/>
        <w:spacing w:line="348" w:lineRule="auto"/>
        <w:ind w:left="4" w:right="57" w:firstLine="716"/>
      </w:pPr>
      <w:r>
        <w:rPr/>
        <w:t>ребенка или поступающего в течение 5 рабочих дней после дня приема заявления о приеме на обучение и представленных документов, за</w:t>
      </w:r>
      <w:r>
        <w:rPr>
          <w:spacing w:val="-19"/>
        </w:rPr>
        <w:t> </w:t>
      </w:r>
      <w:r>
        <w:rPr/>
        <w:t>исключением случая,</w:t>
      </w:r>
      <w:r>
        <w:rPr>
          <w:spacing w:val="-18"/>
        </w:rPr>
        <w:t> </w:t>
      </w:r>
      <w:r>
        <w:rPr/>
        <w:t>предусмотренного</w:t>
      </w:r>
      <w:r>
        <w:rPr>
          <w:spacing w:val="-18"/>
        </w:rPr>
        <w:t> </w:t>
      </w:r>
      <w:r>
        <w:rPr/>
        <w:t>пунктом</w:t>
      </w:r>
      <w:r>
        <w:rPr>
          <w:spacing w:val="-15"/>
        </w:rPr>
        <w:t> </w:t>
      </w:r>
      <w:r>
        <w:rPr/>
        <w:t>17</w:t>
      </w:r>
      <w:r>
        <w:rPr>
          <w:spacing w:val="-18"/>
        </w:rPr>
        <w:t> </w:t>
      </w:r>
      <w:r>
        <w:rPr/>
        <w:t>Порядка;</w:t>
      </w:r>
    </w:p>
    <w:p>
      <w:pPr>
        <w:pStyle w:val="BodyText"/>
        <w:spacing w:line="345" w:lineRule="auto"/>
        <w:ind w:left="3" w:right="58" w:firstLine="712"/>
      </w:pPr>
      <w:r>
        <w:rPr>
          <w:spacing w:val="-4"/>
        </w:rPr>
        <w:t>ребенка,</w:t>
      </w:r>
      <w:r>
        <w:rPr>
          <w:spacing w:val="-15"/>
        </w:rPr>
        <w:t> </w:t>
      </w:r>
      <w:r>
        <w:rPr>
          <w:spacing w:val="-4"/>
        </w:rPr>
        <w:t>являющегося</w:t>
      </w:r>
      <w:r>
        <w:rPr>
          <w:spacing w:val="-5"/>
        </w:rPr>
        <w:t> </w:t>
      </w:r>
      <w:r>
        <w:rPr>
          <w:spacing w:val="-4"/>
        </w:rPr>
        <w:t>иностранным</w:t>
      </w:r>
      <w:r>
        <w:rPr>
          <w:spacing w:val="-4"/>
        </w:rPr>
        <w:t> гражданином</w:t>
      </w:r>
      <w:r>
        <w:rPr>
          <w:spacing w:val="-4"/>
        </w:rPr>
        <w:t> или</w:t>
      </w:r>
      <w:r>
        <w:rPr>
          <w:spacing w:val="-15"/>
        </w:rPr>
        <w:t> </w:t>
      </w:r>
      <w:r>
        <w:rPr>
          <w:spacing w:val="-4"/>
        </w:rPr>
        <w:t>лицом</w:t>
      </w:r>
      <w:r>
        <w:rPr>
          <w:spacing w:val="-14"/>
        </w:rPr>
        <w:t> </w:t>
      </w:r>
      <w:r>
        <w:rPr>
          <w:spacing w:val="-4"/>
        </w:rPr>
        <w:t>без</w:t>
      </w:r>
      <w:r>
        <w:rPr>
          <w:spacing w:val="-14"/>
        </w:rPr>
        <w:t> </w:t>
      </w:r>
      <w:r>
        <w:rPr>
          <w:spacing w:val="-4"/>
        </w:rPr>
        <w:t>гражданства, </w:t>
      </w:r>
      <w:r>
        <w:rPr/>
        <w:t>или</w:t>
      </w:r>
      <w:r>
        <w:rPr>
          <w:spacing w:val="80"/>
          <w:w w:val="150"/>
        </w:rPr>
        <w:t> </w:t>
      </w:r>
      <w:r>
        <w:rPr/>
        <w:t>поступающего,</w:t>
      </w:r>
      <w:r>
        <w:rPr>
          <w:spacing w:val="80"/>
          <w:w w:val="150"/>
        </w:rPr>
        <w:t> </w:t>
      </w:r>
      <w:r>
        <w:rPr/>
        <w:t>являющегося</w:t>
      </w:r>
      <w:r>
        <w:rPr>
          <w:spacing w:val="80"/>
          <w:w w:val="150"/>
        </w:rPr>
        <w:t> </w:t>
      </w:r>
      <w:r>
        <w:rPr/>
        <w:t>иностранным</w:t>
      </w:r>
      <w:r>
        <w:rPr>
          <w:spacing w:val="40"/>
        </w:rPr>
        <w:t>  </w:t>
      </w:r>
      <w:r>
        <w:rPr/>
        <w:t>гражданином</w:t>
      </w:r>
      <w:r>
        <w:rPr>
          <w:spacing w:val="40"/>
        </w:rPr>
        <w:t>  </w:t>
      </w:r>
      <w:r>
        <w:rPr/>
        <w:t>или</w:t>
      </w:r>
      <w:r>
        <w:rPr>
          <w:spacing w:val="80"/>
          <w:w w:val="150"/>
        </w:rPr>
        <w:t> </w:t>
      </w:r>
      <w:r>
        <w:rPr/>
        <w:t>лицом</w:t>
      </w:r>
      <w:r>
        <w:rPr>
          <w:spacing w:val="40"/>
        </w:rPr>
        <w:t> </w:t>
      </w:r>
      <w:r>
        <w:rPr/>
        <w:t>без гражданства, в течение 5 рабочих дней после официального поступления информации об успешном прохождении тестирования, за исключением случая, предусмотренного</w:t>
      </w:r>
      <w:r>
        <w:rPr>
          <w:spacing w:val="-19"/>
        </w:rPr>
        <w:t> </w:t>
      </w:r>
      <w:r>
        <w:rPr/>
        <w:t>пунктом</w:t>
      </w:r>
      <w:r>
        <w:rPr>
          <w:spacing w:val="-11"/>
        </w:rPr>
        <w:t> </w:t>
      </w:r>
      <w:r>
        <w:rPr/>
        <w:t>17</w:t>
      </w:r>
      <w:r>
        <w:rPr>
          <w:spacing w:val="-18"/>
        </w:rPr>
        <w:t> </w:t>
      </w:r>
      <w:r>
        <w:rPr/>
        <w:t>Порядка».</w:t>
      </w:r>
    </w:p>
    <w:sectPr>
      <w:footerReference w:type="default" r:id="rId16"/>
      <w:pgSz w:w="11970" w:h="16870"/>
      <w:pgMar w:header="0" w:footer="523" w:top="540" w:bottom="720" w:left="1133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6464">
              <wp:simplePos x="0" y="0"/>
              <wp:positionH relativeFrom="page">
                <wp:posOffset>760968</wp:posOffset>
              </wp:positionH>
              <wp:positionV relativeFrom="page">
                <wp:posOffset>10058794</wp:posOffset>
              </wp:positionV>
              <wp:extent cx="1176020" cy="13843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17602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90"/>
                              <w:sz w:val="16"/>
                            </w:rPr>
                            <w:t>О</w:t>
                          </w:r>
                          <w:r>
                            <w:rPr>
                              <w:spacing w:val="-3"/>
                              <w:w w:val="90"/>
                              <w:sz w:val="16"/>
                            </w:rPr>
                            <w:t> </w:t>
                          </w:r>
                          <w:r>
                            <w:rPr>
                              <w:w w:val="90"/>
                              <w:sz w:val="16"/>
                            </w:rPr>
                            <w:t>внесении</w:t>
                          </w:r>
                          <w:r>
                            <w:rPr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w w:val="90"/>
                              <w:sz w:val="16"/>
                            </w:rPr>
                            <w:t>изменений</w:t>
                          </w:r>
                          <w:r>
                            <w:rPr>
                              <w:spacing w:val="12"/>
                              <w:sz w:val="16"/>
                            </w:rPr>
                            <w:t> </w:t>
                          </w:r>
                          <w:r>
                            <w:rPr>
                              <w:w w:val="90"/>
                              <w:sz w:val="16"/>
                            </w:rPr>
                            <w:t>—</w:t>
                          </w:r>
                          <w:r>
                            <w:rPr>
                              <w:spacing w:val="-6"/>
                              <w:w w:val="90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w w:val="90"/>
                              <w:sz w:val="16"/>
                            </w:rPr>
                            <w:t>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9.918751pt;margin-top:792.031067pt;width:92.6pt;height:10.9pt;mso-position-horizontal-relative:page;mso-position-vertical-relative:page;z-index:-15830016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>О</w:t>
                    </w:r>
                    <w:r>
                      <w:rPr>
                        <w:spacing w:val="-3"/>
                        <w:w w:val="90"/>
                        <w:sz w:val="16"/>
                      </w:rPr>
                      <w:t> </w:t>
                    </w:r>
                    <w:r>
                      <w:rPr>
                        <w:w w:val="90"/>
                        <w:sz w:val="16"/>
                      </w:rPr>
                      <w:t>внесении</w:t>
                    </w:r>
                    <w:r>
                      <w:rPr>
                        <w:spacing w:val="6"/>
                        <w:sz w:val="16"/>
                      </w:rPr>
                      <w:t> </w:t>
                    </w:r>
                    <w:r>
                      <w:rPr>
                        <w:w w:val="90"/>
                        <w:sz w:val="16"/>
                      </w:rPr>
                      <w:t>изменений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w w:val="90"/>
                        <w:sz w:val="16"/>
                      </w:rPr>
                      <w:t>—</w:t>
                    </w:r>
                    <w:r>
                      <w:rPr>
                        <w:spacing w:val="-6"/>
                        <w:w w:val="90"/>
                        <w:sz w:val="16"/>
                      </w:rPr>
                      <w:t> </w:t>
                    </w:r>
                    <w:r>
                      <w:rPr>
                        <w:spacing w:val="-5"/>
                        <w:w w:val="90"/>
                        <w:sz w:val="16"/>
                      </w:rPr>
                      <w:t>03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6976">
              <wp:simplePos x="0" y="0"/>
              <wp:positionH relativeFrom="page">
                <wp:posOffset>696960</wp:posOffset>
              </wp:positionH>
              <wp:positionV relativeFrom="page">
                <wp:posOffset>10013074</wp:posOffset>
              </wp:positionV>
              <wp:extent cx="1171575" cy="13843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17157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90"/>
                              <w:sz w:val="16"/>
                            </w:rPr>
                            <w:t>О</w:t>
                          </w:r>
                          <w:r>
                            <w:rPr>
                              <w:spacing w:val="-2"/>
                              <w:w w:val="90"/>
                              <w:sz w:val="16"/>
                            </w:rPr>
                            <w:t> </w:t>
                          </w:r>
                          <w:r>
                            <w:rPr>
                              <w:w w:val="90"/>
                              <w:sz w:val="16"/>
                            </w:rPr>
                            <w:t>внесении</w:t>
                          </w:r>
                          <w:r>
                            <w:rPr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w w:val="90"/>
                              <w:sz w:val="16"/>
                            </w:rPr>
                            <w:t>изменений</w:t>
                          </w:r>
                          <w:r>
                            <w:rPr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w w:val="90"/>
                              <w:sz w:val="16"/>
                            </w:rPr>
                            <w:t>—</w:t>
                          </w:r>
                          <w:r>
                            <w:rPr>
                              <w:spacing w:val="-4"/>
                              <w:w w:val="90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w w:val="90"/>
                              <w:sz w:val="16"/>
                            </w:rPr>
                            <w:t>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.87875pt;margin-top:788.431091pt;width:92.25pt;height:10.9pt;mso-position-horizontal-relative:page;mso-position-vertical-relative:page;z-index:-15829504" type="#_x0000_t202" id="docshape4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>О</w:t>
                    </w:r>
                    <w:r>
                      <w:rPr>
                        <w:spacing w:val="-2"/>
                        <w:w w:val="90"/>
                        <w:sz w:val="16"/>
                      </w:rPr>
                      <w:t> </w:t>
                    </w:r>
                    <w:r>
                      <w:rPr>
                        <w:w w:val="90"/>
                        <w:sz w:val="16"/>
                      </w:rPr>
                      <w:t>внесении</w:t>
                    </w:r>
                    <w:r>
                      <w:rPr>
                        <w:spacing w:val="7"/>
                        <w:sz w:val="16"/>
                      </w:rPr>
                      <w:t> </w:t>
                    </w:r>
                    <w:r>
                      <w:rPr>
                        <w:w w:val="90"/>
                        <w:sz w:val="16"/>
                      </w:rPr>
                      <w:t>изменений</w:t>
                    </w:r>
                    <w:r>
                      <w:rPr>
                        <w:spacing w:val="9"/>
                        <w:sz w:val="16"/>
                      </w:rPr>
                      <w:t> </w:t>
                    </w:r>
                    <w:r>
                      <w:rPr>
                        <w:w w:val="90"/>
                        <w:sz w:val="16"/>
                      </w:rPr>
                      <w:t>—</w:t>
                    </w:r>
                    <w:r>
                      <w:rPr>
                        <w:spacing w:val="-4"/>
                        <w:w w:val="90"/>
                        <w:sz w:val="16"/>
                      </w:rPr>
                      <w:t> </w:t>
                    </w:r>
                    <w:r>
                      <w:rPr>
                        <w:spacing w:val="-5"/>
                        <w:w w:val="90"/>
                        <w:sz w:val="16"/>
                      </w:rPr>
                      <w:t>03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17"/>
      </w:rPr>
    </w:pPr>
    <w:r>
      <w:rPr>
        <w:sz w:val="17"/>
      </w:rPr>
      <mc:AlternateContent>
        <mc:Choice Requires="wps">
          <w:drawing>
            <wp:anchor distT="0" distB="0" distL="0" distR="0" allowOverlap="1" layoutInCell="1" locked="0" behindDoc="1" simplePos="0" relativeHeight="487487488">
              <wp:simplePos x="0" y="0"/>
              <wp:positionH relativeFrom="page">
                <wp:posOffset>686504</wp:posOffset>
              </wp:positionH>
              <wp:positionV relativeFrom="page">
                <wp:posOffset>10244722</wp:posOffset>
              </wp:positionV>
              <wp:extent cx="704850" cy="13843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70485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90"/>
                              <w:sz w:val="16"/>
                            </w:rPr>
                            <w:t>Изменения</w:t>
                          </w:r>
                          <w:r>
                            <w:rPr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w w:val="90"/>
                              <w:sz w:val="16"/>
                            </w:rPr>
                            <w:t>—</w:t>
                          </w:r>
                          <w:r>
                            <w:rPr>
                              <w:spacing w:val="-1"/>
                              <w:w w:val="90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w w:val="90"/>
                              <w:sz w:val="16"/>
                            </w:rPr>
                            <w:t>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.0555pt;margin-top:806.671082pt;width:55.5pt;height:10.9pt;mso-position-horizontal-relative:page;mso-position-vertical-relative:page;z-index:-15828992" type="#_x0000_t202" id="docshape5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>Изменения</w:t>
                    </w:r>
                    <w:r>
                      <w:rPr>
                        <w:spacing w:val="9"/>
                        <w:sz w:val="16"/>
                      </w:rPr>
                      <w:t> </w:t>
                    </w:r>
                    <w:r>
                      <w:rPr>
                        <w:w w:val="90"/>
                        <w:sz w:val="16"/>
                      </w:rPr>
                      <w:t>—</w:t>
                    </w:r>
                    <w:r>
                      <w:rPr>
                        <w:spacing w:val="-1"/>
                        <w:w w:val="90"/>
                        <w:sz w:val="16"/>
                      </w:rPr>
                      <w:t> </w:t>
                    </w:r>
                    <w:r>
                      <w:rPr>
                        <w:spacing w:val="-5"/>
                        <w:w w:val="90"/>
                        <w:sz w:val="16"/>
                      </w:rPr>
                      <w:t>03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8000">
              <wp:simplePos x="0" y="0"/>
              <wp:positionH relativeFrom="page">
                <wp:posOffset>695534</wp:posOffset>
              </wp:positionH>
              <wp:positionV relativeFrom="page">
                <wp:posOffset>10229920</wp:posOffset>
              </wp:positionV>
              <wp:extent cx="707390" cy="14541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707390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7"/>
                            </w:rPr>
                          </w:pPr>
                          <w:r>
                            <w:rPr>
                              <w:w w:val="85"/>
                              <w:sz w:val="17"/>
                            </w:rPr>
                            <w:t>Изменения</w:t>
                          </w:r>
                          <w:r>
                            <w:rPr>
                              <w:spacing w:val="5"/>
                              <w:sz w:val="17"/>
                            </w:rPr>
                            <w:t> </w:t>
                          </w:r>
                          <w:r>
                            <w:rPr>
                              <w:w w:val="85"/>
                              <w:sz w:val="17"/>
                            </w:rPr>
                            <w:t>—</w:t>
                          </w:r>
                          <w:r>
                            <w:rPr>
                              <w:spacing w:val="-3"/>
                              <w:w w:val="85"/>
                              <w:sz w:val="17"/>
                            </w:rPr>
                            <w:t> </w:t>
                          </w:r>
                          <w:r>
                            <w:rPr>
                              <w:spacing w:val="-5"/>
                              <w:w w:val="85"/>
                              <w:sz w:val="17"/>
                            </w:rPr>
                            <w:t>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.766472pt;margin-top:805.505554pt;width:55.7pt;height:11.45pt;mso-position-horizontal-relative:page;mso-position-vertical-relative:page;z-index:-15828480" type="#_x0000_t202" id="docshape6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85"/>
                        <w:sz w:val="17"/>
                      </w:rPr>
                      <w:t>Изменения</w:t>
                    </w:r>
                    <w:r>
                      <w:rPr>
                        <w:spacing w:val="5"/>
                        <w:sz w:val="17"/>
                      </w:rPr>
                      <w:t> </w:t>
                    </w:r>
                    <w:r>
                      <w:rPr>
                        <w:w w:val="85"/>
                        <w:sz w:val="17"/>
                      </w:rPr>
                      <w:t>—</w:t>
                    </w:r>
                    <w:r>
                      <w:rPr>
                        <w:spacing w:val="-3"/>
                        <w:w w:val="85"/>
                        <w:sz w:val="17"/>
                      </w:rPr>
                      <w:t> </w:t>
                    </w:r>
                    <w:r>
                      <w:rPr>
                        <w:spacing w:val="-5"/>
                        <w:w w:val="85"/>
                        <w:sz w:val="17"/>
                      </w:rPr>
                      <w:t>03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8512">
              <wp:simplePos x="0" y="0"/>
              <wp:positionH relativeFrom="page">
                <wp:posOffset>677360</wp:posOffset>
              </wp:positionH>
              <wp:positionV relativeFrom="page">
                <wp:posOffset>10229482</wp:posOffset>
              </wp:positionV>
              <wp:extent cx="707390" cy="138430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70739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90"/>
                              <w:sz w:val="16"/>
                            </w:rPr>
                            <w:t>Изменения</w:t>
                          </w:r>
                          <w:r>
                            <w:rPr>
                              <w:spacing w:val="12"/>
                              <w:sz w:val="16"/>
                            </w:rPr>
                            <w:t> </w:t>
                          </w:r>
                          <w:r>
                            <w:rPr>
                              <w:w w:val="90"/>
                              <w:sz w:val="16"/>
                            </w:rPr>
                            <w:t>—</w:t>
                          </w:r>
                          <w:r>
                            <w:rPr>
                              <w:spacing w:val="-3"/>
                              <w:w w:val="90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w w:val="90"/>
                              <w:sz w:val="16"/>
                            </w:rPr>
                            <w:t>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.335499pt;margin-top:805.471069pt;width:55.7pt;height:10.9pt;mso-position-horizontal-relative:page;mso-position-vertical-relative:page;z-index:-15827968" type="#_x0000_t202" id="docshape7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>Изменения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w w:val="90"/>
                        <w:sz w:val="16"/>
                      </w:rPr>
                      <w:t>—</w:t>
                    </w:r>
                    <w:r>
                      <w:rPr>
                        <w:spacing w:val="-3"/>
                        <w:w w:val="90"/>
                        <w:sz w:val="16"/>
                      </w:rPr>
                      <w:t> </w:t>
                    </w:r>
                    <w:r>
                      <w:rPr>
                        <w:spacing w:val="-5"/>
                        <w:w w:val="90"/>
                        <w:sz w:val="16"/>
                      </w:rPr>
                      <w:t>03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9024">
              <wp:simplePos x="0" y="0"/>
              <wp:positionH relativeFrom="page">
                <wp:posOffset>710888</wp:posOffset>
              </wp:positionH>
              <wp:positionV relativeFrom="page">
                <wp:posOffset>10235579</wp:posOffset>
              </wp:positionV>
              <wp:extent cx="707390" cy="138430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70739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90"/>
                              <w:sz w:val="16"/>
                            </w:rPr>
                            <w:t>Изменения</w:t>
                          </w:r>
                          <w:r>
                            <w:rPr>
                              <w:spacing w:val="12"/>
                              <w:sz w:val="16"/>
                            </w:rPr>
                            <w:t> </w:t>
                          </w:r>
                          <w:r>
                            <w:rPr>
                              <w:w w:val="90"/>
                              <w:sz w:val="16"/>
                            </w:rPr>
                            <w:t>—</w:t>
                          </w:r>
                          <w:r>
                            <w:rPr>
                              <w:spacing w:val="-3"/>
                              <w:w w:val="90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w w:val="90"/>
                              <w:sz w:val="16"/>
                            </w:rPr>
                            <w:t>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975498pt;margin-top:805.951111pt;width:55.7pt;height:10.9pt;mso-position-horizontal-relative:page;mso-position-vertical-relative:page;z-index:-15827456" type="#_x0000_t202" id="docshape8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>Изменения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w w:val="90"/>
                        <w:sz w:val="16"/>
                      </w:rPr>
                      <w:t>—</w:t>
                    </w:r>
                    <w:r>
                      <w:rPr>
                        <w:spacing w:val="-3"/>
                        <w:w w:val="90"/>
                        <w:sz w:val="16"/>
                      </w:rPr>
                      <w:t> </w:t>
                    </w:r>
                    <w:r>
                      <w:rPr>
                        <w:spacing w:val="-5"/>
                        <w:w w:val="90"/>
                        <w:sz w:val="16"/>
                      </w:rPr>
                      <w:t>03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129" w:hanging="27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9"/>
        <w:szCs w:val="2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45" w:hanging="27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71" w:hanging="2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97" w:hanging="2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3" w:hanging="2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9" w:hanging="2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75" w:hanging="2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01" w:hanging="2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27" w:hanging="279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6" w:hanging="336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9" w:hanging="3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9" w:hanging="3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9" w:hanging="3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9" w:hanging="3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9" w:hanging="3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9" w:hanging="3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89" w:hanging="3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19" w:hanging="336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9"/>
      <w:szCs w:val="29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2492" w:right="2908"/>
      <w:jc w:val="center"/>
    </w:pPr>
    <w:rPr>
      <w:rFonts w:ascii="Times New Roman" w:hAnsi="Times New Roman" w:eastAsia="Times New Roman" w:cs="Times New Roman"/>
      <w:sz w:val="34"/>
      <w:szCs w:val="3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21" w:hanging="421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oter" Target="footer2.xml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footer" Target="footer3.xml"/><Relationship Id="rId13" Type="http://schemas.openxmlformats.org/officeDocument/2006/relationships/image" Target="media/image6.png"/><Relationship Id="rId14" Type="http://schemas.openxmlformats.org/officeDocument/2006/relationships/footer" Target="footer4.xml"/><Relationship Id="rId15" Type="http://schemas.openxmlformats.org/officeDocument/2006/relationships/footer" Target="footer5.xml"/><Relationship Id="rId16" Type="http://schemas.openxmlformats.org/officeDocument/2006/relationships/footer" Target="footer6.xml"/><Relationship Id="rId17" Type="http://schemas.openxmlformats.org/officeDocument/2006/relationships/image" Target="media/image7.png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2025-03-24T17:24:27Z</dcterms:created>
  <dcterms:modified xsi:type="dcterms:W3CDTF">2025-03-24T17:24:27Z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2025-03-14T00:00:00Z</vt:filetime>
  </property>
  <property fmtid="{D5CDD505-2E9C-101B-9397-08002B2CF9AE}" pid="3" name="Creator">
    <vt:lpwstr>Canon </vt:lpwstr>
  </property>
  <property fmtid="{D5CDD505-2E9C-101B-9397-08002B2CF9AE}" pid="4" name="LastSaved">
    <vt:filetime>2025-03-24T00:00:00Z</vt:filetime>
  </property>
  <property fmtid="{D5CDD505-2E9C-101B-9397-08002B2CF9AE}" pid="5" name="Producer">
    <vt:lpwstr>3-Heights(TM) PDF Security Shell 4.8.25.2 (http://www.pdf-tools.com)</vt:lpwstr>
  </property>
</Properties>
</file>